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485A" w:rsidRDefault="00C0485A">
      <w:pPr>
        <w:jc w:val="center"/>
        <w:rPr>
          <w:rFonts w:ascii="Arial" w:eastAsia="Arial" w:hAnsi="Arial" w:cs="Arial"/>
        </w:rPr>
      </w:pPr>
    </w:p>
    <w:p w:rsidR="00C0485A" w:rsidRDefault="00506C1D">
      <w:pPr>
        <w:pStyle w:val="Title"/>
        <w:shd w:val="clear" w:color="auto" w:fill="FFFFFF"/>
        <w:spacing w:before="180" w:after="180"/>
        <w:jc w:val="center"/>
        <w:rPr>
          <w:sz w:val="60"/>
          <w:szCs w:val="60"/>
        </w:rPr>
      </w:pPr>
      <w:r>
        <w:rPr>
          <w:sz w:val="60"/>
          <w:szCs w:val="60"/>
        </w:rPr>
        <w:t>Project Progress Report</w:t>
      </w:r>
    </w:p>
    <w:p w:rsidR="00C0485A" w:rsidRDefault="00506C1D">
      <w:pPr>
        <w:pStyle w:val="Title"/>
        <w:shd w:val="clear" w:color="auto" w:fill="FFFFFF"/>
        <w:spacing w:before="180" w:after="180"/>
        <w:jc w:val="center"/>
        <w:rPr>
          <w:b/>
          <w:sz w:val="36"/>
          <w:szCs w:val="36"/>
        </w:rPr>
      </w:pPr>
      <w:bookmarkStart w:id="0" w:name="_gjdgxs" w:colFirst="0" w:colLast="0"/>
      <w:bookmarkEnd w:id="0"/>
      <w:r>
        <w:rPr>
          <w:b/>
          <w:sz w:val="36"/>
          <w:szCs w:val="36"/>
        </w:rPr>
        <w:t>Project Option #2: Wildfire Risk Analysis and Prediction</w:t>
      </w:r>
    </w:p>
    <w:p w:rsidR="00C0485A" w:rsidRDefault="00C0485A">
      <w:pPr>
        <w:jc w:val="center"/>
        <w:rPr>
          <w:rFonts w:ascii="Arial" w:eastAsia="Arial" w:hAnsi="Arial" w:cs="Arial"/>
        </w:rPr>
      </w:pPr>
    </w:p>
    <w:p w:rsidR="00C0485A" w:rsidRDefault="00506C1D">
      <w:pPr>
        <w:pStyle w:val="Subtitle"/>
        <w:jc w:val="center"/>
      </w:pPr>
      <w:bookmarkStart w:id="1" w:name="_30j0zll" w:colFirst="0" w:colLast="0"/>
      <w:bookmarkEnd w:id="1"/>
      <w:r>
        <w:rPr>
          <w:color w:val="000000"/>
          <w:sz w:val="36"/>
          <w:szCs w:val="36"/>
        </w:rPr>
        <w:t>Team Project - CMPE 257</w:t>
      </w:r>
    </w:p>
    <w:p w:rsidR="00C0485A" w:rsidRDefault="00506C1D">
      <w:pPr>
        <w:jc w:val="center"/>
        <w:rPr>
          <w:rFonts w:ascii="Arial" w:eastAsia="Arial" w:hAnsi="Arial" w:cs="Arial"/>
          <w:sz w:val="36"/>
          <w:szCs w:val="36"/>
        </w:rPr>
      </w:pPr>
      <w:r>
        <w:rPr>
          <w:rFonts w:ascii="Arial" w:eastAsia="Arial" w:hAnsi="Arial" w:cs="Arial"/>
          <w:sz w:val="36"/>
          <w:szCs w:val="36"/>
        </w:rPr>
        <w:t xml:space="preserve">Instructor: Dr. Jerry Gao      </w:t>
      </w:r>
    </w:p>
    <w:p w:rsidR="00C0485A" w:rsidRDefault="00506C1D">
      <w:pPr>
        <w:jc w:val="center"/>
        <w:rPr>
          <w:rFonts w:ascii="Arial" w:eastAsia="Arial" w:hAnsi="Arial" w:cs="Arial"/>
          <w:sz w:val="36"/>
          <w:szCs w:val="36"/>
        </w:rPr>
      </w:pPr>
      <w:r>
        <w:rPr>
          <w:rFonts w:ascii="Arial" w:eastAsia="Arial" w:hAnsi="Arial" w:cs="Arial"/>
          <w:sz w:val="36"/>
          <w:szCs w:val="36"/>
        </w:rPr>
        <w:t>Semester: Spring, 2019</w:t>
      </w:r>
    </w:p>
    <w:p w:rsidR="00C0485A" w:rsidRDefault="00C0485A">
      <w:pPr>
        <w:jc w:val="center"/>
        <w:rPr>
          <w:rFonts w:ascii="Arial" w:eastAsia="Arial" w:hAnsi="Arial" w:cs="Arial"/>
          <w:sz w:val="28"/>
          <w:szCs w:val="28"/>
        </w:rPr>
      </w:pPr>
    </w:p>
    <w:p w:rsidR="00C0485A" w:rsidRDefault="00C0485A">
      <w:pPr>
        <w:jc w:val="center"/>
        <w:rPr>
          <w:rFonts w:ascii="Arial" w:eastAsia="Arial" w:hAnsi="Arial" w:cs="Arial"/>
          <w:sz w:val="28"/>
          <w:szCs w:val="28"/>
        </w:rPr>
      </w:pPr>
    </w:p>
    <w:p w:rsidR="00C0485A" w:rsidRDefault="00506C1D">
      <w:pPr>
        <w:jc w:val="center"/>
        <w:rPr>
          <w:rFonts w:ascii="Arial" w:eastAsia="Arial" w:hAnsi="Arial" w:cs="Arial"/>
          <w:b/>
          <w:sz w:val="32"/>
          <w:szCs w:val="32"/>
        </w:rPr>
      </w:pPr>
      <w:r>
        <w:rPr>
          <w:rFonts w:ascii="Arial" w:eastAsia="Arial" w:hAnsi="Arial" w:cs="Arial"/>
          <w:b/>
          <w:sz w:val="32"/>
          <w:szCs w:val="32"/>
        </w:rPr>
        <w:t>Project Group #6</w:t>
      </w:r>
    </w:p>
    <w:p w:rsidR="00C0485A" w:rsidRDefault="00506C1D">
      <w:pPr>
        <w:jc w:val="center"/>
        <w:rPr>
          <w:rFonts w:ascii="Arial" w:eastAsia="Arial" w:hAnsi="Arial" w:cs="Arial"/>
          <w:sz w:val="32"/>
          <w:szCs w:val="32"/>
        </w:rPr>
      </w:pPr>
      <w:r>
        <w:rPr>
          <w:rFonts w:ascii="Arial" w:eastAsia="Arial" w:hAnsi="Arial" w:cs="Arial"/>
          <w:b/>
          <w:sz w:val="32"/>
          <w:szCs w:val="32"/>
          <w:u w:val="single"/>
        </w:rPr>
        <w:t>Team Members:</w:t>
      </w:r>
    </w:p>
    <w:p w:rsidR="00C0485A" w:rsidRDefault="00C0485A">
      <w:pPr>
        <w:jc w:val="center"/>
        <w:rPr>
          <w:rFonts w:ascii="Arial" w:eastAsia="Arial" w:hAnsi="Arial" w:cs="Arial"/>
          <w:sz w:val="28"/>
          <w:szCs w:val="28"/>
        </w:rPr>
      </w:pPr>
    </w:p>
    <w:tbl>
      <w:tblPr>
        <w:tblStyle w:val="a"/>
        <w:tblW w:w="9078" w:type="dxa"/>
        <w:tblInd w:w="385" w:type="dxa"/>
        <w:tblLayout w:type="fixed"/>
        <w:tblLook w:val="0400" w:firstRow="0" w:lastRow="0" w:firstColumn="0" w:lastColumn="0" w:noHBand="0" w:noVBand="1"/>
      </w:tblPr>
      <w:tblGrid>
        <w:gridCol w:w="3151"/>
        <w:gridCol w:w="4295"/>
        <w:gridCol w:w="1632"/>
      </w:tblGrid>
      <w:tr w:rsidR="00C0485A">
        <w:trPr>
          <w:trHeight w:val="680"/>
        </w:trPr>
        <w:tc>
          <w:tcPr>
            <w:tcW w:w="3151"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rsidR="00C0485A" w:rsidRDefault="00506C1D">
            <w:pPr>
              <w:spacing w:before="120" w:after="120"/>
              <w:jc w:val="center"/>
              <w:rPr>
                <w:rFonts w:ascii="Arial" w:eastAsia="Arial" w:hAnsi="Arial" w:cs="Arial"/>
                <w:sz w:val="28"/>
                <w:szCs w:val="28"/>
              </w:rPr>
            </w:pPr>
            <w:r>
              <w:rPr>
                <w:rFonts w:ascii="Arial" w:eastAsia="Arial" w:hAnsi="Arial" w:cs="Arial"/>
                <w:b/>
                <w:color w:val="000000"/>
                <w:sz w:val="28"/>
                <w:szCs w:val="28"/>
              </w:rPr>
              <w:t>Name</w:t>
            </w:r>
          </w:p>
        </w:tc>
        <w:tc>
          <w:tcPr>
            <w:tcW w:w="4295"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rsidR="00C0485A" w:rsidRDefault="00506C1D">
            <w:pPr>
              <w:spacing w:before="120" w:after="120"/>
              <w:jc w:val="center"/>
              <w:rPr>
                <w:rFonts w:ascii="Arial" w:eastAsia="Arial" w:hAnsi="Arial" w:cs="Arial"/>
                <w:sz w:val="28"/>
                <w:szCs w:val="28"/>
              </w:rPr>
            </w:pPr>
            <w:r>
              <w:rPr>
                <w:rFonts w:ascii="Arial" w:eastAsia="Arial" w:hAnsi="Arial" w:cs="Arial"/>
                <w:b/>
                <w:color w:val="000000"/>
                <w:sz w:val="28"/>
                <w:szCs w:val="28"/>
              </w:rPr>
              <w:t>Email</w:t>
            </w:r>
          </w:p>
        </w:tc>
        <w:tc>
          <w:tcPr>
            <w:tcW w:w="1632" w:type="dxa"/>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rsidR="00C0485A" w:rsidRDefault="00506C1D">
            <w:pPr>
              <w:spacing w:before="120" w:after="120"/>
              <w:jc w:val="center"/>
              <w:rPr>
                <w:rFonts w:ascii="Arial" w:eastAsia="Arial" w:hAnsi="Arial" w:cs="Arial"/>
                <w:sz w:val="28"/>
                <w:szCs w:val="28"/>
              </w:rPr>
            </w:pPr>
            <w:r>
              <w:rPr>
                <w:rFonts w:ascii="Arial" w:eastAsia="Arial" w:hAnsi="Arial" w:cs="Arial"/>
                <w:b/>
                <w:color w:val="000000"/>
                <w:sz w:val="28"/>
                <w:szCs w:val="28"/>
              </w:rPr>
              <w:t>SJSU ID</w:t>
            </w:r>
          </w:p>
        </w:tc>
      </w:tr>
      <w:tr w:rsidR="00C0485A">
        <w:trPr>
          <w:trHeight w:val="360"/>
        </w:trPr>
        <w:tc>
          <w:tcPr>
            <w:tcW w:w="3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485A" w:rsidRDefault="00506C1D">
            <w:pPr>
              <w:jc w:val="center"/>
              <w:rPr>
                <w:rFonts w:ascii="Arial" w:eastAsia="Arial" w:hAnsi="Arial" w:cs="Arial"/>
                <w:sz w:val="26"/>
                <w:szCs w:val="26"/>
              </w:rPr>
            </w:pPr>
            <w:r>
              <w:rPr>
                <w:rFonts w:ascii="Arial" w:eastAsia="Arial" w:hAnsi="Arial" w:cs="Arial"/>
                <w:sz w:val="26"/>
                <w:szCs w:val="26"/>
              </w:rPr>
              <w:t>Akshay Kumar Gyara</w:t>
            </w:r>
          </w:p>
        </w:tc>
        <w:tc>
          <w:tcPr>
            <w:tcW w:w="4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485A" w:rsidRDefault="00506C1D">
            <w:pPr>
              <w:jc w:val="center"/>
              <w:rPr>
                <w:rFonts w:ascii="Arial" w:eastAsia="Arial" w:hAnsi="Arial" w:cs="Arial"/>
                <w:sz w:val="26"/>
                <w:szCs w:val="26"/>
              </w:rPr>
            </w:pPr>
            <w:r>
              <w:rPr>
                <w:rFonts w:ascii="Arial" w:eastAsia="Arial" w:hAnsi="Arial" w:cs="Arial"/>
                <w:sz w:val="26"/>
                <w:szCs w:val="26"/>
                <w:highlight w:val="white"/>
              </w:rPr>
              <w:t>akshaykumar.gyara@sjsu.edu</w:t>
            </w:r>
          </w:p>
        </w:tc>
        <w:tc>
          <w:tcPr>
            <w:tcW w:w="16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485A" w:rsidRDefault="00506C1D">
            <w:pPr>
              <w:jc w:val="center"/>
              <w:rPr>
                <w:rFonts w:ascii="Arial" w:eastAsia="Arial" w:hAnsi="Arial" w:cs="Arial"/>
                <w:sz w:val="26"/>
                <w:szCs w:val="26"/>
              </w:rPr>
            </w:pPr>
            <w:r>
              <w:rPr>
                <w:rFonts w:ascii="Arial" w:eastAsia="Arial" w:hAnsi="Arial" w:cs="Arial"/>
                <w:sz w:val="26"/>
                <w:szCs w:val="26"/>
              </w:rPr>
              <w:t>013836277</w:t>
            </w:r>
          </w:p>
        </w:tc>
      </w:tr>
      <w:tr w:rsidR="00C0485A">
        <w:trPr>
          <w:trHeight w:val="400"/>
        </w:trPr>
        <w:tc>
          <w:tcPr>
            <w:tcW w:w="3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485A" w:rsidRDefault="00506C1D">
            <w:pPr>
              <w:jc w:val="center"/>
              <w:rPr>
                <w:rFonts w:ascii="Arial" w:eastAsia="Arial" w:hAnsi="Arial" w:cs="Arial"/>
                <w:color w:val="3C4043"/>
                <w:sz w:val="26"/>
                <w:szCs w:val="26"/>
                <w:highlight w:val="white"/>
                <w:u w:val="single"/>
              </w:rPr>
            </w:pPr>
            <w:r>
              <w:rPr>
                <w:rFonts w:ascii="Arial" w:eastAsia="Arial" w:hAnsi="Arial" w:cs="Arial"/>
                <w:sz w:val="26"/>
                <w:szCs w:val="26"/>
              </w:rPr>
              <w:t>Shalu Rani</w:t>
            </w:r>
          </w:p>
        </w:tc>
        <w:tc>
          <w:tcPr>
            <w:tcW w:w="4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485A" w:rsidRDefault="00997363">
            <w:pPr>
              <w:jc w:val="center"/>
              <w:rPr>
                <w:rFonts w:ascii="Arial" w:eastAsia="Arial" w:hAnsi="Arial" w:cs="Arial"/>
                <w:sz w:val="26"/>
                <w:szCs w:val="26"/>
              </w:rPr>
            </w:pPr>
            <w:hyperlink r:id="rId5">
              <w:r w:rsidR="00506C1D">
                <w:rPr>
                  <w:rFonts w:ascii="Arial" w:eastAsia="Arial" w:hAnsi="Arial" w:cs="Arial"/>
                  <w:sz w:val="26"/>
                  <w:szCs w:val="26"/>
                </w:rPr>
                <w:t>shalu.rani@sjsu.edu</w:t>
              </w:r>
            </w:hyperlink>
          </w:p>
        </w:tc>
        <w:tc>
          <w:tcPr>
            <w:tcW w:w="16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485A" w:rsidRDefault="00506C1D">
            <w:pPr>
              <w:jc w:val="center"/>
              <w:rPr>
                <w:rFonts w:ascii="Arial" w:eastAsia="Arial" w:hAnsi="Arial" w:cs="Arial"/>
                <w:sz w:val="26"/>
                <w:szCs w:val="26"/>
              </w:rPr>
            </w:pPr>
            <w:r>
              <w:rPr>
                <w:rFonts w:ascii="Arial" w:eastAsia="Arial" w:hAnsi="Arial" w:cs="Arial"/>
                <w:color w:val="000000"/>
                <w:sz w:val="26"/>
                <w:szCs w:val="26"/>
              </w:rPr>
              <w:t>012565046</w:t>
            </w:r>
          </w:p>
        </w:tc>
      </w:tr>
      <w:tr w:rsidR="00C0485A">
        <w:trPr>
          <w:trHeight w:val="400"/>
        </w:trPr>
        <w:tc>
          <w:tcPr>
            <w:tcW w:w="3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485A" w:rsidRDefault="00506C1D">
            <w:pPr>
              <w:jc w:val="center"/>
              <w:rPr>
                <w:rFonts w:ascii="Arial" w:eastAsia="Arial" w:hAnsi="Arial" w:cs="Arial"/>
                <w:sz w:val="26"/>
                <w:szCs w:val="26"/>
              </w:rPr>
            </w:pPr>
            <w:r>
              <w:rPr>
                <w:rFonts w:ascii="Arial" w:eastAsia="Arial" w:hAnsi="Arial" w:cs="Arial"/>
                <w:sz w:val="26"/>
                <w:szCs w:val="26"/>
              </w:rPr>
              <w:t>Nasrajan Jalin</w:t>
            </w:r>
          </w:p>
        </w:tc>
        <w:tc>
          <w:tcPr>
            <w:tcW w:w="4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485A" w:rsidRDefault="00997363">
            <w:pPr>
              <w:jc w:val="center"/>
              <w:rPr>
                <w:rFonts w:ascii="Arial" w:eastAsia="Arial" w:hAnsi="Arial" w:cs="Arial"/>
                <w:sz w:val="26"/>
                <w:szCs w:val="26"/>
              </w:rPr>
            </w:pPr>
            <w:hyperlink r:id="rId6">
              <w:r w:rsidR="00506C1D">
                <w:rPr>
                  <w:rFonts w:ascii="Arial" w:eastAsia="Arial" w:hAnsi="Arial" w:cs="Arial"/>
                  <w:sz w:val="26"/>
                  <w:szCs w:val="26"/>
                </w:rPr>
                <w:t>nasrajan.jalin@sjsu.edu</w:t>
              </w:r>
            </w:hyperlink>
          </w:p>
        </w:tc>
        <w:tc>
          <w:tcPr>
            <w:tcW w:w="16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485A" w:rsidRDefault="00506C1D">
            <w:pPr>
              <w:jc w:val="center"/>
              <w:rPr>
                <w:rFonts w:ascii="Arial" w:eastAsia="Arial" w:hAnsi="Arial" w:cs="Arial"/>
                <w:sz w:val="26"/>
                <w:szCs w:val="26"/>
              </w:rPr>
            </w:pPr>
            <w:r>
              <w:rPr>
                <w:rFonts w:ascii="Arial" w:eastAsia="Arial" w:hAnsi="Arial" w:cs="Arial"/>
                <w:sz w:val="26"/>
                <w:szCs w:val="26"/>
              </w:rPr>
              <w:t>013784420</w:t>
            </w:r>
          </w:p>
        </w:tc>
      </w:tr>
      <w:tr w:rsidR="00C0485A">
        <w:trPr>
          <w:trHeight w:val="80"/>
        </w:trPr>
        <w:tc>
          <w:tcPr>
            <w:tcW w:w="31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485A" w:rsidRDefault="00506C1D">
            <w:pPr>
              <w:jc w:val="center"/>
              <w:rPr>
                <w:rFonts w:ascii="Arial" w:eastAsia="Arial" w:hAnsi="Arial" w:cs="Arial"/>
                <w:sz w:val="26"/>
                <w:szCs w:val="26"/>
              </w:rPr>
            </w:pPr>
            <w:r>
              <w:rPr>
                <w:rFonts w:ascii="Arial" w:eastAsia="Arial" w:hAnsi="Arial" w:cs="Arial"/>
                <w:sz w:val="26"/>
                <w:szCs w:val="26"/>
              </w:rPr>
              <w:t>Nithya Kuchadi</w:t>
            </w:r>
          </w:p>
        </w:tc>
        <w:tc>
          <w:tcPr>
            <w:tcW w:w="4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485A" w:rsidRDefault="00997363">
            <w:pPr>
              <w:jc w:val="center"/>
              <w:rPr>
                <w:rFonts w:ascii="Arial" w:eastAsia="Arial" w:hAnsi="Arial" w:cs="Arial"/>
                <w:sz w:val="26"/>
                <w:szCs w:val="26"/>
              </w:rPr>
            </w:pPr>
            <w:hyperlink r:id="rId7">
              <w:r w:rsidR="00506C1D">
                <w:rPr>
                  <w:rFonts w:ascii="Arial" w:eastAsia="Arial" w:hAnsi="Arial" w:cs="Arial"/>
                  <w:sz w:val="26"/>
                  <w:szCs w:val="26"/>
                </w:rPr>
                <w:t>nithya.kuchadi@sjsu.edu</w:t>
              </w:r>
            </w:hyperlink>
          </w:p>
        </w:tc>
        <w:tc>
          <w:tcPr>
            <w:tcW w:w="16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485A" w:rsidRDefault="00506C1D">
            <w:pPr>
              <w:jc w:val="center"/>
              <w:rPr>
                <w:rFonts w:ascii="Arial" w:eastAsia="Arial" w:hAnsi="Arial" w:cs="Arial"/>
                <w:sz w:val="26"/>
                <w:szCs w:val="26"/>
              </w:rPr>
            </w:pPr>
            <w:r>
              <w:rPr>
                <w:rFonts w:ascii="Arial" w:eastAsia="Arial" w:hAnsi="Arial" w:cs="Arial"/>
                <w:sz w:val="26"/>
                <w:szCs w:val="26"/>
              </w:rPr>
              <w:t>013769665</w:t>
            </w:r>
          </w:p>
        </w:tc>
      </w:tr>
    </w:tbl>
    <w:p w:rsidR="00C0485A" w:rsidRDefault="00C0485A">
      <w:pPr>
        <w:jc w:val="center"/>
        <w:rPr>
          <w:rFonts w:ascii="Arial" w:eastAsia="Arial" w:hAnsi="Arial" w:cs="Arial"/>
        </w:rPr>
      </w:pPr>
    </w:p>
    <w:p w:rsidR="00C0485A" w:rsidRDefault="00C0485A">
      <w:pPr>
        <w:rPr>
          <w:rFonts w:ascii="Arial" w:eastAsia="Arial" w:hAnsi="Arial" w:cs="Arial"/>
        </w:rPr>
      </w:pPr>
    </w:p>
    <w:p w:rsidR="00C0485A" w:rsidRDefault="00C0485A">
      <w:pPr>
        <w:rPr>
          <w:rFonts w:ascii="Arial" w:eastAsia="Arial" w:hAnsi="Arial" w:cs="Arial"/>
          <w:sz w:val="28"/>
          <w:szCs w:val="28"/>
        </w:rPr>
      </w:pPr>
    </w:p>
    <w:p w:rsidR="00C0485A" w:rsidRDefault="00C0485A">
      <w:pPr>
        <w:rPr>
          <w:rFonts w:ascii="Arial" w:eastAsia="Arial" w:hAnsi="Arial" w:cs="Arial"/>
          <w:sz w:val="28"/>
          <w:szCs w:val="28"/>
        </w:rPr>
      </w:pPr>
    </w:p>
    <w:p w:rsidR="00C0485A" w:rsidRDefault="00C0485A">
      <w:pPr>
        <w:rPr>
          <w:rFonts w:ascii="Arial" w:eastAsia="Arial" w:hAnsi="Arial" w:cs="Arial"/>
          <w:sz w:val="28"/>
          <w:szCs w:val="28"/>
        </w:rPr>
      </w:pPr>
    </w:p>
    <w:p w:rsidR="00C0485A" w:rsidRDefault="00C0485A">
      <w:pPr>
        <w:rPr>
          <w:rFonts w:ascii="Arial" w:eastAsia="Arial" w:hAnsi="Arial" w:cs="Arial"/>
          <w:sz w:val="28"/>
          <w:szCs w:val="28"/>
        </w:rPr>
      </w:pPr>
    </w:p>
    <w:p w:rsidR="00C0485A" w:rsidRDefault="00C0485A">
      <w:pPr>
        <w:rPr>
          <w:rFonts w:ascii="Arial" w:eastAsia="Arial" w:hAnsi="Arial" w:cs="Arial"/>
          <w:sz w:val="28"/>
          <w:szCs w:val="28"/>
        </w:rPr>
      </w:pPr>
    </w:p>
    <w:p w:rsidR="00C0485A" w:rsidRDefault="00C0485A">
      <w:pPr>
        <w:rPr>
          <w:rFonts w:ascii="Arial" w:eastAsia="Arial" w:hAnsi="Arial" w:cs="Arial"/>
          <w:sz w:val="28"/>
          <w:szCs w:val="28"/>
        </w:rPr>
      </w:pPr>
    </w:p>
    <w:p w:rsidR="00C0485A" w:rsidRDefault="00C0485A">
      <w:pPr>
        <w:rPr>
          <w:rFonts w:ascii="Arial" w:eastAsia="Arial" w:hAnsi="Arial" w:cs="Arial"/>
          <w:sz w:val="28"/>
          <w:szCs w:val="28"/>
        </w:rPr>
      </w:pPr>
    </w:p>
    <w:p w:rsidR="00C0485A" w:rsidRDefault="00C0485A">
      <w:pPr>
        <w:rPr>
          <w:rFonts w:ascii="Arial" w:eastAsia="Arial" w:hAnsi="Arial" w:cs="Arial"/>
        </w:rPr>
      </w:pPr>
    </w:p>
    <w:p w:rsidR="00C0485A" w:rsidRDefault="00C0485A">
      <w:pPr>
        <w:rPr>
          <w:rFonts w:ascii="Arial" w:eastAsia="Arial" w:hAnsi="Arial" w:cs="Arial"/>
        </w:rPr>
      </w:pPr>
    </w:p>
    <w:p w:rsidR="00C0485A" w:rsidRDefault="00C0485A">
      <w:pPr>
        <w:rPr>
          <w:rFonts w:ascii="Arial" w:eastAsia="Arial" w:hAnsi="Arial" w:cs="Arial"/>
        </w:rPr>
      </w:pPr>
    </w:p>
    <w:p w:rsidR="00C0485A" w:rsidRDefault="00C0485A">
      <w:pPr>
        <w:rPr>
          <w:rFonts w:ascii="Arial" w:eastAsia="Arial" w:hAnsi="Arial" w:cs="Arial"/>
        </w:rPr>
      </w:pPr>
    </w:p>
    <w:p w:rsidR="00C0485A" w:rsidRDefault="00C0485A">
      <w:pPr>
        <w:rPr>
          <w:rFonts w:ascii="Arial" w:eastAsia="Arial" w:hAnsi="Arial" w:cs="Arial"/>
          <w:sz w:val="36"/>
          <w:szCs w:val="36"/>
        </w:rPr>
      </w:pPr>
    </w:p>
    <w:p w:rsidR="00C0485A" w:rsidRPr="00997363" w:rsidRDefault="00506C1D">
      <w:pPr>
        <w:keepNext/>
        <w:keepLines/>
        <w:pBdr>
          <w:top w:val="nil"/>
          <w:left w:val="nil"/>
          <w:bottom w:val="nil"/>
          <w:right w:val="nil"/>
          <w:between w:val="nil"/>
        </w:pBdr>
        <w:spacing w:before="480" w:line="276" w:lineRule="auto"/>
        <w:rPr>
          <w:rFonts w:ascii="Arial" w:eastAsia="Arial" w:hAnsi="Arial" w:cs="Arial"/>
          <w:i/>
          <w:color w:val="366091"/>
          <w:sz w:val="28"/>
          <w:szCs w:val="28"/>
        </w:rPr>
      </w:pPr>
      <w:r w:rsidRPr="00997363">
        <w:rPr>
          <w:rFonts w:ascii="Arial" w:eastAsia="Arial" w:hAnsi="Arial" w:cs="Arial"/>
          <w:i/>
          <w:color w:val="366091"/>
          <w:sz w:val="28"/>
          <w:szCs w:val="28"/>
        </w:rPr>
        <w:lastRenderedPageBreak/>
        <w:t>Table of Contents</w:t>
      </w:r>
    </w:p>
    <w:sdt>
      <w:sdtPr>
        <w:rPr>
          <w:rFonts w:ascii="Arial" w:hAnsi="Arial" w:cs="Arial"/>
          <w:i/>
          <w:sz w:val="28"/>
          <w:szCs w:val="28"/>
        </w:rPr>
        <w:id w:val="-761526351"/>
        <w:docPartObj>
          <w:docPartGallery w:val="Table of Contents"/>
          <w:docPartUnique/>
        </w:docPartObj>
      </w:sdtPr>
      <w:sdtEndPr>
        <w:rPr>
          <w:rFonts w:ascii="Times New Roman" w:hAnsi="Times New Roman" w:cs="Times New Roman"/>
          <w:i w:val="0"/>
          <w:sz w:val="24"/>
          <w:szCs w:val="24"/>
        </w:rPr>
      </w:sdtEndPr>
      <w:sdtContent>
        <w:p w:rsidR="00997363" w:rsidRPr="00997363" w:rsidRDefault="00506C1D">
          <w:pPr>
            <w:pStyle w:val="TOC1"/>
            <w:tabs>
              <w:tab w:val="right" w:pos="9350"/>
            </w:tabs>
            <w:rPr>
              <w:rFonts w:ascii="Arial" w:eastAsiaTheme="minorEastAsia" w:hAnsi="Arial" w:cs="Arial"/>
              <w:i/>
              <w:noProof/>
              <w:sz w:val="28"/>
              <w:szCs w:val="28"/>
            </w:rPr>
          </w:pPr>
          <w:r w:rsidRPr="00997363">
            <w:rPr>
              <w:rFonts w:ascii="Arial" w:hAnsi="Arial" w:cs="Arial"/>
              <w:i/>
              <w:sz w:val="28"/>
              <w:szCs w:val="28"/>
            </w:rPr>
            <w:fldChar w:fldCharType="begin"/>
          </w:r>
          <w:r w:rsidRPr="00997363">
            <w:rPr>
              <w:rFonts w:ascii="Arial" w:hAnsi="Arial" w:cs="Arial"/>
              <w:i/>
              <w:sz w:val="28"/>
              <w:szCs w:val="28"/>
            </w:rPr>
            <w:instrText xml:space="preserve"> TOC \h \u \z </w:instrText>
          </w:r>
          <w:r w:rsidRPr="00997363">
            <w:rPr>
              <w:rFonts w:ascii="Arial" w:hAnsi="Arial" w:cs="Arial"/>
              <w:i/>
              <w:sz w:val="28"/>
              <w:szCs w:val="28"/>
            </w:rPr>
            <w:fldChar w:fldCharType="separate"/>
          </w:r>
          <w:hyperlink w:anchor="_Toc7126565" w:history="1">
            <w:r w:rsidR="00997363" w:rsidRPr="00997363">
              <w:rPr>
                <w:rStyle w:val="Hyperlink"/>
                <w:rFonts w:ascii="Arial" w:hAnsi="Arial" w:cs="Arial"/>
                <w:i/>
                <w:noProof/>
                <w:sz w:val="28"/>
                <w:szCs w:val="28"/>
              </w:rPr>
              <w:t>1. Introduction</w:t>
            </w:r>
            <w:r w:rsidR="00997363" w:rsidRPr="00997363">
              <w:rPr>
                <w:rFonts w:ascii="Arial" w:hAnsi="Arial" w:cs="Arial"/>
                <w:i/>
                <w:noProof/>
                <w:webHidden/>
                <w:sz w:val="28"/>
                <w:szCs w:val="28"/>
              </w:rPr>
              <w:tab/>
            </w:r>
            <w:r w:rsidR="00997363" w:rsidRPr="00997363">
              <w:rPr>
                <w:rFonts w:ascii="Arial" w:hAnsi="Arial" w:cs="Arial"/>
                <w:i/>
                <w:noProof/>
                <w:webHidden/>
                <w:sz w:val="28"/>
                <w:szCs w:val="28"/>
              </w:rPr>
              <w:fldChar w:fldCharType="begin"/>
            </w:r>
            <w:r w:rsidR="00997363" w:rsidRPr="00997363">
              <w:rPr>
                <w:rFonts w:ascii="Arial" w:hAnsi="Arial" w:cs="Arial"/>
                <w:i/>
                <w:noProof/>
                <w:webHidden/>
                <w:sz w:val="28"/>
                <w:szCs w:val="28"/>
              </w:rPr>
              <w:instrText xml:space="preserve"> PAGEREF _Toc7126565 \h </w:instrText>
            </w:r>
            <w:r w:rsidR="00997363" w:rsidRPr="00997363">
              <w:rPr>
                <w:rFonts w:ascii="Arial" w:hAnsi="Arial" w:cs="Arial"/>
                <w:i/>
                <w:noProof/>
                <w:webHidden/>
                <w:sz w:val="28"/>
                <w:szCs w:val="28"/>
              </w:rPr>
            </w:r>
            <w:r w:rsidR="00997363" w:rsidRPr="00997363">
              <w:rPr>
                <w:rFonts w:ascii="Arial" w:hAnsi="Arial" w:cs="Arial"/>
                <w:i/>
                <w:noProof/>
                <w:webHidden/>
                <w:sz w:val="28"/>
                <w:szCs w:val="28"/>
              </w:rPr>
              <w:fldChar w:fldCharType="separate"/>
            </w:r>
            <w:r w:rsidR="00997363" w:rsidRPr="00997363">
              <w:rPr>
                <w:rFonts w:ascii="Arial" w:hAnsi="Arial" w:cs="Arial"/>
                <w:i/>
                <w:noProof/>
                <w:webHidden/>
                <w:sz w:val="28"/>
                <w:szCs w:val="28"/>
              </w:rPr>
              <w:t>3</w:t>
            </w:r>
            <w:r w:rsidR="00997363" w:rsidRPr="00997363">
              <w:rPr>
                <w:rFonts w:ascii="Arial" w:hAnsi="Arial" w:cs="Arial"/>
                <w:i/>
                <w:noProof/>
                <w:webHidden/>
                <w:sz w:val="28"/>
                <w:szCs w:val="28"/>
              </w:rPr>
              <w:fldChar w:fldCharType="end"/>
            </w:r>
          </w:hyperlink>
        </w:p>
        <w:p w:rsidR="00997363" w:rsidRPr="00997363" w:rsidRDefault="00997363">
          <w:pPr>
            <w:pStyle w:val="TOC1"/>
            <w:tabs>
              <w:tab w:val="right" w:pos="9350"/>
            </w:tabs>
            <w:rPr>
              <w:rFonts w:ascii="Arial" w:eastAsiaTheme="minorEastAsia" w:hAnsi="Arial" w:cs="Arial"/>
              <w:i/>
              <w:noProof/>
              <w:sz w:val="28"/>
              <w:szCs w:val="28"/>
            </w:rPr>
          </w:pPr>
          <w:hyperlink w:anchor="_Toc7126566" w:history="1">
            <w:r w:rsidRPr="00997363">
              <w:rPr>
                <w:rStyle w:val="Hyperlink"/>
                <w:rFonts w:ascii="Arial" w:hAnsi="Arial" w:cs="Arial"/>
                <w:i/>
                <w:noProof/>
                <w:sz w:val="28"/>
                <w:szCs w:val="28"/>
              </w:rPr>
              <w:t>2. Related Work</w:t>
            </w:r>
            <w:r w:rsidRPr="00997363">
              <w:rPr>
                <w:rFonts w:ascii="Arial" w:hAnsi="Arial" w:cs="Arial"/>
                <w:i/>
                <w:noProof/>
                <w:webHidden/>
                <w:sz w:val="28"/>
                <w:szCs w:val="28"/>
              </w:rPr>
              <w:tab/>
            </w:r>
            <w:r w:rsidRPr="00997363">
              <w:rPr>
                <w:rFonts w:ascii="Arial" w:hAnsi="Arial" w:cs="Arial"/>
                <w:i/>
                <w:noProof/>
                <w:webHidden/>
                <w:sz w:val="28"/>
                <w:szCs w:val="28"/>
              </w:rPr>
              <w:fldChar w:fldCharType="begin"/>
            </w:r>
            <w:r w:rsidRPr="00997363">
              <w:rPr>
                <w:rFonts w:ascii="Arial" w:hAnsi="Arial" w:cs="Arial"/>
                <w:i/>
                <w:noProof/>
                <w:webHidden/>
                <w:sz w:val="28"/>
                <w:szCs w:val="28"/>
              </w:rPr>
              <w:instrText xml:space="preserve"> PAGEREF _Toc7126566 \h </w:instrText>
            </w:r>
            <w:r w:rsidRPr="00997363">
              <w:rPr>
                <w:rFonts w:ascii="Arial" w:hAnsi="Arial" w:cs="Arial"/>
                <w:i/>
                <w:noProof/>
                <w:webHidden/>
                <w:sz w:val="28"/>
                <w:szCs w:val="28"/>
              </w:rPr>
            </w:r>
            <w:r w:rsidRPr="00997363">
              <w:rPr>
                <w:rFonts w:ascii="Arial" w:hAnsi="Arial" w:cs="Arial"/>
                <w:i/>
                <w:noProof/>
                <w:webHidden/>
                <w:sz w:val="28"/>
                <w:szCs w:val="28"/>
              </w:rPr>
              <w:fldChar w:fldCharType="separate"/>
            </w:r>
            <w:r w:rsidRPr="00997363">
              <w:rPr>
                <w:rFonts w:ascii="Arial" w:hAnsi="Arial" w:cs="Arial"/>
                <w:i/>
                <w:noProof/>
                <w:webHidden/>
                <w:sz w:val="28"/>
                <w:szCs w:val="28"/>
              </w:rPr>
              <w:t>3</w:t>
            </w:r>
            <w:r w:rsidRPr="00997363">
              <w:rPr>
                <w:rFonts w:ascii="Arial" w:hAnsi="Arial" w:cs="Arial"/>
                <w:i/>
                <w:noProof/>
                <w:webHidden/>
                <w:sz w:val="28"/>
                <w:szCs w:val="28"/>
              </w:rPr>
              <w:fldChar w:fldCharType="end"/>
            </w:r>
          </w:hyperlink>
        </w:p>
        <w:p w:rsidR="00997363" w:rsidRPr="00997363" w:rsidRDefault="00997363">
          <w:pPr>
            <w:pStyle w:val="TOC1"/>
            <w:tabs>
              <w:tab w:val="right" w:pos="9350"/>
            </w:tabs>
            <w:rPr>
              <w:rFonts w:ascii="Arial" w:eastAsiaTheme="minorEastAsia" w:hAnsi="Arial" w:cs="Arial"/>
              <w:i/>
              <w:noProof/>
              <w:sz w:val="28"/>
              <w:szCs w:val="28"/>
            </w:rPr>
          </w:pPr>
          <w:hyperlink w:anchor="_Toc7126567" w:history="1">
            <w:r w:rsidRPr="00997363">
              <w:rPr>
                <w:rStyle w:val="Hyperlink"/>
                <w:rFonts w:ascii="Arial" w:hAnsi="Arial" w:cs="Arial"/>
                <w:i/>
                <w:noProof/>
                <w:sz w:val="28"/>
                <w:szCs w:val="28"/>
              </w:rPr>
              <w:t>3. Selected Models</w:t>
            </w:r>
            <w:r w:rsidRPr="00997363">
              <w:rPr>
                <w:rFonts w:ascii="Arial" w:hAnsi="Arial" w:cs="Arial"/>
                <w:i/>
                <w:noProof/>
                <w:webHidden/>
                <w:sz w:val="28"/>
                <w:szCs w:val="28"/>
              </w:rPr>
              <w:tab/>
            </w:r>
            <w:r w:rsidRPr="00997363">
              <w:rPr>
                <w:rFonts w:ascii="Arial" w:hAnsi="Arial" w:cs="Arial"/>
                <w:i/>
                <w:noProof/>
                <w:webHidden/>
                <w:sz w:val="28"/>
                <w:szCs w:val="28"/>
              </w:rPr>
              <w:fldChar w:fldCharType="begin"/>
            </w:r>
            <w:r w:rsidRPr="00997363">
              <w:rPr>
                <w:rFonts w:ascii="Arial" w:hAnsi="Arial" w:cs="Arial"/>
                <w:i/>
                <w:noProof/>
                <w:webHidden/>
                <w:sz w:val="28"/>
                <w:szCs w:val="28"/>
              </w:rPr>
              <w:instrText xml:space="preserve"> PAGEREF _Toc7126567 \h </w:instrText>
            </w:r>
            <w:r w:rsidRPr="00997363">
              <w:rPr>
                <w:rFonts w:ascii="Arial" w:hAnsi="Arial" w:cs="Arial"/>
                <w:i/>
                <w:noProof/>
                <w:webHidden/>
                <w:sz w:val="28"/>
                <w:szCs w:val="28"/>
              </w:rPr>
            </w:r>
            <w:r w:rsidRPr="00997363">
              <w:rPr>
                <w:rFonts w:ascii="Arial" w:hAnsi="Arial" w:cs="Arial"/>
                <w:i/>
                <w:noProof/>
                <w:webHidden/>
                <w:sz w:val="28"/>
                <w:szCs w:val="28"/>
              </w:rPr>
              <w:fldChar w:fldCharType="separate"/>
            </w:r>
            <w:r w:rsidRPr="00997363">
              <w:rPr>
                <w:rFonts w:ascii="Arial" w:hAnsi="Arial" w:cs="Arial"/>
                <w:i/>
                <w:noProof/>
                <w:webHidden/>
                <w:sz w:val="28"/>
                <w:szCs w:val="28"/>
              </w:rPr>
              <w:t>4</w:t>
            </w:r>
            <w:r w:rsidRPr="00997363">
              <w:rPr>
                <w:rFonts w:ascii="Arial" w:hAnsi="Arial" w:cs="Arial"/>
                <w:i/>
                <w:noProof/>
                <w:webHidden/>
                <w:sz w:val="28"/>
                <w:szCs w:val="28"/>
              </w:rPr>
              <w:fldChar w:fldCharType="end"/>
            </w:r>
          </w:hyperlink>
        </w:p>
        <w:p w:rsidR="00997363" w:rsidRPr="00997363" w:rsidRDefault="00997363">
          <w:pPr>
            <w:pStyle w:val="TOC1"/>
            <w:tabs>
              <w:tab w:val="right" w:pos="9350"/>
            </w:tabs>
            <w:rPr>
              <w:rFonts w:ascii="Arial" w:eastAsiaTheme="minorEastAsia" w:hAnsi="Arial" w:cs="Arial"/>
              <w:i/>
              <w:noProof/>
              <w:sz w:val="28"/>
              <w:szCs w:val="28"/>
            </w:rPr>
          </w:pPr>
          <w:hyperlink w:anchor="_Toc7126568" w:history="1">
            <w:r w:rsidRPr="00997363">
              <w:rPr>
                <w:rStyle w:val="Hyperlink"/>
                <w:rFonts w:ascii="Arial" w:hAnsi="Arial" w:cs="Arial"/>
                <w:i/>
                <w:noProof/>
                <w:sz w:val="28"/>
                <w:szCs w:val="28"/>
              </w:rPr>
              <w:t>4. Model Comparisons</w:t>
            </w:r>
            <w:r w:rsidRPr="00997363">
              <w:rPr>
                <w:rFonts w:ascii="Arial" w:hAnsi="Arial" w:cs="Arial"/>
                <w:i/>
                <w:noProof/>
                <w:webHidden/>
                <w:sz w:val="28"/>
                <w:szCs w:val="28"/>
              </w:rPr>
              <w:tab/>
            </w:r>
            <w:r w:rsidRPr="00997363">
              <w:rPr>
                <w:rFonts w:ascii="Arial" w:hAnsi="Arial" w:cs="Arial"/>
                <w:i/>
                <w:noProof/>
                <w:webHidden/>
                <w:sz w:val="28"/>
                <w:szCs w:val="28"/>
              </w:rPr>
              <w:fldChar w:fldCharType="begin"/>
            </w:r>
            <w:r w:rsidRPr="00997363">
              <w:rPr>
                <w:rFonts w:ascii="Arial" w:hAnsi="Arial" w:cs="Arial"/>
                <w:i/>
                <w:noProof/>
                <w:webHidden/>
                <w:sz w:val="28"/>
                <w:szCs w:val="28"/>
              </w:rPr>
              <w:instrText xml:space="preserve"> PAGEREF _Toc7126568 \h </w:instrText>
            </w:r>
            <w:r w:rsidRPr="00997363">
              <w:rPr>
                <w:rFonts w:ascii="Arial" w:hAnsi="Arial" w:cs="Arial"/>
                <w:i/>
                <w:noProof/>
                <w:webHidden/>
                <w:sz w:val="28"/>
                <w:szCs w:val="28"/>
              </w:rPr>
            </w:r>
            <w:r w:rsidRPr="00997363">
              <w:rPr>
                <w:rFonts w:ascii="Arial" w:hAnsi="Arial" w:cs="Arial"/>
                <w:i/>
                <w:noProof/>
                <w:webHidden/>
                <w:sz w:val="28"/>
                <w:szCs w:val="28"/>
              </w:rPr>
              <w:fldChar w:fldCharType="separate"/>
            </w:r>
            <w:r w:rsidRPr="00997363">
              <w:rPr>
                <w:rFonts w:ascii="Arial" w:hAnsi="Arial" w:cs="Arial"/>
                <w:i/>
                <w:noProof/>
                <w:webHidden/>
                <w:sz w:val="28"/>
                <w:szCs w:val="28"/>
              </w:rPr>
              <w:t>8</w:t>
            </w:r>
            <w:r w:rsidRPr="00997363">
              <w:rPr>
                <w:rFonts w:ascii="Arial" w:hAnsi="Arial" w:cs="Arial"/>
                <w:i/>
                <w:noProof/>
                <w:webHidden/>
                <w:sz w:val="28"/>
                <w:szCs w:val="28"/>
              </w:rPr>
              <w:fldChar w:fldCharType="end"/>
            </w:r>
          </w:hyperlink>
        </w:p>
        <w:p w:rsidR="00997363" w:rsidRPr="00997363" w:rsidRDefault="00997363">
          <w:pPr>
            <w:pStyle w:val="TOC1"/>
            <w:tabs>
              <w:tab w:val="right" w:pos="9350"/>
            </w:tabs>
            <w:rPr>
              <w:rFonts w:ascii="Arial" w:eastAsiaTheme="minorEastAsia" w:hAnsi="Arial" w:cs="Arial"/>
              <w:i/>
              <w:noProof/>
              <w:sz w:val="28"/>
              <w:szCs w:val="28"/>
            </w:rPr>
          </w:pPr>
          <w:hyperlink w:anchor="_Toc7126569" w:history="1">
            <w:r w:rsidRPr="00997363">
              <w:rPr>
                <w:rStyle w:val="Hyperlink"/>
                <w:rFonts w:ascii="Arial" w:hAnsi="Arial" w:cs="Arial"/>
                <w:i/>
                <w:noProof/>
                <w:sz w:val="28"/>
                <w:szCs w:val="28"/>
              </w:rPr>
              <w:t>5. Model selection justifications</w:t>
            </w:r>
            <w:r w:rsidRPr="00997363">
              <w:rPr>
                <w:rFonts w:ascii="Arial" w:hAnsi="Arial" w:cs="Arial"/>
                <w:i/>
                <w:noProof/>
                <w:webHidden/>
                <w:sz w:val="28"/>
                <w:szCs w:val="28"/>
              </w:rPr>
              <w:tab/>
            </w:r>
            <w:r w:rsidRPr="00997363">
              <w:rPr>
                <w:rFonts w:ascii="Arial" w:hAnsi="Arial" w:cs="Arial"/>
                <w:i/>
                <w:noProof/>
                <w:webHidden/>
                <w:sz w:val="28"/>
                <w:szCs w:val="28"/>
              </w:rPr>
              <w:fldChar w:fldCharType="begin"/>
            </w:r>
            <w:r w:rsidRPr="00997363">
              <w:rPr>
                <w:rFonts w:ascii="Arial" w:hAnsi="Arial" w:cs="Arial"/>
                <w:i/>
                <w:noProof/>
                <w:webHidden/>
                <w:sz w:val="28"/>
                <w:szCs w:val="28"/>
              </w:rPr>
              <w:instrText xml:space="preserve"> PAGEREF _Toc7126569 \h </w:instrText>
            </w:r>
            <w:r w:rsidRPr="00997363">
              <w:rPr>
                <w:rFonts w:ascii="Arial" w:hAnsi="Arial" w:cs="Arial"/>
                <w:i/>
                <w:noProof/>
                <w:webHidden/>
                <w:sz w:val="28"/>
                <w:szCs w:val="28"/>
              </w:rPr>
            </w:r>
            <w:r w:rsidRPr="00997363">
              <w:rPr>
                <w:rFonts w:ascii="Arial" w:hAnsi="Arial" w:cs="Arial"/>
                <w:i/>
                <w:noProof/>
                <w:webHidden/>
                <w:sz w:val="28"/>
                <w:szCs w:val="28"/>
              </w:rPr>
              <w:fldChar w:fldCharType="separate"/>
            </w:r>
            <w:r w:rsidRPr="00997363">
              <w:rPr>
                <w:rFonts w:ascii="Arial" w:hAnsi="Arial" w:cs="Arial"/>
                <w:i/>
                <w:noProof/>
                <w:webHidden/>
                <w:sz w:val="28"/>
                <w:szCs w:val="28"/>
              </w:rPr>
              <w:t>9</w:t>
            </w:r>
            <w:r w:rsidRPr="00997363">
              <w:rPr>
                <w:rFonts w:ascii="Arial" w:hAnsi="Arial" w:cs="Arial"/>
                <w:i/>
                <w:noProof/>
                <w:webHidden/>
                <w:sz w:val="28"/>
                <w:szCs w:val="28"/>
              </w:rPr>
              <w:fldChar w:fldCharType="end"/>
            </w:r>
          </w:hyperlink>
        </w:p>
        <w:p w:rsidR="00997363" w:rsidRPr="00997363" w:rsidRDefault="00997363">
          <w:pPr>
            <w:pStyle w:val="TOC1"/>
            <w:tabs>
              <w:tab w:val="right" w:pos="9350"/>
            </w:tabs>
            <w:rPr>
              <w:rFonts w:ascii="Arial" w:eastAsiaTheme="minorEastAsia" w:hAnsi="Arial" w:cs="Arial"/>
              <w:i/>
              <w:noProof/>
              <w:sz w:val="28"/>
              <w:szCs w:val="28"/>
            </w:rPr>
          </w:pPr>
          <w:hyperlink w:anchor="_Toc7126570" w:history="1">
            <w:r w:rsidRPr="00997363">
              <w:rPr>
                <w:rStyle w:val="Hyperlink"/>
                <w:rFonts w:ascii="Arial" w:hAnsi="Arial" w:cs="Arial"/>
                <w:i/>
                <w:noProof/>
                <w:sz w:val="28"/>
                <w:szCs w:val="28"/>
              </w:rPr>
              <w:t>6. Training and Test Data Preparation</w:t>
            </w:r>
            <w:r w:rsidRPr="00997363">
              <w:rPr>
                <w:rFonts w:ascii="Arial" w:hAnsi="Arial" w:cs="Arial"/>
                <w:i/>
                <w:noProof/>
                <w:webHidden/>
                <w:sz w:val="28"/>
                <w:szCs w:val="28"/>
              </w:rPr>
              <w:tab/>
            </w:r>
            <w:r w:rsidRPr="00997363">
              <w:rPr>
                <w:rFonts w:ascii="Arial" w:hAnsi="Arial" w:cs="Arial"/>
                <w:i/>
                <w:noProof/>
                <w:webHidden/>
                <w:sz w:val="28"/>
                <w:szCs w:val="28"/>
              </w:rPr>
              <w:fldChar w:fldCharType="begin"/>
            </w:r>
            <w:r w:rsidRPr="00997363">
              <w:rPr>
                <w:rFonts w:ascii="Arial" w:hAnsi="Arial" w:cs="Arial"/>
                <w:i/>
                <w:noProof/>
                <w:webHidden/>
                <w:sz w:val="28"/>
                <w:szCs w:val="28"/>
              </w:rPr>
              <w:instrText xml:space="preserve"> PAGEREF _Toc7126570 \h </w:instrText>
            </w:r>
            <w:r w:rsidRPr="00997363">
              <w:rPr>
                <w:rFonts w:ascii="Arial" w:hAnsi="Arial" w:cs="Arial"/>
                <w:i/>
                <w:noProof/>
                <w:webHidden/>
                <w:sz w:val="28"/>
                <w:szCs w:val="28"/>
              </w:rPr>
            </w:r>
            <w:r w:rsidRPr="00997363">
              <w:rPr>
                <w:rFonts w:ascii="Arial" w:hAnsi="Arial" w:cs="Arial"/>
                <w:i/>
                <w:noProof/>
                <w:webHidden/>
                <w:sz w:val="28"/>
                <w:szCs w:val="28"/>
              </w:rPr>
              <w:fldChar w:fldCharType="separate"/>
            </w:r>
            <w:r w:rsidRPr="00997363">
              <w:rPr>
                <w:rFonts w:ascii="Arial" w:hAnsi="Arial" w:cs="Arial"/>
                <w:i/>
                <w:noProof/>
                <w:webHidden/>
                <w:sz w:val="28"/>
                <w:szCs w:val="28"/>
              </w:rPr>
              <w:t>11</w:t>
            </w:r>
            <w:r w:rsidRPr="00997363">
              <w:rPr>
                <w:rFonts w:ascii="Arial" w:hAnsi="Arial" w:cs="Arial"/>
                <w:i/>
                <w:noProof/>
                <w:webHidden/>
                <w:sz w:val="28"/>
                <w:szCs w:val="28"/>
              </w:rPr>
              <w:fldChar w:fldCharType="end"/>
            </w:r>
          </w:hyperlink>
        </w:p>
        <w:p w:rsidR="00997363" w:rsidRPr="00997363" w:rsidRDefault="00997363">
          <w:pPr>
            <w:pStyle w:val="TOC1"/>
            <w:tabs>
              <w:tab w:val="right" w:pos="9350"/>
            </w:tabs>
            <w:rPr>
              <w:rFonts w:ascii="Arial" w:eastAsiaTheme="minorEastAsia" w:hAnsi="Arial" w:cs="Arial"/>
              <w:i/>
              <w:noProof/>
              <w:sz w:val="28"/>
              <w:szCs w:val="28"/>
            </w:rPr>
          </w:pPr>
          <w:hyperlink w:anchor="_Toc7126571" w:history="1">
            <w:r w:rsidRPr="00997363">
              <w:rPr>
                <w:rStyle w:val="Hyperlink"/>
                <w:rFonts w:ascii="Arial" w:hAnsi="Arial" w:cs="Arial"/>
                <w:i/>
                <w:noProof/>
                <w:sz w:val="28"/>
                <w:szCs w:val="28"/>
              </w:rPr>
              <w:t>7. Model training process</w:t>
            </w:r>
            <w:r w:rsidRPr="00997363">
              <w:rPr>
                <w:rFonts w:ascii="Arial" w:hAnsi="Arial" w:cs="Arial"/>
                <w:i/>
                <w:noProof/>
                <w:webHidden/>
                <w:sz w:val="28"/>
                <w:szCs w:val="28"/>
              </w:rPr>
              <w:tab/>
            </w:r>
            <w:r w:rsidRPr="00997363">
              <w:rPr>
                <w:rFonts w:ascii="Arial" w:hAnsi="Arial" w:cs="Arial"/>
                <w:i/>
                <w:noProof/>
                <w:webHidden/>
                <w:sz w:val="28"/>
                <w:szCs w:val="28"/>
              </w:rPr>
              <w:fldChar w:fldCharType="begin"/>
            </w:r>
            <w:r w:rsidRPr="00997363">
              <w:rPr>
                <w:rFonts w:ascii="Arial" w:hAnsi="Arial" w:cs="Arial"/>
                <w:i/>
                <w:noProof/>
                <w:webHidden/>
                <w:sz w:val="28"/>
                <w:szCs w:val="28"/>
              </w:rPr>
              <w:instrText xml:space="preserve"> PAGEREF _Toc7126571 \h </w:instrText>
            </w:r>
            <w:r w:rsidRPr="00997363">
              <w:rPr>
                <w:rFonts w:ascii="Arial" w:hAnsi="Arial" w:cs="Arial"/>
                <w:i/>
                <w:noProof/>
                <w:webHidden/>
                <w:sz w:val="28"/>
                <w:szCs w:val="28"/>
              </w:rPr>
            </w:r>
            <w:r w:rsidRPr="00997363">
              <w:rPr>
                <w:rFonts w:ascii="Arial" w:hAnsi="Arial" w:cs="Arial"/>
                <w:i/>
                <w:noProof/>
                <w:webHidden/>
                <w:sz w:val="28"/>
                <w:szCs w:val="28"/>
              </w:rPr>
              <w:fldChar w:fldCharType="separate"/>
            </w:r>
            <w:r w:rsidRPr="00997363">
              <w:rPr>
                <w:rFonts w:ascii="Arial" w:hAnsi="Arial" w:cs="Arial"/>
                <w:i/>
                <w:noProof/>
                <w:webHidden/>
                <w:sz w:val="28"/>
                <w:szCs w:val="28"/>
              </w:rPr>
              <w:t>14</w:t>
            </w:r>
            <w:r w:rsidRPr="00997363">
              <w:rPr>
                <w:rFonts w:ascii="Arial" w:hAnsi="Arial" w:cs="Arial"/>
                <w:i/>
                <w:noProof/>
                <w:webHidden/>
                <w:sz w:val="28"/>
                <w:szCs w:val="28"/>
              </w:rPr>
              <w:fldChar w:fldCharType="end"/>
            </w:r>
          </w:hyperlink>
        </w:p>
        <w:p w:rsidR="00997363" w:rsidRPr="00997363" w:rsidRDefault="00997363">
          <w:pPr>
            <w:pStyle w:val="TOC1"/>
            <w:tabs>
              <w:tab w:val="right" w:pos="9350"/>
            </w:tabs>
            <w:rPr>
              <w:rFonts w:ascii="Arial" w:eastAsiaTheme="minorEastAsia" w:hAnsi="Arial" w:cs="Arial"/>
              <w:i/>
              <w:noProof/>
              <w:sz w:val="28"/>
              <w:szCs w:val="28"/>
            </w:rPr>
          </w:pPr>
          <w:hyperlink w:anchor="_Toc7126572" w:history="1">
            <w:r w:rsidRPr="00997363">
              <w:rPr>
                <w:rStyle w:val="Hyperlink"/>
                <w:rFonts w:ascii="Arial" w:hAnsi="Arial" w:cs="Arial"/>
                <w:i/>
                <w:noProof/>
                <w:sz w:val="28"/>
                <w:szCs w:val="28"/>
              </w:rPr>
              <w:t>8. Case Study wit</w:t>
            </w:r>
            <w:r w:rsidRPr="00997363">
              <w:rPr>
                <w:rStyle w:val="Hyperlink"/>
                <w:rFonts w:ascii="Arial" w:hAnsi="Arial" w:cs="Arial"/>
                <w:i/>
                <w:noProof/>
                <w:sz w:val="28"/>
                <w:szCs w:val="28"/>
              </w:rPr>
              <w:t>h</w:t>
            </w:r>
            <w:r w:rsidRPr="00997363">
              <w:rPr>
                <w:rStyle w:val="Hyperlink"/>
                <w:rFonts w:ascii="Arial" w:hAnsi="Arial" w:cs="Arial"/>
                <w:i/>
                <w:noProof/>
                <w:sz w:val="28"/>
                <w:szCs w:val="28"/>
              </w:rPr>
              <w:t xml:space="preserve"> Statistics</w:t>
            </w:r>
            <w:r w:rsidRPr="00997363">
              <w:rPr>
                <w:rFonts w:ascii="Arial" w:hAnsi="Arial" w:cs="Arial"/>
                <w:i/>
                <w:noProof/>
                <w:webHidden/>
                <w:sz w:val="28"/>
                <w:szCs w:val="28"/>
              </w:rPr>
              <w:tab/>
            </w:r>
            <w:r w:rsidRPr="00997363">
              <w:rPr>
                <w:rFonts w:ascii="Arial" w:hAnsi="Arial" w:cs="Arial"/>
                <w:i/>
                <w:noProof/>
                <w:webHidden/>
                <w:sz w:val="28"/>
                <w:szCs w:val="28"/>
              </w:rPr>
              <w:fldChar w:fldCharType="begin"/>
            </w:r>
            <w:r w:rsidRPr="00997363">
              <w:rPr>
                <w:rFonts w:ascii="Arial" w:hAnsi="Arial" w:cs="Arial"/>
                <w:i/>
                <w:noProof/>
                <w:webHidden/>
                <w:sz w:val="28"/>
                <w:szCs w:val="28"/>
              </w:rPr>
              <w:instrText xml:space="preserve"> PAGEREF _Toc7126572 \h </w:instrText>
            </w:r>
            <w:r w:rsidRPr="00997363">
              <w:rPr>
                <w:rFonts w:ascii="Arial" w:hAnsi="Arial" w:cs="Arial"/>
                <w:i/>
                <w:noProof/>
                <w:webHidden/>
                <w:sz w:val="28"/>
                <w:szCs w:val="28"/>
              </w:rPr>
            </w:r>
            <w:r w:rsidRPr="00997363">
              <w:rPr>
                <w:rFonts w:ascii="Arial" w:hAnsi="Arial" w:cs="Arial"/>
                <w:i/>
                <w:noProof/>
                <w:webHidden/>
                <w:sz w:val="28"/>
                <w:szCs w:val="28"/>
              </w:rPr>
              <w:fldChar w:fldCharType="separate"/>
            </w:r>
            <w:r w:rsidRPr="00997363">
              <w:rPr>
                <w:rFonts w:ascii="Arial" w:hAnsi="Arial" w:cs="Arial"/>
                <w:i/>
                <w:noProof/>
                <w:webHidden/>
                <w:sz w:val="28"/>
                <w:szCs w:val="28"/>
              </w:rPr>
              <w:t>18</w:t>
            </w:r>
            <w:r w:rsidRPr="00997363">
              <w:rPr>
                <w:rFonts w:ascii="Arial" w:hAnsi="Arial" w:cs="Arial"/>
                <w:i/>
                <w:noProof/>
                <w:webHidden/>
                <w:sz w:val="28"/>
                <w:szCs w:val="28"/>
              </w:rPr>
              <w:fldChar w:fldCharType="end"/>
            </w:r>
          </w:hyperlink>
        </w:p>
        <w:p w:rsidR="00C0485A" w:rsidRDefault="00506C1D">
          <w:pPr>
            <w:rPr>
              <w:rFonts w:ascii="Arial" w:eastAsia="Arial" w:hAnsi="Arial" w:cs="Arial"/>
            </w:rPr>
          </w:pPr>
          <w:r w:rsidRPr="00997363">
            <w:rPr>
              <w:rFonts w:ascii="Arial" w:hAnsi="Arial" w:cs="Arial"/>
              <w:i/>
              <w:sz w:val="28"/>
              <w:szCs w:val="28"/>
            </w:rPr>
            <w:fldChar w:fldCharType="end"/>
          </w:r>
        </w:p>
      </w:sdtContent>
    </w:sdt>
    <w:p w:rsidR="00C0485A" w:rsidRDefault="00C0485A">
      <w:pPr>
        <w:rPr>
          <w:rFonts w:ascii="Arial" w:eastAsia="Arial" w:hAnsi="Arial" w:cs="Arial"/>
          <w:sz w:val="26"/>
          <w:szCs w:val="26"/>
        </w:rPr>
      </w:pPr>
    </w:p>
    <w:p w:rsidR="00C0485A" w:rsidRDefault="00C0485A">
      <w:pPr>
        <w:rPr>
          <w:rFonts w:ascii="Arial" w:eastAsia="Arial" w:hAnsi="Arial" w:cs="Arial"/>
          <w:sz w:val="26"/>
          <w:szCs w:val="26"/>
        </w:rPr>
      </w:pPr>
    </w:p>
    <w:p w:rsidR="00C0485A" w:rsidRDefault="00C0485A">
      <w:pPr>
        <w:rPr>
          <w:rFonts w:ascii="Arial" w:eastAsia="Arial" w:hAnsi="Arial" w:cs="Arial"/>
          <w:sz w:val="26"/>
          <w:szCs w:val="26"/>
        </w:rPr>
      </w:pPr>
    </w:p>
    <w:p w:rsidR="00C0485A" w:rsidRDefault="00C0485A">
      <w:pPr>
        <w:rPr>
          <w:rFonts w:ascii="Arial" w:eastAsia="Arial" w:hAnsi="Arial" w:cs="Arial"/>
          <w:sz w:val="26"/>
          <w:szCs w:val="26"/>
        </w:rPr>
      </w:pPr>
    </w:p>
    <w:p w:rsidR="00C0485A" w:rsidRDefault="00C0485A">
      <w:pPr>
        <w:rPr>
          <w:rFonts w:ascii="Arial" w:eastAsia="Arial" w:hAnsi="Arial" w:cs="Arial"/>
          <w:sz w:val="26"/>
          <w:szCs w:val="26"/>
        </w:rPr>
      </w:pPr>
    </w:p>
    <w:p w:rsidR="00C0485A" w:rsidRDefault="00C0485A">
      <w:pPr>
        <w:rPr>
          <w:rFonts w:ascii="Arial" w:eastAsia="Arial" w:hAnsi="Arial" w:cs="Arial"/>
          <w:sz w:val="26"/>
          <w:szCs w:val="26"/>
        </w:rPr>
      </w:pPr>
    </w:p>
    <w:p w:rsidR="00C0485A" w:rsidRDefault="00C0485A">
      <w:pPr>
        <w:rPr>
          <w:rFonts w:ascii="Arial" w:eastAsia="Arial" w:hAnsi="Arial" w:cs="Arial"/>
          <w:sz w:val="26"/>
          <w:szCs w:val="26"/>
        </w:rPr>
      </w:pPr>
      <w:bookmarkStart w:id="2" w:name="_1fob9te" w:colFirst="0" w:colLast="0"/>
      <w:bookmarkEnd w:id="2"/>
    </w:p>
    <w:p w:rsidR="00C0485A" w:rsidRDefault="00C0485A">
      <w:pPr>
        <w:rPr>
          <w:rFonts w:ascii="Arial" w:eastAsia="Arial" w:hAnsi="Arial" w:cs="Arial"/>
          <w:sz w:val="26"/>
          <w:szCs w:val="26"/>
        </w:rPr>
      </w:pPr>
    </w:p>
    <w:p w:rsidR="00C0485A" w:rsidRDefault="00C0485A">
      <w:pPr>
        <w:rPr>
          <w:rFonts w:ascii="Arial" w:eastAsia="Arial" w:hAnsi="Arial" w:cs="Arial"/>
          <w:sz w:val="26"/>
          <w:szCs w:val="26"/>
        </w:rPr>
      </w:pPr>
    </w:p>
    <w:p w:rsidR="00C0485A" w:rsidRDefault="00C0485A">
      <w:pPr>
        <w:rPr>
          <w:rFonts w:ascii="Arial" w:eastAsia="Arial" w:hAnsi="Arial" w:cs="Arial"/>
          <w:sz w:val="26"/>
          <w:szCs w:val="26"/>
        </w:rPr>
      </w:pPr>
    </w:p>
    <w:p w:rsidR="00C0485A" w:rsidRDefault="00C0485A">
      <w:pPr>
        <w:rPr>
          <w:rFonts w:ascii="Arial" w:eastAsia="Arial" w:hAnsi="Arial" w:cs="Arial"/>
          <w:sz w:val="26"/>
          <w:szCs w:val="26"/>
        </w:rPr>
      </w:pPr>
    </w:p>
    <w:p w:rsidR="00C0485A" w:rsidRDefault="00C0485A">
      <w:pPr>
        <w:rPr>
          <w:rFonts w:ascii="Arial" w:eastAsia="Arial" w:hAnsi="Arial" w:cs="Arial"/>
          <w:sz w:val="26"/>
          <w:szCs w:val="26"/>
        </w:rPr>
      </w:pPr>
    </w:p>
    <w:p w:rsidR="00C0485A" w:rsidRDefault="00C0485A">
      <w:pPr>
        <w:rPr>
          <w:rFonts w:ascii="Arial" w:eastAsia="Arial" w:hAnsi="Arial" w:cs="Arial"/>
          <w:sz w:val="26"/>
          <w:szCs w:val="26"/>
        </w:rPr>
      </w:pPr>
    </w:p>
    <w:p w:rsidR="00C0485A" w:rsidRDefault="00C0485A">
      <w:pPr>
        <w:rPr>
          <w:rFonts w:ascii="Arial" w:eastAsia="Arial" w:hAnsi="Arial" w:cs="Arial"/>
          <w:sz w:val="26"/>
          <w:szCs w:val="26"/>
        </w:rPr>
      </w:pPr>
    </w:p>
    <w:p w:rsidR="00C0485A" w:rsidRDefault="00C0485A">
      <w:pPr>
        <w:rPr>
          <w:rFonts w:ascii="Arial" w:eastAsia="Arial" w:hAnsi="Arial" w:cs="Arial"/>
          <w:sz w:val="26"/>
          <w:szCs w:val="26"/>
        </w:rPr>
      </w:pPr>
    </w:p>
    <w:p w:rsidR="00C0485A" w:rsidRDefault="00C0485A">
      <w:pPr>
        <w:rPr>
          <w:rFonts w:ascii="Arial" w:eastAsia="Arial" w:hAnsi="Arial" w:cs="Arial"/>
          <w:sz w:val="26"/>
          <w:szCs w:val="26"/>
        </w:rPr>
      </w:pPr>
    </w:p>
    <w:p w:rsidR="00C0485A" w:rsidRDefault="00C0485A">
      <w:pPr>
        <w:rPr>
          <w:rFonts w:ascii="Arial" w:eastAsia="Arial" w:hAnsi="Arial" w:cs="Arial"/>
          <w:sz w:val="26"/>
          <w:szCs w:val="26"/>
        </w:rPr>
      </w:pPr>
    </w:p>
    <w:p w:rsidR="00C0485A" w:rsidRDefault="00C0485A">
      <w:pPr>
        <w:rPr>
          <w:rFonts w:ascii="Arial" w:eastAsia="Arial" w:hAnsi="Arial" w:cs="Arial"/>
          <w:sz w:val="26"/>
          <w:szCs w:val="26"/>
        </w:rPr>
      </w:pPr>
    </w:p>
    <w:p w:rsidR="00C0485A" w:rsidRDefault="00C0485A">
      <w:pPr>
        <w:rPr>
          <w:rFonts w:ascii="Arial" w:eastAsia="Arial" w:hAnsi="Arial" w:cs="Arial"/>
          <w:sz w:val="26"/>
          <w:szCs w:val="26"/>
        </w:rPr>
      </w:pPr>
    </w:p>
    <w:p w:rsidR="0006653E" w:rsidRDefault="0006653E">
      <w:pPr>
        <w:rPr>
          <w:rFonts w:ascii="Arial" w:eastAsia="Arial" w:hAnsi="Arial" w:cs="Arial"/>
          <w:sz w:val="26"/>
          <w:szCs w:val="26"/>
        </w:rPr>
      </w:pPr>
    </w:p>
    <w:p w:rsidR="0006653E" w:rsidRDefault="0006653E">
      <w:pPr>
        <w:rPr>
          <w:rFonts w:ascii="Arial" w:eastAsia="Arial" w:hAnsi="Arial" w:cs="Arial"/>
          <w:sz w:val="26"/>
          <w:szCs w:val="26"/>
        </w:rPr>
      </w:pPr>
    </w:p>
    <w:p w:rsidR="0006653E" w:rsidRDefault="0006653E">
      <w:pPr>
        <w:rPr>
          <w:rFonts w:ascii="Arial" w:eastAsia="Arial" w:hAnsi="Arial" w:cs="Arial"/>
          <w:sz w:val="26"/>
          <w:szCs w:val="26"/>
        </w:rPr>
      </w:pPr>
    </w:p>
    <w:p w:rsidR="0006653E" w:rsidRDefault="0006653E">
      <w:pPr>
        <w:rPr>
          <w:rFonts w:ascii="Arial" w:eastAsia="Arial" w:hAnsi="Arial" w:cs="Arial"/>
          <w:sz w:val="26"/>
          <w:szCs w:val="26"/>
        </w:rPr>
      </w:pPr>
    </w:p>
    <w:p w:rsidR="0006653E" w:rsidRDefault="0006653E">
      <w:pPr>
        <w:rPr>
          <w:rFonts w:ascii="Arial" w:eastAsia="Arial" w:hAnsi="Arial" w:cs="Arial"/>
          <w:sz w:val="26"/>
          <w:szCs w:val="26"/>
        </w:rPr>
      </w:pPr>
    </w:p>
    <w:p w:rsidR="0006653E" w:rsidRDefault="0006653E">
      <w:pPr>
        <w:rPr>
          <w:rFonts w:ascii="Arial" w:eastAsia="Arial" w:hAnsi="Arial" w:cs="Arial"/>
          <w:sz w:val="26"/>
          <w:szCs w:val="26"/>
        </w:rPr>
      </w:pPr>
    </w:p>
    <w:p w:rsidR="00C0485A" w:rsidRDefault="00C0485A">
      <w:pPr>
        <w:rPr>
          <w:rFonts w:ascii="Arial" w:eastAsia="Arial" w:hAnsi="Arial" w:cs="Arial"/>
          <w:sz w:val="26"/>
          <w:szCs w:val="26"/>
        </w:rPr>
      </w:pPr>
    </w:p>
    <w:p w:rsidR="00C0485A" w:rsidRDefault="00C0485A">
      <w:pPr>
        <w:rPr>
          <w:rFonts w:ascii="Arial" w:eastAsia="Arial" w:hAnsi="Arial" w:cs="Arial"/>
        </w:rPr>
      </w:pPr>
    </w:p>
    <w:p w:rsidR="00C0485A" w:rsidRDefault="00506C1D">
      <w:pPr>
        <w:pStyle w:val="Heading1"/>
        <w:shd w:val="clear" w:color="auto" w:fill="FFFFFF"/>
        <w:spacing w:before="180" w:after="180"/>
      </w:pPr>
      <w:bookmarkStart w:id="3" w:name="_Toc7126565"/>
      <w:r>
        <w:lastRenderedPageBreak/>
        <w:t>1. Introduction</w:t>
      </w:r>
      <w:bookmarkEnd w:id="3"/>
    </w:p>
    <w:p w:rsidR="00C0485A" w:rsidRDefault="00506C1D">
      <w:pPr>
        <w:shd w:val="clear" w:color="auto" w:fill="FFFFFF"/>
        <w:spacing w:before="180" w:after="180"/>
        <w:rPr>
          <w:rFonts w:ascii="Arial" w:eastAsia="Arial" w:hAnsi="Arial" w:cs="Arial"/>
          <w:color w:val="2D3B45"/>
        </w:rPr>
      </w:pPr>
      <w:r>
        <w:rPr>
          <w:rFonts w:ascii="Arial" w:eastAsia="Arial" w:hAnsi="Arial" w:cs="Arial"/>
          <w:color w:val="2D3B45"/>
        </w:rPr>
        <w:t>Wildfires are the most destructive and dangerous accidents that occur across the US especially in California. The numbers of catastrophic wildfire incidents are increasing every year causing a lot of damage to the environment, lives, and property. The nation has been spending more than $1 billion to suppress such accidents from the past 10 years.</w:t>
      </w:r>
    </w:p>
    <w:p w:rsidR="00C0485A" w:rsidRDefault="00506C1D">
      <w:pPr>
        <w:shd w:val="clear" w:color="auto" w:fill="FFFFFF"/>
        <w:spacing w:before="180" w:after="180"/>
        <w:rPr>
          <w:rFonts w:ascii="Arial" w:eastAsia="Arial" w:hAnsi="Arial" w:cs="Arial"/>
          <w:color w:val="2D3B45"/>
        </w:rPr>
      </w:pPr>
      <w:r>
        <w:rPr>
          <w:rFonts w:ascii="Arial" w:eastAsia="Arial" w:hAnsi="Arial" w:cs="Arial"/>
          <w:color w:val="2D3B45"/>
        </w:rPr>
        <w:t>Wildfires are both difficult to fight and predict. Difficulty in prediction is due to a number of different factors. Combination of fire</w:t>
      </w:r>
      <w:r>
        <w:rPr>
          <w:rFonts w:ascii="Arial" w:eastAsia="Arial" w:hAnsi="Arial" w:cs="Arial"/>
          <w:color w:val="222222"/>
          <w:highlight w:val="white"/>
        </w:rPr>
        <w:t xml:space="preserve">, vegetation, climate, humans, and weather make it difficult to predict where wildfires might start and how they may spread. </w:t>
      </w:r>
      <w:r>
        <w:rPr>
          <w:rFonts w:ascii="Arial" w:eastAsia="Arial" w:hAnsi="Arial" w:cs="Arial"/>
          <w:color w:val="2D3B45"/>
        </w:rPr>
        <w:t>During summers large quantities of dried leaves, grass, deadwood, and small plants fuel the fires in the forest. The wind and the terrain are also key factors that help in spreading the fire across the forest. Relative humidity readings and air temperature forecasts are general conditions that can be an indication of fire danger across the entire fire ground.</w:t>
      </w:r>
    </w:p>
    <w:p w:rsidR="00C0485A" w:rsidRDefault="00506C1D">
      <w:pPr>
        <w:shd w:val="clear" w:color="auto" w:fill="FFFFFF"/>
        <w:spacing w:before="180" w:after="180"/>
        <w:rPr>
          <w:rFonts w:ascii="Arial" w:eastAsia="Arial" w:hAnsi="Arial" w:cs="Arial"/>
          <w:color w:val="2D3B45"/>
        </w:rPr>
      </w:pPr>
      <w:r>
        <w:rPr>
          <w:rFonts w:ascii="Arial" w:eastAsia="Arial" w:hAnsi="Arial" w:cs="Arial"/>
          <w:color w:val="2D3B45"/>
        </w:rPr>
        <w:t xml:space="preserve">With such a high level of danger, social and economic loss caused by the uncontrolled wildfire motivated us to take up this project. This project aims to develop real-time, data-driven prediction and visualization of wildfire. The major objective of this project is to obtain a very high accuracy to predict fire in a county or region given with no of inputs parameters like temperature, humidity, and spatial imagery of that particular county etc. </w:t>
      </w:r>
    </w:p>
    <w:p w:rsidR="00C0485A" w:rsidRDefault="00506C1D">
      <w:pPr>
        <w:shd w:val="clear" w:color="auto" w:fill="FFFFFF"/>
        <w:spacing w:before="180" w:after="180"/>
        <w:rPr>
          <w:rFonts w:ascii="Arial" w:eastAsia="Arial" w:hAnsi="Arial" w:cs="Arial"/>
          <w:color w:val="2D3B45"/>
        </w:rPr>
      </w:pPr>
      <w:r>
        <w:rPr>
          <w:rFonts w:ascii="Arial" w:eastAsia="Arial" w:hAnsi="Arial" w:cs="Arial"/>
          <w:color w:val="2D3B45"/>
        </w:rPr>
        <w:t xml:space="preserve">Most of the existing models use either satellite data or sensor data of weather and terrain for fire prediction but we have chosen to train the model using all the 3 dimensions i.e. satellite image data and weather data  of a specific county which will yield more accurate results in the prediction of fire. As smoke is a key element of fire, it can be used for early detection of fire. In this project, we are going to use spatial images of a particular county which has both signs of smoke and no sign of smokes to train the model. </w:t>
      </w:r>
    </w:p>
    <w:p w:rsidR="00C0485A" w:rsidRDefault="00506C1D">
      <w:pPr>
        <w:shd w:val="clear" w:color="auto" w:fill="FFFFFF"/>
        <w:spacing w:before="180" w:after="180"/>
        <w:rPr>
          <w:rFonts w:ascii="Arial" w:eastAsia="Arial" w:hAnsi="Arial" w:cs="Arial"/>
          <w:color w:val="2D3B45"/>
        </w:rPr>
      </w:pPr>
      <w:r>
        <w:rPr>
          <w:rFonts w:ascii="Arial" w:eastAsia="Arial" w:hAnsi="Arial" w:cs="Arial"/>
          <w:color w:val="2D3B45"/>
        </w:rPr>
        <w:t>We have chosen 4 different classification models Convolution Neural Network, Faster R-CNN, Random Forest and Logistic Regression which has been discussed in detail in section 4.</w:t>
      </w:r>
    </w:p>
    <w:p w:rsidR="00C0485A" w:rsidRDefault="00506C1D">
      <w:pPr>
        <w:shd w:val="clear" w:color="auto" w:fill="FFFFFF"/>
        <w:spacing w:before="180" w:after="180"/>
        <w:rPr>
          <w:rFonts w:ascii="Arial" w:eastAsia="Arial" w:hAnsi="Arial" w:cs="Arial"/>
          <w:color w:val="2D3B45"/>
        </w:rPr>
      </w:pPr>
      <w:r>
        <w:rPr>
          <w:rFonts w:ascii="Arial" w:eastAsia="Arial" w:hAnsi="Arial" w:cs="Arial"/>
          <w:color w:val="2D3B45"/>
        </w:rPr>
        <w:t>The outcome of this project is to predict possibility of fire for a county, on a given day.</w:t>
      </w:r>
    </w:p>
    <w:p w:rsidR="00C0485A" w:rsidRDefault="00C0485A">
      <w:pPr>
        <w:shd w:val="clear" w:color="auto" w:fill="FFFFFF"/>
        <w:spacing w:before="180" w:after="180"/>
        <w:rPr>
          <w:rFonts w:ascii="Arial" w:eastAsia="Arial" w:hAnsi="Arial" w:cs="Arial"/>
          <w:color w:val="2D3B45"/>
        </w:rPr>
      </w:pPr>
    </w:p>
    <w:p w:rsidR="00C0485A" w:rsidRDefault="00506C1D">
      <w:pPr>
        <w:pStyle w:val="Heading1"/>
        <w:shd w:val="clear" w:color="auto" w:fill="FFFFFF"/>
        <w:spacing w:before="180" w:after="180"/>
      </w:pPr>
      <w:bookmarkStart w:id="4" w:name="_Toc7126566"/>
      <w:r>
        <w:t>2. Related Work</w:t>
      </w:r>
      <w:bookmarkEnd w:id="4"/>
    </w:p>
    <w:p w:rsidR="00C0485A" w:rsidRDefault="00506C1D">
      <w:pPr>
        <w:rPr>
          <w:rFonts w:ascii="Arial" w:eastAsia="Arial" w:hAnsi="Arial" w:cs="Arial"/>
          <w:color w:val="2D3B45"/>
        </w:rPr>
      </w:pPr>
      <w:r>
        <w:rPr>
          <w:rFonts w:ascii="Arial" w:eastAsia="Arial" w:hAnsi="Arial" w:cs="Arial"/>
          <w:color w:val="2D3B45"/>
        </w:rPr>
        <w:t>This section provides a review on the articles that propose various algorithms that predict wildfire risk. The data for most of the research till now is limited to one or two dimensions and also to an accuracy up to 75%.</w:t>
      </w:r>
    </w:p>
    <w:p w:rsidR="00C0485A" w:rsidRDefault="00C0485A">
      <w:pPr>
        <w:rPr>
          <w:rFonts w:ascii="Arial" w:eastAsia="Arial" w:hAnsi="Arial" w:cs="Arial"/>
          <w:color w:val="2D3B45"/>
        </w:rPr>
      </w:pPr>
    </w:p>
    <w:p w:rsidR="00C0485A" w:rsidRDefault="00506C1D">
      <w:pPr>
        <w:rPr>
          <w:rFonts w:ascii="Arial" w:eastAsia="Arial" w:hAnsi="Arial" w:cs="Arial"/>
          <w:color w:val="2D3B45"/>
        </w:rPr>
      </w:pPr>
      <w:r>
        <w:rPr>
          <w:rFonts w:ascii="Arial" w:eastAsia="Arial" w:hAnsi="Arial" w:cs="Arial"/>
          <w:color w:val="2D3B45"/>
        </w:rPr>
        <w:t>In the paper ‘</w:t>
      </w:r>
      <w:r>
        <w:rPr>
          <w:rFonts w:ascii="Arial" w:eastAsia="Arial" w:hAnsi="Arial" w:cs="Arial"/>
          <w:i/>
          <w:color w:val="2D3B45"/>
        </w:rPr>
        <w:t>Forest smoke detection using CCD camera and spatial-temporal variation of smoke visual patterns’</w:t>
      </w:r>
      <w:r>
        <w:rPr>
          <w:rFonts w:ascii="Arial" w:eastAsia="Arial" w:hAnsi="Arial" w:cs="Arial"/>
          <w:color w:val="2D3B45"/>
        </w:rPr>
        <w:t xml:space="preserve"> by Joon Young Kwak, </w:t>
      </w:r>
      <w:proofErr w:type="spellStart"/>
      <w:r>
        <w:rPr>
          <w:rFonts w:ascii="Arial" w:eastAsia="Arial" w:hAnsi="Arial" w:cs="Arial"/>
          <w:color w:val="2D3B45"/>
        </w:rPr>
        <w:t>Byoung</w:t>
      </w:r>
      <w:proofErr w:type="spellEnd"/>
      <w:r>
        <w:rPr>
          <w:rFonts w:ascii="Arial" w:eastAsia="Arial" w:hAnsi="Arial" w:cs="Arial"/>
          <w:color w:val="2D3B45"/>
        </w:rPr>
        <w:t xml:space="preserve"> </w:t>
      </w:r>
      <w:proofErr w:type="spellStart"/>
      <w:r>
        <w:rPr>
          <w:rFonts w:ascii="Arial" w:eastAsia="Arial" w:hAnsi="Arial" w:cs="Arial"/>
          <w:color w:val="2D3B45"/>
        </w:rPr>
        <w:t>Chul</w:t>
      </w:r>
      <w:proofErr w:type="spellEnd"/>
      <w:r>
        <w:rPr>
          <w:rFonts w:ascii="Arial" w:eastAsia="Arial" w:hAnsi="Arial" w:cs="Arial"/>
          <w:color w:val="2D3B45"/>
        </w:rPr>
        <w:t xml:space="preserve"> </w:t>
      </w:r>
      <w:proofErr w:type="spellStart"/>
      <w:r>
        <w:rPr>
          <w:rFonts w:ascii="Arial" w:eastAsia="Arial" w:hAnsi="Arial" w:cs="Arial"/>
          <w:color w:val="2D3B45"/>
        </w:rPr>
        <w:t>Ko</w:t>
      </w:r>
      <w:proofErr w:type="spellEnd"/>
      <w:r>
        <w:rPr>
          <w:rFonts w:ascii="Arial" w:eastAsia="Arial" w:hAnsi="Arial" w:cs="Arial"/>
          <w:color w:val="2D3B45"/>
        </w:rPr>
        <w:t>, and Jae-</w:t>
      </w:r>
      <w:proofErr w:type="spellStart"/>
      <w:r>
        <w:rPr>
          <w:rFonts w:ascii="Arial" w:eastAsia="Arial" w:hAnsi="Arial" w:cs="Arial"/>
          <w:color w:val="2D3B45"/>
        </w:rPr>
        <w:t>Yeal</w:t>
      </w:r>
      <w:proofErr w:type="spellEnd"/>
      <w:r>
        <w:rPr>
          <w:rFonts w:ascii="Arial" w:eastAsia="Arial" w:hAnsi="Arial" w:cs="Arial"/>
          <w:color w:val="2D3B45"/>
        </w:rPr>
        <w:t xml:space="preserve"> Nam, a new forest smoke detection method is proposed. In this paper, spatial-temporal visual features are extracted from camera images and the moving regions are detected by </w:t>
      </w:r>
      <w:r>
        <w:rPr>
          <w:rFonts w:ascii="Arial" w:eastAsia="Arial" w:hAnsi="Arial" w:cs="Arial"/>
          <w:color w:val="2D3B45"/>
        </w:rPr>
        <w:lastRenderedPageBreak/>
        <w:t>analyzing the frame difference between two consecutive key frames. They have extracted intensity, wavelet coefficients, and motion orientation as visual features and used random forests for smoke verification process with four smoke classes and they have achieved better detection performance. The limitation for this paper is they have considered only one dimension i.e. smoke.</w:t>
      </w:r>
    </w:p>
    <w:p w:rsidR="00C0485A" w:rsidRDefault="00C0485A">
      <w:pPr>
        <w:rPr>
          <w:rFonts w:ascii="Arial" w:eastAsia="Arial" w:hAnsi="Arial" w:cs="Arial"/>
          <w:color w:val="2D3B45"/>
        </w:rPr>
      </w:pPr>
    </w:p>
    <w:p w:rsidR="00C0485A" w:rsidRDefault="00506C1D">
      <w:pPr>
        <w:rPr>
          <w:rFonts w:ascii="Arial" w:eastAsia="Arial" w:hAnsi="Arial" w:cs="Arial"/>
          <w:color w:val="2D3B45"/>
        </w:rPr>
      </w:pPr>
      <w:r>
        <w:rPr>
          <w:rFonts w:ascii="Arial" w:eastAsia="Arial" w:hAnsi="Arial" w:cs="Arial"/>
          <w:color w:val="2D3B45"/>
        </w:rPr>
        <w:t xml:space="preserve">In the paper </w:t>
      </w:r>
      <w:r>
        <w:rPr>
          <w:rFonts w:ascii="Arial" w:eastAsia="Arial" w:hAnsi="Arial" w:cs="Arial"/>
          <w:i/>
          <w:color w:val="2D3B45"/>
        </w:rPr>
        <w:t>A Data Mining Approach to Predict Forest Fires using Meteorological Data</w:t>
      </w:r>
      <w:r>
        <w:rPr>
          <w:rFonts w:ascii="Arial" w:eastAsia="Arial" w:hAnsi="Arial" w:cs="Arial"/>
          <w:color w:val="2D3B45"/>
        </w:rPr>
        <w:t xml:space="preserve"> by Paulo Cortez and Anibal </w:t>
      </w:r>
      <w:proofErr w:type="spellStart"/>
      <w:r>
        <w:rPr>
          <w:rFonts w:ascii="Arial" w:eastAsia="Arial" w:hAnsi="Arial" w:cs="Arial"/>
          <w:color w:val="2D3B45"/>
        </w:rPr>
        <w:t>Morais</w:t>
      </w:r>
      <w:proofErr w:type="spellEnd"/>
      <w:r>
        <w:rPr>
          <w:rFonts w:ascii="Arial" w:eastAsia="Arial" w:hAnsi="Arial" w:cs="Arial"/>
          <w:color w:val="2D3B45"/>
        </w:rPr>
        <w:t>, good accuracy is achieved for the prediction of small fires. In this paper, they have considered sensor data of weather and used SVM model. But this paper has a limited scope for large fires.</w:t>
      </w:r>
    </w:p>
    <w:p w:rsidR="00C0485A" w:rsidRDefault="00C0485A">
      <w:pPr>
        <w:rPr>
          <w:rFonts w:ascii="Arial" w:eastAsia="Arial" w:hAnsi="Arial" w:cs="Arial"/>
          <w:color w:val="2D3B45"/>
          <w:sz w:val="21"/>
          <w:szCs w:val="21"/>
        </w:rPr>
      </w:pPr>
    </w:p>
    <w:p w:rsidR="00C0485A" w:rsidRDefault="00506C1D">
      <w:pPr>
        <w:rPr>
          <w:rFonts w:ascii="Arial" w:eastAsia="Arial" w:hAnsi="Arial" w:cs="Arial"/>
          <w:color w:val="2D3B45"/>
        </w:rPr>
      </w:pPr>
      <w:r>
        <w:rPr>
          <w:rFonts w:ascii="Arial" w:eastAsia="Arial" w:hAnsi="Arial" w:cs="Arial"/>
          <w:color w:val="2D3B45"/>
        </w:rPr>
        <w:t>In the paper ‘</w:t>
      </w:r>
      <w:r>
        <w:rPr>
          <w:rFonts w:ascii="Arial" w:eastAsia="Arial" w:hAnsi="Arial" w:cs="Arial"/>
          <w:i/>
          <w:color w:val="2D3B45"/>
        </w:rPr>
        <w:t>Satellite-Based Prediction of Fire Risk in Northern California</w:t>
      </w:r>
      <w:r>
        <w:rPr>
          <w:rFonts w:ascii="Arial" w:eastAsia="Arial" w:hAnsi="Arial" w:cs="Arial"/>
          <w:color w:val="2D3B45"/>
        </w:rPr>
        <w:t xml:space="preserve">’ by Caroline </w:t>
      </w:r>
      <w:proofErr w:type="spellStart"/>
      <w:r>
        <w:rPr>
          <w:rFonts w:ascii="Arial" w:eastAsia="Arial" w:hAnsi="Arial" w:cs="Arial"/>
          <w:color w:val="2D3B45"/>
        </w:rPr>
        <w:t>Famiglietti</w:t>
      </w:r>
      <w:proofErr w:type="spellEnd"/>
      <w:r>
        <w:rPr>
          <w:rFonts w:ascii="Arial" w:eastAsia="Arial" w:hAnsi="Arial" w:cs="Arial"/>
          <w:color w:val="2D3B45"/>
        </w:rPr>
        <w:t xml:space="preserve">, </w:t>
      </w:r>
      <w:proofErr w:type="spellStart"/>
      <w:r>
        <w:rPr>
          <w:rFonts w:ascii="Arial" w:eastAsia="Arial" w:hAnsi="Arial" w:cs="Arial"/>
          <w:color w:val="2D3B45"/>
        </w:rPr>
        <w:t>Natan</w:t>
      </w:r>
      <w:proofErr w:type="spellEnd"/>
      <w:r>
        <w:rPr>
          <w:rFonts w:ascii="Arial" w:eastAsia="Arial" w:hAnsi="Arial" w:cs="Arial"/>
          <w:color w:val="2D3B45"/>
        </w:rPr>
        <w:t xml:space="preserve"> Holtzman, and Jake </w:t>
      </w:r>
      <w:proofErr w:type="spellStart"/>
      <w:r>
        <w:rPr>
          <w:rFonts w:ascii="Arial" w:eastAsia="Arial" w:hAnsi="Arial" w:cs="Arial"/>
          <w:color w:val="2D3B45"/>
        </w:rPr>
        <w:t>Campolo</w:t>
      </w:r>
      <w:proofErr w:type="spellEnd"/>
      <w:r>
        <w:rPr>
          <w:rFonts w:ascii="Arial" w:eastAsia="Arial" w:hAnsi="Arial" w:cs="Arial"/>
          <w:color w:val="2D3B45"/>
        </w:rPr>
        <w:t>, fire risk prediction and analysis is done based on local climate and land surface conditions. In this paper, they have applied logistic regression with the forward stepwise selection, decision trees with gradient boosting, and a multilayer perceptron to a robust dataset of ecological, hydrological, and meteorological variables derived from remote sensing and achieved an accuracy of 75-80%. The limitation for this paper is they have considered only satellite data and two dimensions i.e., weather and land surface conditions.</w:t>
      </w:r>
    </w:p>
    <w:p w:rsidR="00C0485A" w:rsidRDefault="00C0485A">
      <w:pPr>
        <w:rPr>
          <w:rFonts w:ascii="Arial" w:eastAsia="Arial" w:hAnsi="Arial" w:cs="Arial"/>
          <w:color w:val="2D3B45"/>
        </w:rPr>
      </w:pPr>
    </w:p>
    <w:p w:rsidR="00C0485A" w:rsidRDefault="00506C1D" w:rsidP="0006653E">
      <w:pPr>
        <w:pStyle w:val="Heading1"/>
        <w:shd w:val="clear" w:color="auto" w:fill="FFFFFF"/>
        <w:spacing w:before="180" w:after="180"/>
        <w:rPr>
          <w:color w:val="2D3B45"/>
        </w:rPr>
      </w:pPr>
      <w:bookmarkStart w:id="5" w:name="_Toc7126567"/>
      <w:r>
        <w:t>3. Selected Models</w:t>
      </w:r>
      <w:bookmarkEnd w:id="5"/>
      <w:r>
        <w:rPr>
          <w:color w:val="2D3B45"/>
        </w:rPr>
        <w:t xml:space="preserve"> </w:t>
      </w:r>
    </w:p>
    <w:p w:rsidR="00C0485A" w:rsidRDefault="0006653E">
      <w:pPr>
        <w:shd w:val="clear" w:color="auto" w:fill="FFFFFF"/>
        <w:spacing w:before="180" w:after="180"/>
        <w:rPr>
          <w:rFonts w:ascii="Arial" w:eastAsia="Arial" w:hAnsi="Arial" w:cs="Arial"/>
          <w:b/>
          <w:color w:val="2D3B45"/>
        </w:rPr>
      </w:pPr>
      <w:r>
        <w:rPr>
          <w:rFonts w:ascii="Arial" w:eastAsia="Arial" w:hAnsi="Arial" w:cs="Arial"/>
          <w:b/>
          <w:color w:val="2D3B45"/>
          <w:highlight w:val="white"/>
        </w:rPr>
        <w:t>Model</w:t>
      </w:r>
      <w:r w:rsidR="00506C1D">
        <w:rPr>
          <w:rFonts w:ascii="Arial" w:eastAsia="Arial" w:hAnsi="Arial" w:cs="Arial"/>
          <w:b/>
          <w:color w:val="2D3B45"/>
          <w:highlight w:val="white"/>
        </w:rPr>
        <w:t xml:space="preserve"> descriptions with references:</w:t>
      </w:r>
    </w:p>
    <w:p w:rsidR="00C0485A" w:rsidRDefault="00506C1D">
      <w:pPr>
        <w:shd w:val="clear" w:color="auto" w:fill="FFFFFF"/>
        <w:spacing w:before="180" w:after="180"/>
        <w:ind w:left="720"/>
        <w:rPr>
          <w:rFonts w:ascii="Arial" w:eastAsia="Arial" w:hAnsi="Arial" w:cs="Arial"/>
          <w:b/>
          <w:color w:val="2D3B45"/>
        </w:rPr>
      </w:pPr>
      <w:r>
        <w:rPr>
          <w:rFonts w:ascii="Arial" w:eastAsia="Arial" w:hAnsi="Arial" w:cs="Arial"/>
          <w:b/>
          <w:color w:val="2D3B45"/>
        </w:rPr>
        <w:t>3.1 Convolutional Neural Network (CNN):</w:t>
      </w:r>
    </w:p>
    <w:p w:rsidR="00C0485A" w:rsidRPr="0006653E" w:rsidRDefault="00506C1D">
      <w:pPr>
        <w:shd w:val="clear" w:color="auto" w:fill="FFFFFF"/>
        <w:spacing w:before="180" w:after="180"/>
        <w:ind w:left="720"/>
        <w:rPr>
          <w:rFonts w:ascii="Arial" w:eastAsia="Arial" w:hAnsi="Arial" w:cs="Arial"/>
          <w:color w:val="2D3B45"/>
        </w:rPr>
      </w:pPr>
      <w:r>
        <w:rPr>
          <w:rFonts w:ascii="Arial" w:eastAsia="Arial" w:hAnsi="Arial" w:cs="Arial"/>
          <w:color w:val="2D3B45"/>
        </w:rPr>
        <w:t xml:space="preserve">Convolutional Neural Network is a class of deep, forward-feed artificial neural networks, most commonly applied to analyzing visual imagery. CNNs use a variation of multilayer perceptron designed to require minimal preprocessing. It takes the input image and assigns learnable weights and biases to the various features in the image. </w:t>
      </w:r>
      <w:r>
        <w:rPr>
          <w:rFonts w:ascii="Arial" w:eastAsia="Arial" w:hAnsi="Arial" w:cs="Arial"/>
          <w:color w:val="2D3B45"/>
          <w:highlight w:val="white"/>
        </w:rPr>
        <w:t>A convolutional network is able to successfully capture the Spatial and</w:t>
      </w:r>
      <w:r>
        <w:rPr>
          <w:rFonts w:ascii="Arial" w:eastAsia="Arial" w:hAnsi="Arial" w:cs="Arial"/>
          <w:b/>
          <w:color w:val="2D3B45"/>
          <w:highlight w:val="white"/>
        </w:rPr>
        <w:t xml:space="preserve"> </w:t>
      </w:r>
      <w:r>
        <w:rPr>
          <w:rFonts w:ascii="Arial" w:eastAsia="Arial" w:hAnsi="Arial" w:cs="Arial"/>
          <w:color w:val="2D3B45"/>
          <w:highlight w:val="white"/>
        </w:rPr>
        <w:t>Temporal</w:t>
      </w:r>
      <w:r>
        <w:rPr>
          <w:rFonts w:ascii="Arial" w:eastAsia="Arial" w:hAnsi="Arial" w:cs="Arial"/>
          <w:b/>
          <w:color w:val="2D3B45"/>
          <w:highlight w:val="white"/>
        </w:rPr>
        <w:t xml:space="preserve"> </w:t>
      </w:r>
      <w:r>
        <w:rPr>
          <w:rFonts w:ascii="Arial" w:eastAsia="Arial" w:hAnsi="Arial" w:cs="Arial"/>
          <w:color w:val="2D3B45"/>
          <w:highlight w:val="white"/>
        </w:rPr>
        <w:t>dependencies</w:t>
      </w:r>
      <w:r>
        <w:rPr>
          <w:rFonts w:ascii="Arial" w:eastAsia="Arial" w:hAnsi="Arial" w:cs="Arial"/>
          <w:b/>
          <w:color w:val="2D3B45"/>
          <w:highlight w:val="white"/>
        </w:rPr>
        <w:t xml:space="preserve"> </w:t>
      </w:r>
      <w:r>
        <w:rPr>
          <w:rFonts w:ascii="Arial" w:eastAsia="Arial" w:hAnsi="Arial" w:cs="Arial"/>
          <w:color w:val="2D3B45"/>
          <w:highlight w:val="white"/>
        </w:rPr>
        <w:t>in</w:t>
      </w:r>
      <w:r>
        <w:rPr>
          <w:rFonts w:ascii="Arial" w:eastAsia="Arial" w:hAnsi="Arial" w:cs="Arial"/>
          <w:b/>
          <w:color w:val="2D3B45"/>
          <w:highlight w:val="white"/>
        </w:rPr>
        <w:t xml:space="preserve"> </w:t>
      </w:r>
      <w:r>
        <w:rPr>
          <w:rFonts w:ascii="Arial" w:eastAsia="Arial" w:hAnsi="Arial" w:cs="Arial"/>
          <w:color w:val="2D3B45"/>
          <w:highlight w:val="white"/>
        </w:rPr>
        <w:t>an</w:t>
      </w:r>
      <w:r>
        <w:rPr>
          <w:rFonts w:ascii="Arial" w:eastAsia="Arial" w:hAnsi="Arial" w:cs="Arial"/>
          <w:b/>
          <w:color w:val="2D3B45"/>
          <w:highlight w:val="white"/>
        </w:rPr>
        <w:t xml:space="preserve"> </w:t>
      </w:r>
      <w:r>
        <w:rPr>
          <w:rFonts w:ascii="Arial" w:eastAsia="Arial" w:hAnsi="Arial" w:cs="Arial"/>
          <w:color w:val="2D3B45"/>
          <w:highlight w:val="white"/>
        </w:rPr>
        <w:t>image</w:t>
      </w:r>
      <w:r>
        <w:rPr>
          <w:rFonts w:ascii="Arial" w:eastAsia="Arial" w:hAnsi="Arial" w:cs="Arial"/>
          <w:b/>
          <w:color w:val="2D3B45"/>
          <w:highlight w:val="white"/>
        </w:rPr>
        <w:t xml:space="preserve"> </w:t>
      </w:r>
      <w:r>
        <w:rPr>
          <w:rFonts w:ascii="Arial" w:eastAsia="Arial" w:hAnsi="Arial" w:cs="Arial"/>
          <w:color w:val="2D3B45"/>
          <w:highlight w:val="white"/>
        </w:rPr>
        <w:t>through</w:t>
      </w:r>
      <w:r>
        <w:rPr>
          <w:rFonts w:ascii="Arial" w:eastAsia="Arial" w:hAnsi="Arial" w:cs="Arial"/>
          <w:b/>
          <w:color w:val="2D3B45"/>
          <w:highlight w:val="white"/>
        </w:rPr>
        <w:t xml:space="preserve"> </w:t>
      </w:r>
      <w:r>
        <w:rPr>
          <w:rFonts w:ascii="Arial" w:eastAsia="Arial" w:hAnsi="Arial" w:cs="Arial"/>
          <w:color w:val="2D3B45"/>
          <w:highlight w:val="white"/>
        </w:rPr>
        <w:t xml:space="preserve">the application of relevant filters. The filter is used to detect patterns and slides over the entire </w:t>
      </w:r>
      <w:r w:rsidRPr="0006653E">
        <w:rPr>
          <w:rFonts w:ascii="Arial" w:eastAsia="Arial" w:hAnsi="Arial" w:cs="Arial"/>
          <w:color w:val="2D3B45"/>
        </w:rPr>
        <w:t>image to capture relevant data.</w:t>
      </w:r>
    </w:p>
    <w:p w:rsidR="00C0485A" w:rsidRPr="0006653E" w:rsidRDefault="00506C1D" w:rsidP="0006653E">
      <w:pPr>
        <w:shd w:val="clear" w:color="auto" w:fill="FFFFFF"/>
        <w:spacing w:before="180" w:after="180"/>
        <w:ind w:left="720"/>
        <w:rPr>
          <w:rFonts w:ascii="Arial" w:eastAsia="Arial" w:hAnsi="Arial" w:cs="Arial"/>
          <w:color w:val="2D3B45"/>
        </w:rPr>
      </w:pPr>
      <w:r w:rsidRPr="0006653E">
        <w:rPr>
          <w:rFonts w:ascii="Arial" w:eastAsia="Arial" w:hAnsi="Arial" w:cs="Arial"/>
          <w:color w:val="2D3B45"/>
        </w:rPr>
        <w:t>In CNN, input from one layer is passed to the next, wherein each layer is treated</w:t>
      </w:r>
      <w:r w:rsidR="0006653E">
        <w:rPr>
          <w:rFonts w:ascii="Arial" w:eastAsia="Arial" w:hAnsi="Arial" w:cs="Arial"/>
          <w:color w:val="2D3B45"/>
        </w:rPr>
        <w:t xml:space="preserve"> </w:t>
      </w:r>
      <w:r w:rsidRPr="0006653E">
        <w:rPr>
          <w:rFonts w:ascii="Arial" w:eastAsia="Arial" w:hAnsi="Arial" w:cs="Arial"/>
          <w:color w:val="2D3B45"/>
        </w:rPr>
        <w:t>as an object that feeds data to the next layer. Below diagram depicts the architecture of a CNN based classification model.</w:t>
      </w:r>
    </w:p>
    <w:p w:rsidR="00C0485A" w:rsidRPr="0006653E" w:rsidRDefault="00506C1D">
      <w:pPr>
        <w:shd w:val="clear" w:color="auto" w:fill="FFFFFF"/>
        <w:spacing w:before="180" w:after="180"/>
        <w:ind w:left="720"/>
        <w:rPr>
          <w:rFonts w:ascii="Arial" w:eastAsia="Arial" w:hAnsi="Arial" w:cs="Arial"/>
          <w:color w:val="2D3B45"/>
        </w:rPr>
      </w:pPr>
      <w:r w:rsidRPr="0006653E">
        <w:rPr>
          <w:rFonts w:ascii="Arial" w:eastAsia="Arial" w:hAnsi="Arial" w:cs="Arial"/>
          <w:color w:val="2D3B45"/>
        </w:rPr>
        <w:t>First layer is always convolutional layer, which, based on defined filter detects low-level features such as edges, color, gradient orientation, etc. Subsequent convolutional layers provide and wholesome understanding of images. The convolutional layer output is passed through the activation function ReLU (rectified linear unit) which replaces negative pixels with 0.</w:t>
      </w:r>
    </w:p>
    <w:p w:rsidR="00C0485A" w:rsidRDefault="00506C1D">
      <w:pPr>
        <w:shd w:val="clear" w:color="auto" w:fill="FFFFFF"/>
        <w:spacing w:before="180" w:after="180"/>
        <w:ind w:left="720"/>
        <w:rPr>
          <w:rFonts w:ascii="Arial" w:eastAsia="Arial" w:hAnsi="Arial" w:cs="Arial"/>
          <w:color w:val="2D3B45"/>
          <w:highlight w:val="white"/>
        </w:rPr>
      </w:pPr>
      <w:r>
        <w:rPr>
          <w:rFonts w:ascii="Arial" w:eastAsia="Arial" w:hAnsi="Arial" w:cs="Arial"/>
          <w:color w:val="2D3B45"/>
          <w:highlight w:val="white"/>
        </w:rPr>
        <w:t xml:space="preserve">Similar to the Convolutional Layer, the Pooling layer reduces dimensionality of each feature map and retains the most important features. A dropout layer may </w:t>
      </w:r>
      <w:r>
        <w:rPr>
          <w:rFonts w:ascii="Arial" w:eastAsia="Arial" w:hAnsi="Arial" w:cs="Arial"/>
          <w:color w:val="2D3B45"/>
          <w:highlight w:val="white"/>
        </w:rPr>
        <w:lastRenderedPageBreak/>
        <w:t xml:space="preserve">be introduced in between which prevents overfitting. Before sending the output from dropout layer, to dense layer, the multi-dimensional array needs to be flattened using flatten layer. The final layer is the dense layer i.e. fully connected layer where every input is connected to every output by weight. </w:t>
      </w:r>
      <w:proofErr w:type="spellStart"/>
      <w:r>
        <w:rPr>
          <w:rFonts w:ascii="Arial" w:eastAsia="Arial" w:hAnsi="Arial" w:cs="Arial"/>
          <w:color w:val="2D3B45"/>
          <w:highlight w:val="white"/>
        </w:rPr>
        <w:t>Softmax</w:t>
      </w:r>
      <w:proofErr w:type="spellEnd"/>
      <w:r>
        <w:rPr>
          <w:rFonts w:ascii="Arial" w:eastAsia="Arial" w:hAnsi="Arial" w:cs="Arial"/>
          <w:color w:val="2D3B45"/>
          <w:highlight w:val="white"/>
        </w:rPr>
        <w:t xml:space="preserve"> activation function provides probabilistic distribution in different classes.</w:t>
      </w:r>
    </w:p>
    <w:p w:rsidR="00C0485A" w:rsidRDefault="00C0485A">
      <w:pPr>
        <w:shd w:val="clear" w:color="auto" w:fill="FFFFFF"/>
        <w:spacing w:before="180" w:after="180"/>
        <w:ind w:left="720"/>
        <w:rPr>
          <w:rFonts w:ascii="Arial" w:eastAsia="Arial" w:hAnsi="Arial" w:cs="Arial"/>
          <w:color w:val="2D3B45"/>
          <w:highlight w:val="white"/>
        </w:rPr>
      </w:pPr>
    </w:p>
    <w:p w:rsidR="00C0485A" w:rsidRDefault="00506C1D">
      <w:pPr>
        <w:shd w:val="clear" w:color="auto" w:fill="FFFFFF"/>
        <w:spacing w:before="180" w:after="180"/>
        <w:ind w:left="720"/>
        <w:jc w:val="center"/>
        <w:rPr>
          <w:rFonts w:ascii="Arial" w:eastAsia="Arial" w:hAnsi="Arial" w:cs="Arial"/>
          <w:color w:val="2D3B45"/>
          <w:highlight w:val="white"/>
        </w:rPr>
      </w:pPr>
      <w:r>
        <w:rPr>
          <w:rFonts w:ascii="Arial" w:eastAsia="Arial" w:hAnsi="Arial" w:cs="Arial"/>
          <w:noProof/>
          <w:color w:val="2D3B45"/>
        </w:rPr>
        <w:drawing>
          <wp:inline distT="0" distB="0" distL="0" distR="0">
            <wp:extent cx="5943600" cy="332232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5943600" cy="3322320"/>
                    </a:xfrm>
                    <a:prstGeom prst="rect">
                      <a:avLst/>
                    </a:prstGeom>
                    <a:ln/>
                  </pic:spPr>
                </pic:pic>
              </a:graphicData>
            </a:graphic>
          </wp:inline>
        </w:drawing>
      </w:r>
    </w:p>
    <w:p w:rsidR="00C0485A" w:rsidRDefault="00506C1D">
      <w:pPr>
        <w:shd w:val="clear" w:color="auto" w:fill="FFFFFF"/>
        <w:spacing w:before="180" w:after="180"/>
        <w:ind w:left="720"/>
        <w:jc w:val="center"/>
        <w:rPr>
          <w:rFonts w:ascii="Arial" w:eastAsia="Arial" w:hAnsi="Arial" w:cs="Arial"/>
          <w:color w:val="2D3B45"/>
          <w:highlight w:val="white"/>
        </w:rPr>
      </w:pPr>
      <w:r>
        <w:rPr>
          <w:rFonts w:ascii="Arial" w:eastAsia="Arial" w:hAnsi="Arial" w:cs="Arial"/>
          <w:color w:val="2D3B45"/>
          <w:sz w:val="20"/>
          <w:szCs w:val="20"/>
          <w:highlight w:val="white"/>
        </w:rPr>
        <w:t>Fig 3.1.1: Convolutional Neural Network</w:t>
      </w:r>
    </w:p>
    <w:p w:rsidR="00C0485A" w:rsidRDefault="00C0485A">
      <w:pPr>
        <w:shd w:val="clear" w:color="auto" w:fill="FFFFFF"/>
        <w:spacing w:before="180" w:after="180"/>
        <w:ind w:left="720"/>
        <w:rPr>
          <w:rFonts w:ascii="Arial" w:eastAsia="Arial" w:hAnsi="Arial" w:cs="Arial"/>
          <w:color w:val="2D3B45"/>
        </w:rPr>
      </w:pPr>
    </w:p>
    <w:p w:rsidR="00C0485A" w:rsidRDefault="00506C1D">
      <w:pPr>
        <w:shd w:val="clear" w:color="auto" w:fill="FFFFFF"/>
        <w:spacing w:before="180" w:after="180"/>
        <w:ind w:left="720"/>
        <w:rPr>
          <w:rFonts w:ascii="Arial" w:eastAsia="Arial" w:hAnsi="Arial" w:cs="Arial"/>
          <w:b/>
          <w:color w:val="2D3B45"/>
        </w:rPr>
      </w:pPr>
      <w:r>
        <w:rPr>
          <w:rFonts w:ascii="Arial" w:eastAsia="Arial" w:hAnsi="Arial" w:cs="Arial"/>
          <w:b/>
          <w:color w:val="2D3B45"/>
        </w:rPr>
        <w:t>3.2 Logistic Regression:</w:t>
      </w:r>
    </w:p>
    <w:p w:rsidR="00C0485A" w:rsidRDefault="00506C1D">
      <w:pPr>
        <w:shd w:val="clear" w:color="auto" w:fill="FFFFFF"/>
        <w:spacing w:before="180" w:after="180"/>
        <w:ind w:left="720"/>
        <w:rPr>
          <w:rFonts w:ascii="Arial" w:eastAsia="Arial" w:hAnsi="Arial" w:cs="Arial"/>
          <w:color w:val="2D3B45"/>
          <w:highlight w:val="white"/>
        </w:rPr>
      </w:pPr>
      <w:r>
        <w:rPr>
          <w:rFonts w:ascii="Arial" w:eastAsia="Arial" w:hAnsi="Arial" w:cs="Arial"/>
          <w:color w:val="333333"/>
          <w:highlight w:val="white"/>
        </w:rPr>
        <w:t>Logistic regression models the probabilities for classification problems with two possible outcomes. It’s an extension of the linear regression model for classification problems.</w:t>
      </w:r>
    </w:p>
    <w:p w:rsidR="00C0485A" w:rsidRDefault="00506C1D">
      <w:pPr>
        <w:shd w:val="clear" w:color="auto" w:fill="FFFFFF"/>
        <w:spacing w:before="180" w:after="180"/>
        <w:ind w:left="720"/>
        <w:rPr>
          <w:rFonts w:ascii="Arial" w:eastAsia="Arial" w:hAnsi="Arial" w:cs="Arial"/>
          <w:color w:val="2D3B45"/>
          <w:highlight w:val="white"/>
        </w:rPr>
      </w:pPr>
      <w:r>
        <w:rPr>
          <w:rFonts w:ascii="Arial" w:eastAsia="Arial" w:hAnsi="Arial" w:cs="Arial"/>
          <w:color w:val="2D3B45"/>
          <w:highlight w:val="white"/>
        </w:rPr>
        <w:t xml:space="preserve">In regression analysis, logistic regression is predictive analysis used when dependent variable(target) is categorical and dichotomous (e.g. yes/no; fire/no-fire etc.). </w:t>
      </w:r>
      <w:r>
        <w:rPr>
          <w:rFonts w:ascii="Arial" w:eastAsia="Arial" w:hAnsi="Arial" w:cs="Arial"/>
          <w:color w:val="2D3B45"/>
          <w:sz w:val="23"/>
          <w:szCs w:val="23"/>
          <w:highlight w:val="white"/>
        </w:rPr>
        <w:t xml:space="preserve">Logistic regression is named for the function used at the core of the method, the logistic function (also called sigmoid function). </w:t>
      </w:r>
      <w:r>
        <w:rPr>
          <w:rFonts w:ascii="Arial" w:eastAsia="Arial" w:hAnsi="Arial" w:cs="Arial"/>
          <w:color w:val="2D3B45"/>
          <w:highlight w:val="white"/>
        </w:rPr>
        <w:t>In simple words, logistic regression is the estimation of parameters of the logistic model. The actual representation of the model stored in file/memory are the coefficients in the equation. Logistic regression function is defined as below:</w:t>
      </w:r>
    </w:p>
    <w:p w:rsidR="00C0485A" w:rsidRDefault="00506C1D">
      <w:pPr>
        <w:shd w:val="clear" w:color="auto" w:fill="FFFFFF"/>
        <w:spacing w:before="180" w:after="180"/>
        <w:ind w:left="720"/>
        <w:jc w:val="center"/>
        <w:rPr>
          <w:rFonts w:ascii="Arial" w:eastAsia="Arial" w:hAnsi="Arial" w:cs="Arial"/>
          <w:color w:val="2D3B45"/>
          <w:highlight w:val="white"/>
        </w:rPr>
      </w:pPr>
      <w:r>
        <w:rPr>
          <w:rFonts w:ascii="Arial" w:eastAsia="Arial" w:hAnsi="Arial" w:cs="Arial"/>
          <w:noProof/>
          <w:color w:val="2D3B45"/>
          <w:highlight w:val="white"/>
        </w:rPr>
        <w:drawing>
          <wp:inline distT="114300" distB="114300" distL="114300" distR="114300">
            <wp:extent cx="2586038" cy="523875"/>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586038" cy="523875"/>
                    </a:xfrm>
                    <a:prstGeom prst="rect">
                      <a:avLst/>
                    </a:prstGeom>
                    <a:ln/>
                  </pic:spPr>
                </pic:pic>
              </a:graphicData>
            </a:graphic>
          </wp:inline>
        </w:drawing>
      </w:r>
    </w:p>
    <w:p w:rsidR="00C0485A" w:rsidRDefault="00506C1D">
      <w:pPr>
        <w:shd w:val="clear" w:color="auto" w:fill="FFFFFF"/>
        <w:spacing w:before="180" w:after="180"/>
        <w:ind w:left="720"/>
        <w:rPr>
          <w:rFonts w:ascii="Arial" w:eastAsia="Arial" w:hAnsi="Arial" w:cs="Arial"/>
          <w:color w:val="333333"/>
          <w:highlight w:val="white"/>
        </w:rPr>
      </w:pPr>
      <w:r>
        <w:rPr>
          <w:rFonts w:ascii="Arial" w:eastAsia="Arial" w:hAnsi="Arial" w:cs="Arial"/>
          <w:color w:val="333333"/>
          <w:highlight w:val="white"/>
        </w:rPr>
        <w:lastRenderedPageBreak/>
        <w:t>For classification, we prefer probabilities between 0 and 1, so we wrap the right side of the equation into the logistic function. This forces the output to assume only values between 0 and 1.</w:t>
      </w:r>
    </w:p>
    <w:p w:rsidR="00C0485A" w:rsidRDefault="00506C1D">
      <w:pPr>
        <w:shd w:val="clear" w:color="auto" w:fill="FFFFFF"/>
        <w:spacing w:before="180" w:after="180"/>
        <w:ind w:left="720"/>
        <w:jc w:val="center"/>
        <w:rPr>
          <w:rFonts w:ascii="Arial" w:eastAsia="Arial" w:hAnsi="Arial" w:cs="Arial"/>
          <w:color w:val="333333"/>
          <w:highlight w:val="white"/>
        </w:rPr>
      </w:pPr>
      <w:r>
        <w:rPr>
          <w:rFonts w:ascii="Arial" w:eastAsia="Arial" w:hAnsi="Arial" w:cs="Arial"/>
          <w:noProof/>
          <w:color w:val="333333"/>
          <w:highlight w:val="white"/>
        </w:rPr>
        <w:drawing>
          <wp:inline distT="114300" distB="114300" distL="114300" distR="114300">
            <wp:extent cx="3933825" cy="766763"/>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3933825" cy="766763"/>
                    </a:xfrm>
                    <a:prstGeom prst="rect">
                      <a:avLst/>
                    </a:prstGeom>
                    <a:ln/>
                  </pic:spPr>
                </pic:pic>
              </a:graphicData>
            </a:graphic>
          </wp:inline>
        </w:drawing>
      </w:r>
    </w:p>
    <w:p w:rsidR="00C0485A" w:rsidRDefault="00506C1D">
      <w:pPr>
        <w:shd w:val="clear" w:color="auto" w:fill="FFFFFF"/>
        <w:spacing w:before="180" w:after="180"/>
        <w:ind w:left="720"/>
        <w:rPr>
          <w:rFonts w:ascii="Arial" w:eastAsia="Arial" w:hAnsi="Arial" w:cs="Arial"/>
          <w:color w:val="333333"/>
          <w:highlight w:val="white"/>
        </w:rPr>
      </w:pPr>
      <w:r>
        <w:rPr>
          <w:rFonts w:ascii="Arial" w:eastAsia="Arial" w:hAnsi="Arial" w:cs="Arial"/>
          <w:color w:val="2D3B45"/>
          <w:sz w:val="23"/>
          <w:szCs w:val="23"/>
          <w:highlight w:val="white"/>
        </w:rPr>
        <w:t>The coefficients (Beta values) of the logistic regression algorithm must be estimated from the training data. This is done using maximum-likelihood estimation. The best coefficients would result in a model that would predict a value very close to 1 (e.g. fire) for the default class and a value very close to 0 (e.g. no-fire) for the other class.</w:t>
      </w:r>
    </w:p>
    <w:p w:rsidR="00C0485A" w:rsidRDefault="00506C1D">
      <w:pPr>
        <w:shd w:val="clear" w:color="auto" w:fill="FFFFFF"/>
        <w:spacing w:before="180" w:after="180"/>
        <w:ind w:left="720"/>
        <w:rPr>
          <w:rFonts w:ascii="Arial" w:eastAsia="Arial" w:hAnsi="Arial" w:cs="Arial"/>
          <w:color w:val="2D3B45"/>
          <w:highlight w:val="white"/>
        </w:rPr>
      </w:pPr>
      <w:r>
        <w:rPr>
          <w:rFonts w:ascii="Arial" w:eastAsia="Arial" w:hAnsi="Arial" w:cs="Arial"/>
          <w:color w:val="2D3B45"/>
          <w:highlight w:val="white"/>
        </w:rPr>
        <w:t>Graphically, the logistic function is represented as below:</w:t>
      </w:r>
    </w:p>
    <w:p w:rsidR="00C0485A" w:rsidRDefault="00506C1D">
      <w:pPr>
        <w:shd w:val="clear" w:color="auto" w:fill="FFFFFF"/>
        <w:spacing w:before="180" w:after="180"/>
        <w:ind w:left="720"/>
        <w:jc w:val="center"/>
        <w:rPr>
          <w:rFonts w:ascii="Arial" w:eastAsia="Arial" w:hAnsi="Arial" w:cs="Arial"/>
          <w:color w:val="2D3B45"/>
          <w:highlight w:val="white"/>
        </w:rPr>
      </w:pPr>
      <w:r>
        <w:rPr>
          <w:rFonts w:ascii="Arial" w:eastAsia="Arial" w:hAnsi="Arial" w:cs="Arial"/>
          <w:noProof/>
          <w:color w:val="2D3B45"/>
          <w:highlight w:val="white"/>
        </w:rPr>
        <w:drawing>
          <wp:inline distT="114300" distB="114300" distL="114300" distR="114300">
            <wp:extent cx="4162425" cy="26670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162425" cy="2667000"/>
                    </a:xfrm>
                    <a:prstGeom prst="rect">
                      <a:avLst/>
                    </a:prstGeom>
                    <a:ln/>
                  </pic:spPr>
                </pic:pic>
              </a:graphicData>
            </a:graphic>
          </wp:inline>
        </w:drawing>
      </w:r>
    </w:p>
    <w:p w:rsidR="00C0485A" w:rsidRDefault="00506C1D">
      <w:pPr>
        <w:shd w:val="clear" w:color="auto" w:fill="FFFFFF"/>
        <w:spacing w:before="180" w:after="180"/>
        <w:ind w:left="720"/>
        <w:jc w:val="center"/>
        <w:rPr>
          <w:rFonts w:ascii="Arial" w:eastAsia="Arial" w:hAnsi="Arial" w:cs="Arial"/>
          <w:color w:val="2D3B45"/>
          <w:sz w:val="20"/>
          <w:szCs w:val="20"/>
          <w:highlight w:val="white"/>
        </w:rPr>
      </w:pPr>
      <w:r>
        <w:rPr>
          <w:rFonts w:ascii="Arial" w:eastAsia="Arial" w:hAnsi="Arial" w:cs="Arial"/>
          <w:color w:val="2D3B45"/>
          <w:sz w:val="20"/>
          <w:szCs w:val="20"/>
          <w:highlight w:val="white"/>
        </w:rPr>
        <w:t>Fig 3.2.1: Logistic function</w:t>
      </w:r>
    </w:p>
    <w:p w:rsidR="00C0485A" w:rsidRDefault="00C0485A">
      <w:pPr>
        <w:shd w:val="clear" w:color="auto" w:fill="FFFFFF"/>
        <w:spacing w:before="180" w:after="180"/>
        <w:ind w:left="720"/>
        <w:jc w:val="center"/>
        <w:rPr>
          <w:rFonts w:ascii="Arial" w:eastAsia="Arial" w:hAnsi="Arial" w:cs="Arial"/>
          <w:color w:val="2D3B45"/>
          <w:sz w:val="20"/>
          <w:szCs w:val="20"/>
          <w:highlight w:val="white"/>
        </w:rPr>
      </w:pPr>
    </w:p>
    <w:p w:rsidR="00C0485A" w:rsidRDefault="00506C1D">
      <w:pPr>
        <w:shd w:val="clear" w:color="auto" w:fill="FFFFFF"/>
        <w:spacing w:before="180" w:after="180"/>
        <w:ind w:left="720"/>
        <w:rPr>
          <w:rFonts w:ascii="Arial" w:eastAsia="Arial" w:hAnsi="Arial" w:cs="Arial"/>
          <w:b/>
          <w:color w:val="2D3B45"/>
        </w:rPr>
      </w:pPr>
      <w:r>
        <w:rPr>
          <w:rFonts w:ascii="Arial" w:eastAsia="Arial" w:hAnsi="Arial" w:cs="Arial"/>
          <w:b/>
          <w:color w:val="2D3B45"/>
        </w:rPr>
        <w:t>3.3 Faster R-CNN with Residual Neural Network (ResNet):</w:t>
      </w:r>
    </w:p>
    <w:p w:rsidR="00C0485A" w:rsidRPr="0006653E" w:rsidRDefault="00506C1D" w:rsidP="0006653E">
      <w:pPr>
        <w:shd w:val="clear" w:color="auto" w:fill="FFFFFF"/>
        <w:spacing w:before="180" w:after="180"/>
        <w:ind w:left="720"/>
        <w:rPr>
          <w:rFonts w:ascii="Arial" w:eastAsia="Arial" w:hAnsi="Arial" w:cs="Arial"/>
          <w:b/>
          <w:color w:val="2D3B45"/>
        </w:rPr>
      </w:pPr>
      <w:r w:rsidRPr="0006653E">
        <w:rPr>
          <w:rFonts w:ascii="Arial" w:eastAsia="Arial" w:hAnsi="Arial" w:cs="Arial"/>
          <w:color w:val="333333"/>
          <w:highlight w:val="white"/>
        </w:rPr>
        <w:t xml:space="preserve">This model is used for the localized detection of fire and smoke in the satellite images.  Most of the object detection algorithms are observed to fail if the size of the object to be detected is very small or varying in size. This is where Faster R-CNN works well. FR-CNN accomplishes faster object detection by </w:t>
      </w:r>
      <w:r w:rsidR="0006653E" w:rsidRPr="0006653E">
        <w:rPr>
          <w:rFonts w:ascii="Arial" w:eastAsia="Arial" w:hAnsi="Arial" w:cs="Arial"/>
          <w:color w:val="333333"/>
          <w:highlight w:val="white"/>
        </w:rPr>
        <w:t>employing RPN</w:t>
      </w:r>
      <w:r w:rsidRPr="0006653E">
        <w:rPr>
          <w:rFonts w:ascii="Arial" w:eastAsia="Arial" w:hAnsi="Arial" w:cs="Arial"/>
          <w:color w:val="333333"/>
          <w:highlight w:val="white"/>
        </w:rPr>
        <w:t xml:space="preserve"> (Region Proposal Network). The feature map extracted using a ConvNet is passed through an RPN which returns object proposals. Here is a rough comparison of different CNN algorithms in the context of object detection (Reference - analyticsvidhya.com)</w:t>
      </w:r>
    </w:p>
    <w:p w:rsidR="00C0485A" w:rsidRDefault="00C0485A">
      <w:pPr>
        <w:pStyle w:val="Heading1"/>
        <w:shd w:val="clear" w:color="auto" w:fill="FFFFFF"/>
        <w:spacing w:before="180" w:after="180"/>
        <w:rPr>
          <w:b/>
          <w:color w:val="2D3B45"/>
        </w:rPr>
      </w:pPr>
      <w:bookmarkStart w:id="6" w:name="_8cl3dvk1g89" w:colFirst="0" w:colLast="0"/>
      <w:bookmarkEnd w:id="6"/>
    </w:p>
    <w:p w:rsidR="00C0485A" w:rsidRDefault="00506C1D">
      <w:pPr>
        <w:shd w:val="clear" w:color="auto" w:fill="FFFFFF"/>
        <w:spacing w:before="180" w:after="180"/>
        <w:ind w:left="720"/>
        <w:rPr>
          <w:rFonts w:ascii="Arial" w:eastAsia="Arial" w:hAnsi="Arial" w:cs="Arial"/>
          <w:color w:val="2D3B45"/>
        </w:rPr>
      </w:pPr>
      <w:r>
        <w:rPr>
          <w:rFonts w:ascii="Arial" w:eastAsia="Arial" w:hAnsi="Arial" w:cs="Arial"/>
          <w:color w:val="2D3B45"/>
        </w:rPr>
        <w:t xml:space="preserve">A residual neural network is an artificial neural network of a kind that builds on constructs known from pyramidal cells (type of multipolar neurons found in the areas of brain including cerebral cortex, the hippocampus, and the amygdala). </w:t>
      </w:r>
    </w:p>
    <w:p w:rsidR="00C0485A" w:rsidRDefault="00506C1D">
      <w:pPr>
        <w:shd w:val="clear" w:color="auto" w:fill="FFFFFF"/>
        <w:spacing w:before="180" w:after="180"/>
        <w:ind w:left="720"/>
        <w:rPr>
          <w:rFonts w:ascii="Arial" w:eastAsia="Arial" w:hAnsi="Arial" w:cs="Arial"/>
          <w:color w:val="222222"/>
        </w:rPr>
      </w:pPr>
      <w:r>
        <w:rPr>
          <w:rFonts w:ascii="Arial" w:eastAsia="Arial" w:hAnsi="Arial" w:cs="Arial"/>
          <w:color w:val="2D3B45"/>
        </w:rPr>
        <w:t>ResNet can give high performance even with thousands of layers. ResNet addresses the vanishing gradient problem wherein performance gets saturated.</w:t>
      </w:r>
    </w:p>
    <w:p w:rsidR="00C0485A" w:rsidRDefault="00506C1D">
      <w:pPr>
        <w:shd w:val="clear" w:color="auto" w:fill="FFFFFF"/>
        <w:spacing w:before="180" w:after="180"/>
        <w:ind w:left="720"/>
        <w:rPr>
          <w:rFonts w:ascii="Arial" w:eastAsia="Arial" w:hAnsi="Arial" w:cs="Arial"/>
          <w:color w:val="222222"/>
        </w:rPr>
      </w:pPr>
      <w:r>
        <w:rPr>
          <w:rFonts w:ascii="Arial" w:eastAsia="Arial" w:hAnsi="Arial" w:cs="Arial"/>
          <w:noProof/>
          <w:color w:val="222222"/>
        </w:rPr>
        <w:drawing>
          <wp:inline distT="114300" distB="114300" distL="114300" distR="114300">
            <wp:extent cx="2185988" cy="184785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2185988" cy="1847850"/>
                    </a:xfrm>
                    <a:prstGeom prst="rect">
                      <a:avLst/>
                    </a:prstGeom>
                    <a:ln/>
                  </pic:spPr>
                </pic:pic>
              </a:graphicData>
            </a:graphic>
          </wp:inline>
        </w:drawing>
      </w:r>
      <w:r>
        <w:rPr>
          <w:rFonts w:ascii="Arial" w:eastAsia="Arial" w:hAnsi="Arial" w:cs="Arial"/>
          <w:color w:val="222222"/>
        </w:rPr>
        <w:tab/>
      </w:r>
      <w:r>
        <w:rPr>
          <w:rFonts w:ascii="Arial" w:eastAsia="Arial" w:hAnsi="Arial" w:cs="Arial"/>
          <w:color w:val="222222"/>
        </w:rPr>
        <w:tab/>
      </w:r>
      <w:r>
        <w:rPr>
          <w:rFonts w:ascii="Arial" w:eastAsia="Arial" w:hAnsi="Arial" w:cs="Arial"/>
          <w:noProof/>
          <w:color w:val="222222"/>
        </w:rPr>
        <w:drawing>
          <wp:inline distT="114300" distB="114300" distL="114300" distR="114300">
            <wp:extent cx="2409825" cy="1833563"/>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2409825" cy="1833563"/>
                    </a:xfrm>
                    <a:prstGeom prst="rect">
                      <a:avLst/>
                    </a:prstGeom>
                    <a:ln/>
                  </pic:spPr>
                </pic:pic>
              </a:graphicData>
            </a:graphic>
          </wp:inline>
        </w:drawing>
      </w:r>
    </w:p>
    <w:p w:rsidR="00C0485A" w:rsidRDefault="00506C1D">
      <w:pPr>
        <w:shd w:val="clear" w:color="auto" w:fill="FFFFFF"/>
        <w:spacing w:before="180" w:after="180"/>
        <w:ind w:left="720"/>
        <w:rPr>
          <w:rFonts w:ascii="Arial" w:eastAsia="Arial" w:hAnsi="Arial" w:cs="Arial"/>
        </w:rPr>
      </w:pPr>
      <w:r>
        <w:rPr>
          <w:rFonts w:ascii="Arial" w:eastAsia="Arial" w:hAnsi="Arial" w:cs="Arial"/>
          <w:color w:val="222222"/>
          <w:sz w:val="20"/>
          <w:szCs w:val="20"/>
        </w:rPr>
        <w:t>Fig 3.3.1: Canonical form of ResNet</w:t>
      </w:r>
      <w:r>
        <w:rPr>
          <w:rFonts w:ascii="Arial" w:eastAsia="Arial" w:hAnsi="Arial" w:cs="Arial"/>
          <w:color w:val="222222"/>
          <w:sz w:val="20"/>
          <w:szCs w:val="20"/>
        </w:rPr>
        <w:tab/>
      </w:r>
      <w:r>
        <w:rPr>
          <w:rFonts w:ascii="Arial" w:eastAsia="Arial" w:hAnsi="Arial" w:cs="Arial"/>
          <w:color w:val="222222"/>
          <w:sz w:val="20"/>
          <w:szCs w:val="20"/>
        </w:rPr>
        <w:tab/>
      </w:r>
      <w:r>
        <w:rPr>
          <w:rFonts w:ascii="Arial" w:eastAsia="Arial" w:hAnsi="Arial" w:cs="Arial"/>
          <w:color w:val="222222"/>
          <w:sz w:val="20"/>
          <w:szCs w:val="20"/>
        </w:rPr>
        <w:tab/>
      </w:r>
      <w:r>
        <w:rPr>
          <w:rFonts w:ascii="Arial" w:eastAsia="Arial" w:hAnsi="Arial" w:cs="Arial"/>
          <w:color w:val="222222"/>
          <w:sz w:val="20"/>
          <w:szCs w:val="20"/>
        </w:rPr>
        <w:tab/>
        <w:t>Fig 3.3.2: Residual block</w:t>
      </w:r>
    </w:p>
    <w:p w:rsidR="00C0485A" w:rsidRDefault="00C0485A">
      <w:pPr>
        <w:shd w:val="clear" w:color="auto" w:fill="FFFFFF"/>
        <w:spacing w:before="180" w:after="180"/>
        <w:ind w:left="720"/>
        <w:rPr>
          <w:rFonts w:ascii="Arial" w:eastAsia="Arial" w:hAnsi="Arial" w:cs="Arial"/>
          <w:b/>
          <w:color w:val="2D3B45"/>
        </w:rPr>
      </w:pPr>
    </w:p>
    <w:p w:rsidR="00C0485A" w:rsidRDefault="00506C1D">
      <w:pPr>
        <w:shd w:val="clear" w:color="auto" w:fill="FFFFFF"/>
        <w:spacing w:before="180" w:after="180"/>
        <w:ind w:left="720"/>
        <w:rPr>
          <w:rFonts w:ascii="Arial" w:eastAsia="Arial" w:hAnsi="Arial" w:cs="Arial"/>
          <w:b/>
          <w:color w:val="2D3B45"/>
        </w:rPr>
      </w:pPr>
      <w:r>
        <w:rPr>
          <w:rFonts w:ascii="Arial" w:eastAsia="Arial" w:hAnsi="Arial" w:cs="Arial"/>
          <w:b/>
          <w:color w:val="2D3B45"/>
        </w:rPr>
        <w:t>3.4 Random Forest:</w:t>
      </w:r>
    </w:p>
    <w:p w:rsidR="00C0485A" w:rsidRDefault="00506C1D">
      <w:pPr>
        <w:shd w:val="clear" w:color="auto" w:fill="FFFFFF"/>
        <w:spacing w:before="180" w:after="180"/>
        <w:ind w:left="720"/>
        <w:rPr>
          <w:rFonts w:ascii="Arial" w:eastAsia="Arial" w:hAnsi="Arial" w:cs="Arial"/>
          <w:color w:val="2D3B45"/>
        </w:rPr>
      </w:pPr>
      <w:r>
        <w:rPr>
          <w:rFonts w:ascii="Arial" w:eastAsia="Arial" w:hAnsi="Arial" w:cs="Arial"/>
          <w:color w:val="2D3B45"/>
        </w:rPr>
        <w:t>Random Forest builds an ensemble of decision trees, by applying the bagging method.</w:t>
      </w:r>
    </w:p>
    <w:p w:rsidR="00C0485A" w:rsidRDefault="00506C1D">
      <w:pPr>
        <w:shd w:val="clear" w:color="auto" w:fill="FFFFFF"/>
        <w:spacing w:before="180" w:after="180"/>
        <w:ind w:left="720"/>
        <w:rPr>
          <w:rFonts w:ascii="Arial" w:eastAsia="Arial" w:hAnsi="Arial" w:cs="Arial"/>
          <w:color w:val="2D3B45"/>
        </w:rPr>
      </w:pPr>
      <w:r>
        <w:rPr>
          <w:rFonts w:ascii="Arial" w:eastAsia="Arial" w:hAnsi="Arial" w:cs="Arial"/>
          <w:color w:val="2D3B45"/>
        </w:rPr>
        <w:t>Random Forest is one of the most widely used algorithms and works well with high dimensional data. It is flexible and gives good performance even without tuning the hyperparameters.</w:t>
      </w:r>
    </w:p>
    <w:p w:rsidR="00C0485A" w:rsidRDefault="00506C1D">
      <w:pPr>
        <w:shd w:val="clear" w:color="auto" w:fill="FFFFFF"/>
        <w:spacing w:before="180" w:after="180"/>
        <w:ind w:left="720"/>
        <w:jc w:val="center"/>
        <w:rPr>
          <w:rFonts w:ascii="Arial" w:eastAsia="Arial" w:hAnsi="Arial" w:cs="Arial"/>
          <w:color w:val="2D3B45"/>
        </w:rPr>
      </w:pPr>
      <w:r>
        <w:rPr>
          <w:rFonts w:ascii="Arial" w:eastAsia="Arial" w:hAnsi="Arial" w:cs="Arial"/>
          <w:noProof/>
          <w:color w:val="2D3B45"/>
        </w:rPr>
        <w:drawing>
          <wp:inline distT="114300" distB="114300" distL="114300" distR="114300">
            <wp:extent cx="4589780" cy="2447365"/>
            <wp:effectExtent l="0" t="0" r="0" b="381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4597271" cy="2451359"/>
                    </a:xfrm>
                    <a:prstGeom prst="rect">
                      <a:avLst/>
                    </a:prstGeom>
                    <a:ln/>
                  </pic:spPr>
                </pic:pic>
              </a:graphicData>
            </a:graphic>
          </wp:inline>
        </w:drawing>
      </w:r>
    </w:p>
    <w:p w:rsidR="00C0485A" w:rsidRDefault="00506C1D">
      <w:pPr>
        <w:shd w:val="clear" w:color="auto" w:fill="FFFFFF"/>
        <w:spacing w:before="180" w:after="180"/>
        <w:ind w:left="720"/>
        <w:jc w:val="center"/>
        <w:rPr>
          <w:rFonts w:ascii="Arial" w:eastAsia="Arial" w:hAnsi="Arial" w:cs="Arial"/>
          <w:color w:val="2D3B45"/>
        </w:rPr>
      </w:pPr>
      <w:r>
        <w:rPr>
          <w:rFonts w:ascii="Arial" w:eastAsia="Arial" w:hAnsi="Arial" w:cs="Arial"/>
          <w:color w:val="2D3B45"/>
          <w:sz w:val="20"/>
          <w:szCs w:val="20"/>
        </w:rPr>
        <w:t>Fig 3.4.1: Random forest representation</w:t>
      </w:r>
    </w:p>
    <w:p w:rsidR="00C0485A" w:rsidRDefault="00506C1D">
      <w:pPr>
        <w:shd w:val="clear" w:color="auto" w:fill="FFFFFF"/>
        <w:spacing w:before="180" w:after="180"/>
        <w:ind w:left="720"/>
        <w:rPr>
          <w:rFonts w:ascii="Arial" w:eastAsia="Arial" w:hAnsi="Arial" w:cs="Arial"/>
          <w:color w:val="2D3B45"/>
        </w:rPr>
      </w:pPr>
      <w:r>
        <w:rPr>
          <w:rFonts w:ascii="Arial" w:eastAsia="Arial" w:hAnsi="Arial" w:cs="Arial"/>
          <w:color w:val="2D3B45"/>
        </w:rPr>
        <w:lastRenderedPageBreak/>
        <w:t>Unlike decision trees where the most important feature is used for splitting the node, random forest searches for the best features among a random subset of features.</w:t>
      </w:r>
    </w:p>
    <w:p w:rsidR="00C0485A" w:rsidRDefault="00C0485A">
      <w:pPr>
        <w:rPr>
          <w:rFonts w:ascii="Arial" w:eastAsia="Arial" w:hAnsi="Arial" w:cs="Arial"/>
          <w:color w:val="2D3B45"/>
          <w:sz w:val="21"/>
          <w:szCs w:val="21"/>
        </w:rPr>
      </w:pPr>
    </w:p>
    <w:p w:rsidR="00C0485A" w:rsidRDefault="00506C1D">
      <w:pPr>
        <w:pStyle w:val="Heading1"/>
        <w:shd w:val="clear" w:color="auto" w:fill="FFFFFF"/>
        <w:spacing w:before="180" w:after="180"/>
      </w:pPr>
      <w:bookmarkStart w:id="7" w:name="_Toc7126568"/>
      <w:r>
        <w:t>4. Model Comparisons</w:t>
      </w:r>
      <w:bookmarkEnd w:id="7"/>
      <w:r>
        <w:t xml:space="preserve"> </w:t>
      </w:r>
    </w:p>
    <w:p w:rsidR="00C0485A" w:rsidRDefault="00506C1D">
      <w:pPr>
        <w:rPr>
          <w:rFonts w:ascii="Arial" w:eastAsia="Arial" w:hAnsi="Arial" w:cs="Arial"/>
        </w:rPr>
      </w:pPr>
      <w:r>
        <w:rPr>
          <w:rFonts w:ascii="Arial" w:eastAsia="Arial" w:hAnsi="Arial" w:cs="Arial"/>
        </w:rPr>
        <w:t>Given below are the outline of selected models and current status:</w:t>
      </w:r>
    </w:p>
    <w:p w:rsidR="00C0485A" w:rsidRDefault="00C0485A">
      <w:pPr>
        <w:rPr>
          <w:rFonts w:ascii="Arial" w:eastAsia="Arial" w:hAnsi="Arial" w:cs="Arial"/>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C0485A">
        <w:tc>
          <w:tcPr>
            <w:tcW w:w="3120" w:type="dxa"/>
            <w:shd w:val="clear" w:color="auto" w:fill="auto"/>
            <w:tcMar>
              <w:top w:w="100" w:type="dxa"/>
              <w:left w:w="100" w:type="dxa"/>
              <w:bottom w:w="100" w:type="dxa"/>
              <w:right w:w="100" w:type="dxa"/>
            </w:tcMar>
          </w:tcPr>
          <w:p w:rsidR="00C0485A" w:rsidRDefault="00506C1D">
            <w:pPr>
              <w:widowControl w:val="0"/>
              <w:rPr>
                <w:rFonts w:ascii="Arial" w:eastAsia="Arial" w:hAnsi="Arial" w:cs="Arial"/>
                <w:b/>
              </w:rPr>
            </w:pPr>
            <w:r>
              <w:rPr>
                <w:rFonts w:ascii="Arial" w:eastAsia="Arial" w:hAnsi="Arial" w:cs="Arial"/>
                <w:b/>
              </w:rPr>
              <w:t>Model</w:t>
            </w:r>
          </w:p>
        </w:tc>
        <w:tc>
          <w:tcPr>
            <w:tcW w:w="3120" w:type="dxa"/>
            <w:shd w:val="clear" w:color="auto" w:fill="auto"/>
            <w:tcMar>
              <w:top w:w="100" w:type="dxa"/>
              <w:left w:w="100" w:type="dxa"/>
              <w:bottom w:w="100" w:type="dxa"/>
              <w:right w:w="100" w:type="dxa"/>
            </w:tcMar>
          </w:tcPr>
          <w:p w:rsidR="00C0485A" w:rsidRDefault="00506C1D">
            <w:pPr>
              <w:widowControl w:val="0"/>
              <w:rPr>
                <w:rFonts w:ascii="Arial" w:eastAsia="Arial" w:hAnsi="Arial" w:cs="Arial"/>
                <w:b/>
              </w:rPr>
            </w:pPr>
            <w:r>
              <w:rPr>
                <w:rFonts w:ascii="Arial" w:eastAsia="Arial" w:hAnsi="Arial" w:cs="Arial"/>
                <w:b/>
              </w:rPr>
              <w:t>Dimension</w:t>
            </w:r>
          </w:p>
        </w:tc>
        <w:tc>
          <w:tcPr>
            <w:tcW w:w="3120" w:type="dxa"/>
            <w:shd w:val="clear" w:color="auto" w:fill="auto"/>
            <w:tcMar>
              <w:top w:w="100" w:type="dxa"/>
              <w:left w:w="100" w:type="dxa"/>
              <w:bottom w:w="100" w:type="dxa"/>
              <w:right w:w="100" w:type="dxa"/>
            </w:tcMar>
          </w:tcPr>
          <w:p w:rsidR="00C0485A" w:rsidRDefault="00506C1D">
            <w:pPr>
              <w:widowControl w:val="0"/>
              <w:rPr>
                <w:rFonts w:ascii="Arial" w:eastAsia="Arial" w:hAnsi="Arial" w:cs="Arial"/>
                <w:b/>
              </w:rPr>
            </w:pPr>
            <w:r>
              <w:rPr>
                <w:rFonts w:ascii="Arial" w:eastAsia="Arial" w:hAnsi="Arial" w:cs="Arial"/>
                <w:b/>
              </w:rPr>
              <w:t>Metrics - Status</w:t>
            </w:r>
          </w:p>
        </w:tc>
      </w:tr>
      <w:tr w:rsidR="00C0485A">
        <w:tc>
          <w:tcPr>
            <w:tcW w:w="3120" w:type="dxa"/>
            <w:shd w:val="clear" w:color="auto" w:fill="auto"/>
            <w:tcMar>
              <w:top w:w="100" w:type="dxa"/>
              <w:left w:w="100" w:type="dxa"/>
              <w:bottom w:w="100" w:type="dxa"/>
              <w:right w:w="100" w:type="dxa"/>
            </w:tcMar>
          </w:tcPr>
          <w:p w:rsidR="00C0485A" w:rsidRDefault="00506C1D">
            <w:pPr>
              <w:widowControl w:val="0"/>
              <w:rPr>
                <w:rFonts w:ascii="Arial" w:eastAsia="Arial" w:hAnsi="Arial" w:cs="Arial"/>
              </w:rPr>
            </w:pPr>
            <w:r>
              <w:rPr>
                <w:rFonts w:ascii="Arial" w:eastAsia="Arial" w:hAnsi="Arial" w:cs="Arial"/>
              </w:rPr>
              <w:t>Faster R-CNN</w:t>
            </w:r>
          </w:p>
        </w:tc>
        <w:tc>
          <w:tcPr>
            <w:tcW w:w="3120" w:type="dxa"/>
            <w:shd w:val="clear" w:color="auto" w:fill="auto"/>
            <w:tcMar>
              <w:top w:w="100" w:type="dxa"/>
              <w:left w:w="100" w:type="dxa"/>
              <w:bottom w:w="100" w:type="dxa"/>
              <w:right w:w="100" w:type="dxa"/>
            </w:tcMar>
          </w:tcPr>
          <w:p w:rsidR="00C0485A" w:rsidRDefault="00506C1D">
            <w:pPr>
              <w:widowControl w:val="0"/>
              <w:rPr>
                <w:rFonts w:ascii="Arial" w:eastAsia="Arial" w:hAnsi="Arial" w:cs="Arial"/>
              </w:rPr>
            </w:pPr>
            <w:r>
              <w:rPr>
                <w:rFonts w:ascii="Arial" w:eastAsia="Arial" w:hAnsi="Arial" w:cs="Arial"/>
              </w:rPr>
              <w:t>Satellite Images</w:t>
            </w:r>
          </w:p>
        </w:tc>
        <w:tc>
          <w:tcPr>
            <w:tcW w:w="3120" w:type="dxa"/>
            <w:shd w:val="clear" w:color="auto" w:fill="auto"/>
            <w:tcMar>
              <w:top w:w="100" w:type="dxa"/>
              <w:left w:w="100" w:type="dxa"/>
              <w:bottom w:w="100" w:type="dxa"/>
              <w:right w:w="100" w:type="dxa"/>
            </w:tcMar>
          </w:tcPr>
          <w:p w:rsidR="00C0485A" w:rsidRDefault="00506C1D">
            <w:pPr>
              <w:widowControl w:val="0"/>
              <w:rPr>
                <w:rFonts w:ascii="Arial" w:eastAsia="Arial" w:hAnsi="Arial" w:cs="Arial"/>
              </w:rPr>
            </w:pPr>
            <w:r>
              <w:rPr>
                <w:rFonts w:ascii="Arial" w:eastAsia="Arial" w:hAnsi="Arial" w:cs="Arial"/>
              </w:rPr>
              <w:t>Accuracy for bounding boxes: 80%</w:t>
            </w:r>
          </w:p>
        </w:tc>
      </w:tr>
      <w:tr w:rsidR="00C0485A">
        <w:tc>
          <w:tcPr>
            <w:tcW w:w="3120" w:type="dxa"/>
            <w:shd w:val="clear" w:color="auto" w:fill="auto"/>
            <w:tcMar>
              <w:top w:w="100" w:type="dxa"/>
              <w:left w:w="100" w:type="dxa"/>
              <w:bottom w:w="100" w:type="dxa"/>
              <w:right w:w="100" w:type="dxa"/>
            </w:tcMar>
          </w:tcPr>
          <w:p w:rsidR="00C0485A" w:rsidRDefault="00506C1D">
            <w:pPr>
              <w:widowControl w:val="0"/>
              <w:rPr>
                <w:rFonts w:ascii="Arial" w:eastAsia="Arial" w:hAnsi="Arial" w:cs="Arial"/>
              </w:rPr>
            </w:pPr>
            <w:r>
              <w:rPr>
                <w:rFonts w:ascii="Arial" w:eastAsia="Arial" w:hAnsi="Arial" w:cs="Arial"/>
              </w:rPr>
              <w:t>CNN</w:t>
            </w:r>
          </w:p>
        </w:tc>
        <w:tc>
          <w:tcPr>
            <w:tcW w:w="3120" w:type="dxa"/>
            <w:shd w:val="clear" w:color="auto" w:fill="auto"/>
            <w:tcMar>
              <w:top w:w="100" w:type="dxa"/>
              <w:left w:w="100" w:type="dxa"/>
              <w:bottom w:w="100" w:type="dxa"/>
              <w:right w:w="100" w:type="dxa"/>
            </w:tcMar>
          </w:tcPr>
          <w:p w:rsidR="00C0485A" w:rsidRDefault="00506C1D">
            <w:pPr>
              <w:widowControl w:val="0"/>
              <w:rPr>
                <w:rFonts w:ascii="Arial" w:eastAsia="Arial" w:hAnsi="Arial" w:cs="Arial"/>
              </w:rPr>
            </w:pPr>
            <w:r>
              <w:rPr>
                <w:rFonts w:ascii="Arial" w:eastAsia="Arial" w:hAnsi="Arial" w:cs="Arial"/>
              </w:rPr>
              <w:t xml:space="preserve">Satellite Images </w:t>
            </w:r>
          </w:p>
        </w:tc>
        <w:tc>
          <w:tcPr>
            <w:tcW w:w="3120" w:type="dxa"/>
            <w:shd w:val="clear" w:color="auto" w:fill="auto"/>
            <w:tcMar>
              <w:top w:w="100" w:type="dxa"/>
              <w:left w:w="100" w:type="dxa"/>
              <w:bottom w:w="100" w:type="dxa"/>
              <w:right w:w="100" w:type="dxa"/>
            </w:tcMar>
          </w:tcPr>
          <w:p w:rsidR="00C0485A" w:rsidRDefault="00506C1D">
            <w:pPr>
              <w:widowControl w:val="0"/>
              <w:rPr>
                <w:rFonts w:ascii="Arial" w:eastAsia="Arial" w:hAnsi="Arial" w:cs="Arial"/>
              </w:rPr>
            </w:pPr>
            <w:r>
              <w:rPr>
                <w:rFonts w:ascii="Arial" w:eastAsia="Arial" w:hAnsi="Arial" w:cs="Arial"/>
              </w:rPr>
              <w:t>roc value = 0.7883</w:t>
            </w:r>
          </w:p>
        </w:tc>
      </w:tr>
      <w:tr w:rsidR="00C0485A" w:rsidTr="0006653E">
        <w:trPr>
          <w:trHeight w:val="456"/>
        </w:trPr>
        <w:tc>
          <w:tcPr>
            <w:tcW w:w="3120" w:type="dxa"/>
            <w:shd w:val="clear" w:color="auto" w:fill="auto"/>
            <w:tcMar>
              <w:top w:w="100" w:type="dxa"/>
              <w:left w:w="100" w:type="dxa"/>
              <w:bottom w:w="100" w:type="dxa"/>
              <w:right w:w="100" w:type="dxa"/>
            </w:tcMar>
          </w:tcPr>
          <w:p w:rsidR="00C0485A" w:rsidRDefault="00506C1D">
            <w:pPr>
              <w:widowControl w:val="0"/>
              <w:rPr>
                <w:rFonts w:ascii="Arial" w:eastAsia="Arial" w:hAnsi="Arial" w:cs="Arial"/>
              </w:rPr>
            </w:pPr>
            <w:r>
              <w:rPr>
                <w:rFonts w:ascii="Arial" w:eastAsia="Arial" w:hAnsi="Arial" w:cs="Arial"/>
              </w:rPr>
              <w:t>Logistic regression</w:t>
            </w:r>
          </w:p>
        </w:tc>
        <w:tc>
          <w:tcPr>
            <w:tcW w:w="3120" w:type="dxa"/>
            <w:shd w:val="clear" w:color="auto" w:fill="auto"/>
            <w:tcMar>
              <w:top w:w="100" w:type="dxa"/>
              <w:left w:w="100" w:type="dxa"/>
              <w:bottom w:w="100" w:type="dxa"/>
              <w:right w:w="100" w:type="dxa"/>
            </w:tcMar>
          </w:tcPr>
          <w:p w:rsidR="00C0485A" w:rsidRDefault="00506C1D">
            <w:pPr>
              <w:widowControl w:val="0"/>
              <w:rPr>
                <w:rFonts w:ascii="Arial" w:eastAsia="Arial" w:hAnsi="Arial" w:cs="Arial"/>
              </w:rPr>
            </w:pPr>
            <w:r>
              <w:rPr>
                <w:rFonts w:ascii="Arial" w:eastAsia="Arial" w:hAnsi="Arial" w:cs="Arial"/>
              </w:rPr>
              <w:t>Weather</w:t>
            </w:r>
          </w:p>
        </w:tc>
        <w:tc>
          <w:tcPr>
            <w:tcW w:w="3120" w:type="dxa"/>
            <w:shd w:val="clear" w:color="auto" w:fill="auto"/>
            <w:tcMar>
              <w:top w:w="100" w:type="dxa"/>
              <w:left w:w="100" w:type="dxa"/>
              <w:bottom w:w="100" w:type="dxa"/>
              <w:right w:w="100" w:type="dxa"/>
            </w:tcMar>
          </w:tcPr>
          <w:p w:rsidR="00C0485A" w:rsidRDefault="00506C1D">
            <w:pPr>
              <w:widowControl w:val="0"/>
              <w:rPr>
                <w:rFonts w:ascii="Arial" w:eastAsia="Arial" w:hAnsi="Arial" w:cs="Arial"/>
              </w:rPr>
            </w:pPr>
            <w:r>
              <w:rPr>
                <w:rFonts w:ascii="Arial" w:eastAsia="Arial" w:hAnsi="Arial" w:cs="Arial"/>
              </w:rPr>
              <w:t>roc value = 0.82</w:t>
            </w:r>
          </w:p>
        </w:tc>
      </w:tr>
      <w:tr w:rsidR="00C0485A">
        <w:tc>
          <w:tcPr>
            <w:tcW w:w="3120" w:type="dxa"/>
            <w:shd w:val="clear" w:color="auto" w:fill="auto"/>
            <w:tcMar>
              <w:top w:w="100" w:type="dxa"/>
              <w:left w:w="100" w:type="dxa"/>
              <w:bottom w:w="100" w:type="dxa"/>
              <w:right w:w="100" w:type="dxa"/>
            </w:tcMar>
          </w:tcPr>
          <w:p w:rsidR="00C0485A" w:rsidRDefault="00506C1D">
            <w:pPr>
              <w:widowControl w:val="0"/>
              <w:rPr>
                <w:rFonts w:ascii="Arial" w:eastAsia="Arial" w:hAnsi="Arial" w:cs="Arial"/>
              </w:rPr>
            </w:pPr>
            <w:r>
              <w:rPr>
                <w:rFonts w:ascii="Arial" w:eastAsia="Arial" w:hAnsi="Arial" w:cs="Arial"/>
              </w:rPr>
              <w:t>Random Forest</w:t>
            </w:r>
          </w:p>
        </w:tc>
        <w:tc>
          <w:tcPr>
            <w:tcW w:w="3120" w:type="dxa"/>
            <w:shd w:val="clear" w:color="auto" w:fill="auto"/>
            <w:tcMar>
              <w:top w:w="100" w:type="dxa"/>
              <w:left w:w="100" w:type="dxa"/>
              <w:bottom w:w="100" w:type="dxa"/>
              <w:right w:w="100" w:type="dxa"/>
            </w:tcMar>
          </w:tcPr>
          <w:p w:rsidR="00C0485A" w:rsidRDefault="00506C1D">
            <w:pPr>
              <w:widowControl w:val="0"/>
              <w:rPr>
                <w:rFonts w:ascii="Arial" w:eastAsia="Arial" w:hAnsi="Arial" w:cs="Arial"/>
              </w:rPr>
            </w:pPr>
            <w:r>
              <w:rPr>
                <w:rFonts w:ascii="Arial" w:eastAsia="Arial" w:hAnsi="Arial" w:cs="Arial"/>
              </w:rPr>
              <w:t>Weather</w:t>
            </w:r>
          </w:p>
        </w:tc>
        <w:tc>
          <w:tcPr>
            <w:tcW w:w="3120" w:type="dxa"/>
            <w:shd w:val="clear" w:color="auto" w:fill="auto"/>
            <w:tcMar>
              <w:top w:w="100" w:type="dxa"/>
              <w:left w:w="100" w:type="dxa"/>
              <w:bottom w:w="100" w:type="dxa"/>
              <w:right w:w="100" w:type="dxa"/>
            </w:tcMar>
          </w:tcPr>
          <w:p w:rsidR="00C0485A" w:rsidRDefault="00506C1D">
            <w:pPr>
              <w:widowControl w:val="0"/>
              <w:rPr>
                <w:rFonts w:ascii="Arial" w:eastAsia="Arial" w:hAnsi="Arial" w:cs="Arial"/>
              </w:rPr>
            </w:pPr>
            <w:r>
              <w:rPr>
                <w:rFonts w:ascii="Arial" w:eastAsia="Arial" w:hAnsi="Arial" w:cs="Arial"/>
              </w:rPr>
              <w:t>roc value = 0.7325</w:t>
            </w:r>
          </w:p>
        </w:tc>
      </w:tr>
    </w:tbl>
    <w:p w:rsidR="00C0485A" w:rsidRDefault="00C0485A"/>
    <w:p w:rsidR="00C0485A" w:rsidRDefault="00C0485A"/>
    <w:p w:rsidR="00C0485A" w:rsidRDefault="00C0485A"/>
    <w:tbl>
      <w:tblPr>
        <w:tblStyle w:val="a1"/>
        <w:tblW w:w="9720" w:type="dxa"/>
        <w:tblBorders>
          <w:top w:val="nil"/>
          <w:left w:val="nil"/>
          <w:bottom w:val="nil"/>
          <w:right w:val="nil"/>
          <w:insideH w:val="nil"/>
          <w:insideV w:val="nil"/>
        </w:tblBorders>
        <w:tblLayout w:type="fixed"/>
        <w:tblLook w:val="0600" w:firstRow="0" w:lastRow="0" w:firstColumn="0" w:lastColumn="0" w:noHBand="1" w:noVBand="1"/>
      </w:tblPr>
      <w:tblGrid>
        <w:gridCol w:w="2460"/>
        <w:gridCol w:w="2415"/>
        <w:gridCol w:w="2745"/>
        <w:gridCol w:w="2100"/>
      </w:tblGrid>
      <w:tr w:rsidR="00C0485A">
        <w:trPr>
          <w:trHeight w:val="1060"/>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485A" w:rsidRDefault="00506C1D">
            <w:pPr>
              <w:ind w:left="480" w:right="480"/>
              <w:rPr>
                <w:rFonts w:ascii="Arial" w:eastAsia="Arial" w:hAnsi="Arial" w:cs="Arial"/>
                <w:b/>
                <w:color w:val="333333"/>
              </w:rPr>
            </w:pPr>
            <w:r>
              <w:rPr>
                <w:rFonts w:ascii="Arial" w:eastAsia="Arial" w:hAnsi="Arial" w:cs="Arial"/>
                <w:b/>
                <w:color w:val="333333"/>
              </w:rPr>
              <w:t>Algorithm</w:t>
            </w:r>
          </w:p>
        </w:tc>
        <w:tc>
          <w:tcPr>
            <w:tcW w:w="24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C0485A" w:rsidRDefault="00506C1D">
            <w:pPr>
              <w:ind w:left="480" w:right="480"/>
              <w:rPr>
                <w:rFonts w:ascii="Arial" w:eastAsia="Arial" w:hAnsi="Arial" w:cs="Arial"/>
                <w:b/>
                <w:color w:val="333333"/>
              </w:rPr>
            </w:pPr>
            <w:r>
              <w:rPr>
                <w:rFonts w:ascii="Arial" w:eastAsia="Arial" w:hAnsi="Arial" w:cs="Arial"/>
                <w:b/>
                <w:color w:val="333333"/>
              </w:rPr>
              <w:t>Decision Boundary</w:t>
            </w:r>
          </w:p>
        </w:tc>
        <w:tc>
          <w:tcPr>
            <w:tcW w:w="27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C0485A" w:rsidRDefault="00506C1D">
            <w:pPr>
              <w:ind w:left="480" w:right="480"/>
              <w:rPr>
                <w:rFonts w:ascii="Arial" w:eastAsia="Arial" w:hAnsi="Arial" w:cs="Arial"/>
                <w:b/>
                <w:color w:val="333333"/>
              </w:rPr>
            </w:pPr>
            <w:r>
              <w:rPr>
                <w:rFonts w:ascii="Arial" w:eastAsia="Arial" w:hAnsi="Arial" w:cs="Arial"/>
                <w:b/>
                <w:color w:val="333333"/>
              </w:rPr>
              <w:t>Model Complexity Reduction</w:t>
            </w:r>
          </w:p>
        </w:tc>
        <w:tc>
          <w:tcPr>
            <w:tcW w:w="21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C0485A" w:rsidRDefault="00506C1D">
            <w:pPr>
              <w:ind w:left="480" w:right="480"/>
              <w:rPr>
                <w:rFonts w:ascii="Arial" w:eastAsia="Arial" w:hAnsi="Arial" w:cs="Arial"/>
                <w:b/>
                <w:color w:val="333333"/>
              </w:rPr>
            </w:pPr>
            <w:r>
              <w:rPr>
                <w:rFonts w:ascii="Arial" w:eastAsia="Arial" w:hAnsi="Arial" w:cs="Arial"/>
                <w:b/>
                <w:color w:val="333333"/>
              </w:rPr>
              <w:t>Limitations</w:t>
            </w:r>
          </w:p>
        </w:tc>
      </w:tr>
      <w:tr w:rsidR="00C0485A">
        <w:trPr>
          <w:trHeight w:val="108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C0485A" w:rsidRDefault="00506C1D">
            <w:pPr>
              <w:ind w:left="480" w:right="480"/>
              <w:rPr>
                <w:rFonts w:ascii="Arial" w:eastAsia="Arial" w:hAnsi="Arial" w:cs="Arial"/>
                <w:color w:val="333333"/>
              </w:rPr>
            </w:pPr>
            <w:r>
              <w:rPr>
                <w:rFonts w:ascii="Arial" w:eastAsia="Arial" w:hAnsi="Arial" w:cs="Arial"/>
                <w:color w:val="333333"/>
              </w:rPr>
              <w:t>Logistic Regression</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rsidR="00C0485A" w:rsidRDefault="00506C1D">
            <w:pPr>
              <w:ind w:left="480" w:right="480"/>
              <w:rPr>
                <w:rFonts w:ascii="Arial" w:eastAsia="Arial" w:hAnsi="Arial" w:cs="Arial"/>
                <w:color w:val="333333"/>
              </w:rPr>
            </w:pPr>
            <w:r>
              <w:rPr>
                <w:rFonts w:ascii="Arial" w:eastAsia="Arial" w:hAnsi="Arial" w:cs="Arial"/>
                <w:color w:val="333333"/>
              </w:rPr>
              <w:t>linear</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rsidR="00C0485A" w:rsidRDefault="00506C1D">
            <w:pPr>
              <w:ind w:left="480" w:right="480"/>
              <w:rPr>
                <w:rFonts w:ascii="Arial" w:eastAsia="Arial" w:hAnsi="Arial" w:cs="Arial"/>
                <w:color w:val="333333"/>
              </w:rPr>
            </w:pPr>
            <w:r>
              <w:rPr>
                <w:rFonts w:ascii="Arial" w:eastAsia="Arial" w:hAnsi="Arial" w:cs="Arial"/>
                <w:color w:val="333333"/>
              </w:rPr>
              <w:t>L2</w:t>
            </w:r>
          </w:p>
          <w:p w:rsidR="00C0485A" w:rsidRDefault="00506C1D">
            <w:pPr>
              <w:ind w:left="480" w:right="480"/>
              <w:rPr>
                <w:rFonts w:ascii="Arial" w:eastAsia="Arial" w:hAnsi="Arial" w:cs="Arial"/>
                <w:color w:val="333333"/>
              </w:rPr>
            </w:pPr>
            <w:r>
              <w:rPr>
                <w:rFonts w:ascii="Arial" w:eastAsia="Arial" w:hAnsi="Arial" w:cs="Arial"/>
                <w:color w:val="333333"/>
              </w:rPr>
              <w:t>Regularization</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rsidR="00C0485A" w:rsidRDefault="00506C1D">
            <w:pPr>
              <w:ind w:left="480" w:right="480"/>
              <w:rPr>
                <w:rFonts w:ascii="Arial" w:eastAsia="Arial" w:hAnsi="Arial" w:cs="Arial"/>
                <w:color w:val="333333"/>
              </w:rPr>
            </w:pPr>
            <w:r>
              <w:rPr>
                <w:rFonts w:ascii="Arial" w:eastAsia="Arial" w:hAnsi="Arial" w:cs="Arial"/>
                <w:color w:val="333333"/>
              </w:rPr>
              <w:t>Do not work well with image data</w:t>
            </w:r>
          </w:p>
        </w:tc>
      </w:tr>
      <w:tr w:rsidR="00C0485A">
        <w:trPr>
          <w:trHeight w:val="134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C0485A" w:rsidRDefault="00506C1D">
            <w:pPr>
              <w:ind w:left="480" w:right="480"/>
              <w:rPr>
                <w:rFonts w:ascii="Arial" w:eastAsia="Arial" w:hAnsi="Arial" w:cs="Arial"/>
                <w:color w:val="333333"/>
              </w:rPr>
            </w:pPr>
            <w:r>
              <w:rPr>
                <w:rFonts w:ascii="Arial" w:eastAsia="Arial" w:hAnsi="Arial" w:cs="Arial"/>
                <w:color w:val="333333"/>
              </w:rPr>
              <w:t>Random Forests</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rsidR="00C0485A" w:rsidRDefault="00506C1D">
            <w:pPr>
              <w:ind w:left="480" w:right="480"/>
              <w:rPr>
                <w:rFonts w:ascii="Arial" w:eastAsia="Arial" w:hAnsi="Arial" w:cs="Arial"/>
                <w:color w:val="333333"/>
              </w:rPr>
            </w:pPr>
            <w:r>
              <w:rPr>
                <w:rFonts w:ascii="Arial" w:eastAsia="Arial" w:hAnsi="Arial" w:cs="Arial"/>
                <w:color w:val="333333"/>
              </w:rPr>
              <w:t>wiggly contours with complex shapes</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rsidR="00C0485A" w:rsidRDefault="00506C1D">
            <w:pPr>
              <w:ind w:left="480" w:right="480"/>
              <w:rPr>
                <w:rFonts w:ascii="Arial" w:eastAsia="Arial" w:hAnsi="Arial" w:cs="Arial"/>
                <w:color w:val="333333"/>
              </w:rPr>
            </w:pPr>
            <w:r>
              <w:rPr>
                <w:rFonts w:ascii="Arial" w:eastAsia="Arial" w:hAnsi="Arial" w:cs="Arial"/>
                <w:color w:val="333333"/>
              </w:rPr>
              <w:t>Low bias and low variance</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rsidR="00C0485A" w:rsidRDefault="00506C1D">
            <w:pPr>
              <w:ind w:left="480" w:right="480"/>
              <w:rPr>
                <w:rFonts w:ascii="Arial" w:eastAsia="Arial" w:hAnsi="Arial" w:cs="Arial"/>
                <w:color w:val="333333"/>
              </w:rPr>
            </w:pPr>
            <w:r>
              <w:rPr>
                <w:rFonts w:ascii="Arial" w:eastAsia="Arial" w:hAnsi="Arial" w:cs="Arial"/>
                <w:color w:val="333333"/>
              </w:rPr>
              <w:t>Accuracy is less compared to CNN</w:t>
            </w:r>
          </w:p>
        </w:tc>
      </w:tr>
      <w:tr w:rsidR="00C0485A">
        <w:trPr>
          <w:trHeight w:val="110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C0485A" w:rsidRDefault="00506C1D">
            <w:pPr>
              <w:ind w:left="480" w:right="480"/>
              <w:rPr>
                <w:rFonts w:ascii="Arial" w:eastAsia="Arial" w:hAnsi="Arial" w:cs="Arial"/>
                <w:color w:val="333333"/>
              </w:rPr>
            </w:pPr>
            <w:r>
              <w:rPr>
                <w:rFonts w:ascii="Arial" w:eastAsia="Arial" w:hAnsi="Arial" w:cs="Arial"/>
                <w:color w:val="333333"/>
              </w:rPr>
              <w:t>CNN</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rsidR="00C0485A" w:rsidRDefault="00506C1D">
            <w:pPr>
              <w:ind w:left="480" w:right="480"/>
              <w:rPr>
                <w:rFonts w:ascii="Arial" w:eastAsia="Arial" w:hAnsi="Arial" w:cs="Arial"/>
                <w:color w:val="333333"/>
              </w:rPr>
            </w:pPr>
            <w:r>
              <w:rPr>
                <w:rFonts w:ascii="Arial" w:eastAsia="Arial" w:hAnsi="Arial" w:cs="Arial"/>
                <w:color w:val="333333"/>
              </w:rPr>
              <w:t>Non-linear</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rsidR="00C0485A" w:rsidRDefault="00506C1D">
            <w:pPr>
              <w:ind w:left="480" w:right="480"/>
              <w:rPr>
                <w:rFonts w:ascii="Arial" w:eastAsia="Arial" w:hAnsi="Arial" w:cs="Arial"/>
              </w:rPr>
            </w:pPr>
            <w:r>
              <w:rPr>
                <w:rFonts w:ascii="Arial" w:eastAsia="Arial" w:hAnsi="Arial" w:cs="Arial"/>
              </w:rPr>
              <w:t>Reduce number of hidden layers, regularization, early stopping</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rsidR="00C0485A" w:rsidRDefault="00506C1D">
            <w:pPr>
              <w:ind w:left="480"/>
              <w:rPr>
                <w:rFonts w:ascii="Arial" w:eastAsia="Arial" w:hAnsi="Arial" w:cs="Arial"/>
              </w:rPr>
            </w:pPr>
            <w:r>
              <w:rPr>
                <w:rFonts w:ascii="Arial" w:eastAsia="Arial" w:hAnsi="Arial" w:cs="Arial"/>
              </w:rPr>
              <w:t>High Computational Cost</w:t>
            </w:r>
          </w:p>
        </w:tc>
      </w:tr>
    </w:tbl>
    <w:p w:rsidR="00C0485A" w:rsidRDefault="00C0485A"/>
    <w:p w:rsidR="00C0485A" w:rsidRDefault="00506C1D">
      <w:pPr>
        <w:pStyle w:val="Heading1"/>
        <w:shd w:val="clear" w:color="auto" w:fill="FFFFFF"/>
        <w:spacing w:before="180" w:after="180"/>
      </w:pPr>
      <w:bookmarkStart w:id="8" w:name="_Toc7126569"/>
      <w:r>
        <w:lastRenderedPageBreak/>
        <w:t>5. Model selection justifications</w:t>
      </w:r>
      <w:bookmarkEnd w:id="8"/>
      <w:r>
        <w:t xml:space="preserve"> </w:t>
      </w:r>
    </w:p>
    <w:p w:rsidR="0006653E" w:rsidRDefault="0006653E" w:rsidP="00064DA7">
      <w:pPr>
        <w:ind w:firstLine="720"/>
        <w:rPr>
          <w:rFonts w:ascii="Arial" w:eastAsia="Arial" w:hAnsi="Arial" w:cs="Arial"/>
          <w:b/>
          <w:color w:val="2D3B45"/>
        </w:rPr>
      </w:pPr>
      <w:r w:rsidRPr="0006653E">
        <w:rPr>
          <w:rFonts w:ascii="Arial" w:eastAsia="Arial" w:hAnsi="Arial" w:cs="Arial"/>
          <w:b/>
          <w:color w:val="2D3B45"/>
        </w:rPr>
        <w:t xml:space="preserve">5.1 </w:t>
      </w:r>
      <w:r w:rsidR="00506C1D" w:rsidRPr="0006653E">
        <w:rPr>
          <w:rFonts w:ascii="Arial" w:eastAsia="Arial" w:hAnsi="Arial" w:cs="Arial"/>
          <w:b/>
          <w:color w:val="2D3B45"/>
        </w:rPr>
        <w:t>Faster R-CNN Algorithm with ResNet</w:t>
      </w:r>
    </w:p>
    <w:p w:rsidR="00C0485A" w:rsidRPr="00064DA7" w:rsidRDefault="00506C1D" w:rsidP="00064DA7">
      <w:pPr>
        <w:ind w:left="720"/>
        <w:rPr>
          <w:rFonts w:ascii="Arial" w:eastAsia="Arial" w:hAnsi="Arial" w:cs="Arial"/>
          <w:color w:val="2D3B45"/>
        </w:rPr>
      </w:pPr>
      <w:r>
        <w:rPr>
          <w:rFonts w:ascii="Arial" w:eastAsia="Arial" w:hAnsi="Arial" w:cs="Arial"/>
          <w:color w:val="2D3B45"/>
          <w:sz w:val="21"/>
          <w:szCs w:val="21"/>
        </w:rPr>
        <w:t>Th</w:t>
      </w:r>
      <w:r w:rsidRPr="00064DA7">
        <w:rPr>
          <w:rFonts w:ascii="Arial" w:eastAsia="Arial" w:hAnsi="Arial" w:cs="Arial"/>
          <w:color w:val="2D3B45"/>
        </w:rPr>
        <w:t xml:space="preserve">is model is used for the localized detection of fire and smoke in the satellite images. Most of the object detection algorithms are observed to fail if the size of the object to be detected is very small or varying in size. This is where Faster R-CNN works well. FR-CNN accomplishes faster object detection by </w:t>
      </w:r>
      <w:r w:rsidR="0006653E" w:rsidRPr="00064DA7">
        <w:rPr>
          <w:rFonts w:ascii="Arial" w:eastAsia="Arial" w:hAnsi="Arial" w:cs="Arial"/>
          <w:color w:val="2D3B45"/>
        </w:rPr>
        <w:t>employing RPN</w:t>
      </w:r>
      <w:r w:rsidRPr="00064DA7">
        <w:rPr>
          <w:rFonts w:ascii="Arial" w:eastAsia="Arial" w:hAnsi="Arial" w:cs="Arial"/>
          <w:color w:val="2D3B45"/>
        </w:rPr>
        <w:t xml:space="preserve"> (Region Proposal Network). The feature map extracted using a ConvNet is passed through an RPN which returns object proposals. Here is a rough comparison of different CNN algorithms in the context of object detection (Reference - analyticsvidhya.com)</w:t>
      </w:r>
    </w:p>
    <w:p w:rsidR="00C0485A" w:rsidRDefault="00C0485A">
      <w:pPr>
        <w:rPr>
          <w:rFonts w:ascii="Arial" w:eastAsia="Arial" w:hAnsi="Arial" w:cs="Arial"/>
          <w:color w:val="2D3B45"/>
          <w:sz w:val="21"/>
          <w:szCs w:val="21"/>
        </w:rPr>
      </w:pPr>
    </w:p>
    <w:tbl>
      <w:tblPr>
        <w:tblStyle w:val="a2"/>
        <w:tblW w:w="9885" w:type="dxa"/>
        <w:tblBorders>
          <w:top w:val="nil"/>
          <w:left w:val="nil"/>
          <w:bottom w:val="nil"/>
          <w:right w:val="nil"/>
          <w:insideH w:val="nil"/>
          <w:insideV w:val="nil"/>
        </w:tblBorders>
        <w:tblLayout w:type="fixed"/>
        <w:tblLook w:val="0600" w:firstRow="0" w:lastRow="0" w:firstColumn="0" w:lastColumn="0" w:noHBand="1" w:noVBand="1"/>
      </w:tblPr>
      <w:tblGrid>
        <w:gridCol w:w="1425"/>
        <w:gridCol w:w="3750"/>
        <w:gridCol w:w="1440"/>
        <w:gridCol w:w="3270"/>
      </w:tblGrid>
      <w:tr w:rsidR="00C0485A">
        <w:trPr>
          <w:trHeight w:val="900"/>
        </w:trPr>
        <w:tc>
          <w:tcPr>
            <w:tcW w:w="1425" w:type="dxa"/>
            <w:tcBorders>
              <w:top w:val="nil"/>
              <w:left w:val="nil"/>
              <w:bottom w:val="nil"/>
              <w:right w:val="nil"/>
            </w:tcBorders>
            <w:tcMar>
              <w:top w:w="80" w:type="dxa"/>
              <w:left w:w="160" w:type="dxa"/>
              <w:bottom w:w="80" w:type="dxa"/>
              <w:right w:w="160" w:type="dxa"/>
            </w:tcMar>
          </w:tcPr>
          <w:p w:rsidR="00C0485A" w:rsidRDefault="00506C1D">
            <w:pPr>
              <w:widowControl w:val="0"/>
              <w:pBdr>
                <w:top w:val="nil"/>
                <w:left w:val="nil"/>
                <w:bottom w:val="nil"/>
                <w:right w:val="nil"/>
                <w:between w:val="nil"/>
              </w:pBdr>
              <w:spacing w:line="276" w:lineRule="auto"/>
              <w:rPr>
                <w:rFonts w:ascii="Roboto" w:eastAsia="Roboto" w:hAnsi="Roboto" w:cs="Roboto"/>
                <w:color w:val="595858"/>
                <w:sz w:val="23"/>
                <w:szCs w:val="23"/>
              </w:rPr>
            </w:pPr>
            <w:r>
              <w:rPr>
                <w:rFonts w:ascii="Roboto" w:eastAsia="Roboto" w:hAnsi="Roboto" w:cs="Roboto"/>
                <w:b/>
                <w:color w:val="333333"/>
                <w:sz w:val="23"/>
                <w:szCs w:val="23"/>
              </w:rPr>
              <w:t>Algorithm</w:t>
            </w:r>
          </w:p>
        </w:tc>
        <w:tc>
          <w:tcPr>
            <w:tcW w:w="3750" w:type="dxa"/>
            <w:tcBorders>
              <w:top w:val="nil"/>
              <w:left w:val="nil"/>
              <w:bottom w:val="nil"/>
              <w:right w:val="nil"/>
            </w:tcBorders>
            <w:tcMar>
              <w:top w:w="80" w:type="dxa"/>
              <w:left w:w="160" w:type="dxa"/>
              <w:bottom w:w="80" w:type="dxa"/>
              <w:right w:w="160" w:type="dxa"/>
            </w:tcMar>
          </w:tcPr>
          <w:p w:rsidR="00C0485A" w:rsidRDefault="00506C1D">
            <w:pPr>
              <w:widowControl w:val="0"/>
              <w:pBdr>
                <w:top w:val="nil"/>
                <w:left w:val="nil"/>
                <w:bottom w:val="nil"/>
                <w:right w:val="nil"/>
                <w:between w:val="nil"/>
              </w:pBdr>
              <w:spacing w:line="276" w:lineRule="auto"/>
              <w:rPr>
                <w:rFonts w:ascii="Roboto" w:eastAsia="Roboto" w:hAnsi="Roboto" w:cs="Roboto"/>
                <w:color w:val="595858"/>
                <w:sz w:val="23"/>
                <w:szCs w:val="23"/>
              </w:rPr>
            </w:pPr>
            <w:r>
              <w:rPr>
                <w:rFonts w:ascii="Roboto" w:eastAsia="Roboto" w:hAnsi="Roboto" w:cs="Roboto"/>
                <w:b/>
                <w:color w:val="333333"/>
                <w:sz w:val="23"/>
                <w:szCs w:val="23"/>
              </w:rPr>
              <w:t>Features</w:t>
            </w:r>
          </w:p>
        </w:tc>
        <w:tc>
          <w:tcPr>
            <w:tcW w:w="1440" w:type="dxa"/>
            <w:tcBorders>
              <w:top w:val="nil"/>
              <w:left w:val="nil"/>
              <w:bottom w:val="nil"/>
              <w:right w:val="nil"/>
            </w:tcBorders>
            <w:tcMar>
              <w:top w:w="80" w:type="dxa"/>
              <w:left w:w="160" w:type="dxa"/>
              <w:bottom w:w="80" w:type="dxa"/>
              <w:right w:w="160" w:type="dxa"/>
            </w:tcMar>
          </w:tcPr>
          <w:p w:rsidR="00C0485A" w:rsidRDefault="00506C1D">
            <w:pPr>
              <w:widowControl w:val="0"/>
              <w:pBdr>
                <w:top w:val="nil"/>
                <w:left w:val="nil"/>
                <w:bottom w:val="nil"/>
                <w:right w:val="nil"/>
                <w:between w:val="nil"/>
              </w:pBdr>
              <w:spacing w:line="276" w:lineRule="auto"/>
              <w:rPr>
                <w:rFonts w:ascii="Roboto" w:eastAsia="Roboto" w:hAnsi="Roboto" w:cs="Roboto"/>
                <w:color w:val="595858"/>
                <w:sz w:val="23"/>
                <w:szCs w:val="23"/>
              </w:rPr>
            </w:pPr>
            <w:r>
              <w:rPr>
                <w:rFonts w:ascii="Roboto" w:eastAsia="Roboto" w:hAnsi="Roboto" w:cs="Roboto"/>
                <w:b/>
                <w:color w:val="333333"/>
                <w:sz w:val="23"/>
                <w:szCs w:val="23"/>
              </w:rPr>
              <w:t>Prediction time / image</w:t>
            </w:r>
          </w:p>
        </w:tc>
        <w:tc>
          <w:tcPr>
            <w:tcW w:w="3270" w:type="dxa"/>
            <w:tcBorders>
              <w:top w:val="nil"/>
              <w:left w:val="nil"/>
              <w:bottom w:val="nil"/>
              <w:right w:val="nil"/>
            </w:tcBorders>
            <w:tcMar>
              <w:top w:w="80" w:type="dxa"/>
              <w:left w:w="160" w:type="dxa"/>
              <w:bottom w:w="80" w:type="dxa"/>
              <w:right w:w="160" w:type="dxa"/>
            </w:tcMar>
          </w:tcPr>
          <w:p w:rsidR="00C0485A" w:rsidRDefault="00506C1D">
            <w:pPr>
              <w:widowControl w:val="0"/>
              <w:pBdr>
                <w:top w:val="nil"/>
                <w:left w:val="nil"/>
                <w:bottom w:val="nil"/>
                <w:right w:val="nil"/>
                <w:between w:val="nil"/>
              </w:pBdr>
              <w:spacing w:line="276" w:lineRule="auto"/>
              <w:rPr>
                <w:rFonts w:ascii="Roboto" w:eastAsia="Roboto" w:hAnsi="Roboto" w:cs="Roboto"/>
                <w:color w:val="595858"/>
                <w:sz w:val="23"/>
                <w:szCs w:val="23"/>
              </w:rPr>
            </w:pPr>
            <w:r>
              <w:rPr>
                <w:rFonts w:ascii="Roboto" w:eastAsia="Roboto" w:hAnsi="Roboto" w:cs="Roboto"/>
                <w:b/>
                <w:color w:val="333333"/>
                <w:sz w:val="23"/>
                <w:szCs w:val="23"/>
              </w:rPr>
              <w:t>Limitations</w:t>
            </w:r>
          </w:p>
        </w:tc>
      </w:tr>
      <w:tr w:rsidR="00C0485A">
        <w:trPr>
          <w:trHeight w:val="920"/>
        </w:trPr>
        <w:tc>
          <w:tcPr>
            <w:tcW w:w="1425" w:type="dxa"/>
            <w:tcBorders>
              <w:top w:val="nil"/>
              <w:left w:val="nil"/>
              <w:bottom w:val="nil"/>
              <w:right w:val="nil"/>
            </w:tcBorders>
            <w:tcMar>
              <w:top w:w="80" w:type="dxa"/>
              <w:left w:w="160" w:type="dxa"/>
              <w:bottom w:w="80" w:type="dxa"/>
              <w:right w:w="160" w:type="dxa"/>
            </w:tcMar>
          </w:tcPr>
          <w:p w:rsidR="00C0485A" w:rsidRDefault="00506C1D">
            <w:pPr>
              <w:widowControl w:val="0"/>
              <w:pBdr>
                <w:top w:val="nil"/>
                <w:left w:val="nil"/>
                <w:bottom w:val="nil"/>
                <w:right w:val="nil"/>
                <w:between w:val="nil"/>
              </w:pBdr>
              <w:spacing w:line="276" w:lineRule="auto"/>
              <w:rPr>
                <w:rFonts w:ascii="Roboto" w:eastAsia="Roboto" w:hAnsi="Roboto" w:cs="Roboto"/>
                <w:color w:val="595858"/>
                <w:sz w:val="23"/>
                <w:szCs w:val="23"/>
              </w:rPr>
            </w:pPr>
            <w:r>
              <w:rPr>
                <w:rFonts w:ascii="Roboto" w:eastAsia="Roboto" w:hAnsi="Roboto" w:cs="Roboto"/>
                <w:color w:val="595858"/>
                <w:sz w:val="23"/>
                <w:szCs w:val="23"/>
              </w:rPr>
              <w:t>CNN</w:t>
            </w:r>
          </w:p>
        </w:tc>
        <w:tc>
          <w:tcPr>
            <w:tcW w:w="3750" w:type="dxa"/>
            <w:tcBorders>
              <w:top w:val="nil"/>
              <w:left w:val="nil"/>
              <w:bottom w:val="nil"/>
              <w:right w:val="nil"/>
            </w:tcBorders>
            <w:tcMar>
              <w:top w:w="80" w:type="dxa"/>
              <w:left w:w="160" w:type="dxa"/>
              <w:bottom w:w="80" w:type="dxa"/>
              <w:right w:w="160" w:type="dxa"/>
            </w:tcMar>
          </w:tcPr>
          <w:p w:rsidR="00C0485A" w:rsidRDefault="00506C1D">
            <w:pPr>
              <w:widowControl w:val="0"/>
              <w:pBdr>
                <w:top w:val="nil"/>
                <w:left w:val="nil"/>
                <w:bottom w:val="nil"/>
                <w:right w:val="nil"/>
                <w:between w:val="nil"/>
              </w:pBdr>
              <w:spacing w:line="276" w:lineRule="auto"/>
              <w:rPr>
                <w:rFonts w:ascii="Roboto" w:eastAsia="Roboto" w:hAnsi="Roboto" w:cs="Roboto"/>
                <w:color w:val="595858"/>
                <w:sz w:val="23"/>
                <w:szCs w:val="23"/>
              </w:rPr>
            </w:pPr>
            <w:r>
              <w:rPr>
                <w:rFonts w:ascii="Roboto" w:eastAsia="Roboto" w:hAnsi="Roboto" w:cs="Roboto"/>
                <w:color w:val="595858"/>
                <w:sz w:val="23"/>
                <w:szCs w:val="23"/>
              </w:rPr>
              <w:t>Divides the image into multiple regions and then classifies each region into various classes.</w:t>
            </w:r>
          </w:p>
        </w:tc>
        <w:tc>
          <w:tcPr>
            <w:tcW w:w="1440" w:type="dxa"/>
            <w:tcBorders>
              <w:top w:val="nil"/>
              <w:left w:val="nil"/>
              <w:bottom w:val="nil"/>
              <w:right w:val="nil"/>
            </w:tcBorders>
            <w:tcMar>
              <w:top w:w="80" w:type="dxa"/>
              <w:left w:w="160" w:type="dxa"/>
              <w:bottom w:w="80" w:type="dxa"/>
              <w:right w:w="160" w:type="dxa"/>
            </w:tcMar>
          </w:tcPr>
          <w:p w:rsidR="00C0485A" w:rsidRDefault="00506C1D">
            <w:pPr>
              <w:widowControl w:val="0"/>
              <w:pBdr>
                <w:top w:val="nil"/>
                <w:left w:val="nil"/>
                <w:bottom w:val="nil"/>
                <w:right w:val="nil"/>
                <w:between w:val="nil"/>
              </w:pBdr>
              <w:spacing w:line="276" w:lineRule="auto"/>
              <w:rPr>
                <w:rFonts w:ascii="Roboto" w:eastAsia="Roboto" w:hAnsi="Roboto" w:cs="Roboto"/>
                <w:color w:val="595858"/>
                <w:sz w:val="23"/>
                <w:szCs w:val="23"/>
              </w:rPr>
            </w:pPr>
            <w:r>
              <w:rPr>
                <w:rFonts w:ascii="Roboto" w:eastAsia="Roboto" w:hAnsi="Roboto" w:cs="Roboto"/>
                <w:color w:val="595858"/>
                <w:sz w:val="23"/>
                <w:szCs w:val="23"/>
              </w:rPr>
              <w:t>–</w:t>
            </w:r>
          </w:p>
        </w:tc>
        <w:tc>
          <w:tcPr>
            <w:tcW w:w="3270" w:type="dxa"/>
            <w:tcBorders>
              <w:top w:val="nil"/>
              <w:left w:val="nil"/>
              <w:bottom w:val="nil"/>
              <w:right w:val="nil"/>
            </w:tcBorders>
            <w:tcMar>
              <w:top w:w="80" w:type="dxa"/>
              <w:left w:w="160" w:type="dxa"/>
              <w:bottom w:w="80" w:type="dxa"/>
              <w:right w:w="160" w:type="dxa"/>
            </w:tcMar>
          </w:tcPr>
          <w:p w:rsidR="00C0485A" w:rsidRDefault="00506C1D">
            <w:pPr>
              <w:widowControl w:val="0"/>
              <w:pBdr>
                <w:top w:val="nil"/>
                <w:left w:val="nil"/>
                <w:bottom w:val="nil"/>
                <w:right w:val="nil"/>
                <w:between w:val="nil"/>
              </w:pBdr>
              <w:spacing w:line="276" w:lineRule="auto"/>
              <w:rPr>
                <w:rFonts w:ascii="Roboto" w:eastAsia="Roboto" w:hAnsi="Roboto" w:cs="Roboto"/>
                <w:color w:val="595858"/>
                <w:sz w:val="23"/>
                <w:szCs w:val="23"/>
              </w:rPr>
            </w:pPr>
            <w:r>
              <w:rPr>
                <w:rFonts w:ascii="Roboto" w:eastAsia="Roboto" w:hAnsi="Roboto" w:cs="Roboto"/>
                <w:color w:val="595858"/>
                <w:sz w:val="23"/>
                <w:szCs w:val="23"/>
              </w:rPr>
              <w:t>Needs a lot of regions to predict accurately and hence high computation time.</w:t>
            </w:r>
          </w:p>
        </w:tc>
      </w:tr>
      <w:tr w:rsidR="00C0485A">
        <w:trPr>
          <w:trHeight w:val="1180"/>
        </w:trPr>
        <w:tc>
          <w:tcPr>
            <w:tcW w:w="1425" w:type="dxa"/>
            <w:tcBorders>
              <w:top w:val="nil"/>
              <w:left w:val="nil"/>
              <w:bottom w:val="nil"/>
              <w:right w:val="nil"/>
            </w:tcBorders>
            <w:tcMar>
              <w:top w:w="80" w:type="dxa"/>
              <w:left w:w="160" w:type="dxa"/>
              <w:bottom w:w="80" w:type="dxa"/>
              <w:right w:w="160" w:type="dxa"/>
            </w:tcMar>
          </w:tcPr>
          <w:p w:rsidR="00C0485A" w:rsidRDefault="00506C1D">
            <w:pPr>
              <w:widowControl w:val="0"/>
              <w:pBdr>
                <w:top w:val="nil"/>
                <w:left w:val="nil"/>
                <w:bottom w:val="nil"/>
                <w:right w:val="nil"/>
                <w:between w:val="nil"/>
              </w:pBdr>
              <w:spacing w:line="276" w:lineRule="auto"/>
              <w:rPr>
                <w:rFonts w:ascii="Roboto" w:eastAsia="Roboto" w:hAnsi="Roboto" w:cs="Roboto"/>
                <w:color w:val="595858"/>
                <w:sz w:val="23"/>
                <w:szCs w:val="23"/>
              </w:rPr>
            </w:pPr>
            <w:r>
              <w:rPr>
                <w:rFonts w:ascii="Roboto" w:eastAsia="Roboto" w:hAnsi="Roboto" w:cs="Roboto"/>
                <w:color w:val="595858"/>
                <w:sz w:val="23"/>
                <w:szCs w:val="23"/>
              </w:rPr>
              <w:t>R-CNN</w:t>
            </w:r>
          </w:p>
        </w:tc>
        <w:tc>
          <w:tcPr>
            <w:tcW w:w="3750" w:type="dxa"/>
            <w:tcBorders>
              <w:top w:val="nil"/>
              <w:left w:val="nil"/>
              <w:bottom w:val="nil"/>
              <w:right w:val="nil"/>
            </w:tcBorders>
            <w:tcMar>
              <w:top w:w="80" w:type="dxa"/>
              <w:left w:w="160" w:type="dxa"/>
              <w:bottom w:w="80" w:type="dxa"/>
              <w:right w:w="160" w:type="dxa"/>
            </w:tcMar>
          </w:tcPr>
          <w:p w:rsidR="00C0485A" w:rsidRDefault="00506C1D">
            <w:pPr>
              <w:widowControl w:val="0"/>
              <w:pBdr>
                <w:top w:val="nil"/>
                <w:left w:val="nil"/>
                <w:bottom w:val="nil"/>
                <w:right w:val="nil"/>
                <w:between w:val="nil"/>
              </w:pBdr>
              <w:spacing w:line="276" w:lineRule="auto"/>
              <w:rPr>
                <w:rFonts w:ascii="Roboto" w:eastAsia="Roboto" w:hAnsi="Roboto" w:cs="Roboto"/>
                <w:color w:val="595858"/>
                <w:sz w:val="23"/>
                <w:szCs w:val="23"/>
              </w:rPr>
            </w:pPr>
            <w:r>
              <w:rPr>
                <w:rFonts w:ascii="Roboto" w:eastAsia="Roboto" w:hAnsi="Roboto" w:cs="Roboto"/>
                <w:color w:val="595858"/>
                <w:sz w:val="23"/>
                <w:szCs w:val="23"/>
              </w:rPr>
              <w:t>Uses selective search to generate regions. Extracts around 2000 regions from each image.</w:t>
            </w:r>
          </w:p>
        </w:tc>
        <w:tc>
          <w:tcPr>
            <w:tcW w:w="1440" w:type="dxa"/>
            <w:tcBorders>
              <w:top w:val="nil"/>
              <w:left w:val="nil"/>
              <w:bottom w:val="nil"/>
              <w:right w:val="nil"/>
            </w:tcBorders>
            <w:tcMar>
              <w:top w:w="80" w:type="dxa"/>
              <w:left w:w="160" w:type="dxa"/>
              <w:bottom w:w="80" w:type="dxa"/>
              <w:right w:w="160" w:type="dxa"/>
            </w:tcMar>
          </w:tcPr>
          <w:p w:rsidR="00C0485A" w:rsidRDefault="00506C1D">
            <w:pPr>
              <w:widowControl w:val="0"/>
              <w:pBdr>
                <w:top w:val="nil"/>
                <w:left w:val="nil"/>
                <w:bottom w:val="nil"/>
                <w:right w:val="nil"/>
                <w:between w:val="nil"/>
              </w:pBdr>
              <w:spacing w:line="276" w:lineRule="auto"/>
              <w:rPr>
                <w:rFonts w:ascii="Roboto" w:eastAsia="Roboto" w:hAnsi="Roboto" w:cs="Roboto"/>
                <w:color w:val="595858"/>
                <w:sz w:val="23"/>
                <w:szCs w:val="23"/>
              </w:rPr>
            </w:pPr>
            <w:r>
              <w:rPr>
                <w:rFonts w:ascii="Roboto" w:eastAsia="Roboto" w:hAnsi="Roboto" w:cs="Roboto"/>
                <w:color w:val="595858"/>
                <w:sz w:val="23"/>
                <w:szCs w:val="23"/>
              </w:rPr>
              <w:t>40-50 sec</w:t>
            </w:r>
          </w:p>
        </w:tc>
        <w:tc>
          <w:tcPr>
            <w:tcW w:w="3270" w:type="dxa"/>
            <w:tcBorders>
              <w:top w:val="nil"/>
              <w:left w:val="nil"/>
              <w:bottom w:val="nil"/>
              <w:right w:val="nil"/>
            </w:tcBorders>
            <w:tcMar>
              <w:top w:w="80" w:type="dxa"/>
              <w:left w:w="160" w:type="dxa"/>
              <w:bottom w:w="80" w:type="dxa"/>
              <w:right w:w="160" w:type="dxa"/>
            </w:tcMar>
          </w:tcPr>
          <w:p w:rsidR="00C0485A" w:rsidRDefault="00506C1D">
            <w:pPr>
              <w:widowControl w:val="0"/>
              <w:pBdr>
                <w:top w:val="nil"/>
                <w:left w:val="nil"/>
                <w:bottom w:val="nil"/>
                <w:right w:val="nil"/>
                <w:between w:val="nil"/>
              </w:pBdr>
              <w:spacing w:line="276" w:lineRule="auto"/>
              <w:rPr>
                <w:rFonts w:ascii="Roboto" w:eastAsia="Roboto" w:hAnsi="Roboto" w:cs="Roboto"/>
                <w:color w:val="595858"/>
                <w:sz w:val="23"/>
                <w:szCs w:val="23"/>
              </w:rPr>
            </w:pPr>
            <w:r>
              <w:rPr>
                <w:rFonts w:ascii="Roboto" w:eastAsia="Roboto" w:hAnsi="Roboto" w:cs="Roboto"/>
                <w:color w:val="595858"/>
                <w:sz w:val="23"/>
                <w:szCs w:val="23"/>
              </w:rPr>
              <w:t>High computation time as each region is passed to the CNN separately. Also, it uses three different models for making predictions.</w:t>
            </w:r>
          </w:p>
        </w:tc>
      </w:tr>
      <w:tr w:rsidR="00C0485A">
        <w:trPr>
          <w:trHeight w:val="1440"/>
        </w:trPr>
        <w:tc>
          <w:tcPr>
            <w:tcW w:w="1425" w:type="dxa"/>
            <w:tcBorders>
              <w:top w:val="nil"/>
              <w:left w:val="nil"/>
              <w:bottom w:val="nil"/>
              <w:right w:val="nil"/>
            </w:tcBorders>
            <w:tcMar>
              <w:top w:w="80" w:type="dxa"/>
              <w:left w:w="160" w:type="dxa"/>
              <w:bottom w:w="80" w:type="dxa"/>
              <w:right w:w="160" w:type="dxa"/>
            </w:tcMar>
          </w:tcPr>
          <w:p w:rsidR="00C0485A" w:rsidRDefault="00506C1D">
            <w:pPr>
              <w:widowControl w:val="0"/>
              <w:pBdr>
                <w:top w:val="nil"/>
                <w:left w:val="nil"/>
                <w:bottom w:val="nil"/>
                <w:right w:val="nil"/>
                <w:between w:val="nil"/>
              </w:pBdr>
              <w:spacing w:line="276" w:lineRule="auto"/>
              <w:rPr>
                <w:rFonts w:ascii="Roboto" w:eastAsia="Roboto" w:hAnsi="Roboto" w:cs="Roboto"/>
                <w:color w:val="595858"/>
                <w:sz w:val="23"/>
                <w:szCs w:val="23"/>
              </w:rPr>
            </w:pPr>
            <w:r>
              <w:rPr>
                <w:rFonts w:ascii="Roboto" w:eastAsia="Roboto" w:hAnsi="Roboto" w:cs="Roboto"/>
                <w:color w:val="595858"/>
                <w:sz w:val="23"/>
                <w:szCs w:val="23"/>
              </w:rPr>
              <w:t>Fast R-CNN</w:t>
            </w:r>
          </w:p>
        </w:tc>
        <w:tc>
          <w:tcPr>
            <w:tcW w:w="3750" w:type="dxa"/>
            <w:tcBorders>
              <w:top w:val="nil"/>
              <w:left w:val="nil"/>
              <w:bottom w:val="nil"/>
              <w:right w:val="nil"/>
            </w:tcBorders>
            <w:tcMar>
              <w:top w:w="80" w:type="dxa"/>
              <w:left w:w="160" w:type="dxa"/>
              <w:bottom w:w="80" w:type="dxa"/>
              <w:right w:w="160" w:type="dxa"/>
            </w:tcMar>
          </w:tcPr>
          <w:p w:rsidR="00C0485A" w:rsidRDefault="00506C1D">
            <w:pPr>
              <w:widowControl w:val="0"/>
              <w:pBdr>
                <w:top w:val="nil"/>
                <w:left w:val="nil"/>
                <w:bottom w:val="nil"/>
                <w:right w:val="nil"/>
                <w:between w:val="nil"/>
              </w:pBdr>
              <w:spacing w:line="276" w:lineRule="auto"/>
              <w:rPr>
                <w:rFonts w:ascii="Roboto" w:eastAsia="Roboto" w:hAnsi="Roboto" w:cs="Roboto"/>
                <w:color w:val="595858"/>
                <w:sz w:val="23"/>
                <w:szCs w:val="23"/>
              </w:rPr>
            </w:pPr>
            <w:r>
              <w:rPr>
                <w:rFonts w:ascii="Roboto" w:eastAsia="Roboto" w:hAnsi="Roboto" w:cs="Roboto"/>
                <w:color w:val="595858"/>
                <w:sz w:val="23"/>
                <w:szCs w:val="23"/>
              </w:rPr>
              <w:t>Each image is passed only once to the CNN and feature maps are extracted. Selective search is used on these maps to generate predictions. Combines all the three models used in R-CNN together.</w:t>
            </w:r>
          </w:p>
        </w:tc>
        <w:tc>
          <w:tcPr>
            <w:tcW w:w="1440" w:type="dxa"/>
            <w:tcBorders>
              <w:top w:val="nil"/>
              <w:left w:val="nil"/>
              <w:bottom w:val="nil"/>
              <w:right w:val="nil"/>
            </w:tcBorders>
            <w:tcMar>
              <w:top w:w="80" w:type="dxa"/>
              <w:left w:w="160" w:type="dxa"/>
              <w:bottom w:w="80" w:type="dxa"/>
              <w:right w:w="160" w:type="dxa"/>
            </w:tcMar>
          </w:tcPr>
          <w:p w:rsidR="00C0485A" w:rsidRDefault="00506C1D">
            <w:pPr>
              <w:widowControl w:val="0"/>
              <w:pBdr>
                <w:top w:val="nil"/>
                <w:left w:val="nil"/>
                <w:bottom w:val="nil"/>
                <w:right w:val="nil"/>
                <w:between w:val="nil"/>
              </w:pBdr>
              <w:spacing w:line="276" w:lineRule="auto"/>
              <w:rPr>
                <w:rFonts w:ascii="Roboto" w:eastAsia="Roboto" w:hAnsi="Roboto" w:cs="Roboto"/>
                <w:color w:val="595858"/>
                <w:sz w:val="23"/>
                <w:szCs w:val="23"/>
              </w:rPr>
            </w:pPr>
            <w:r>
              <w:rPr>
                <w:rFonts w:ascii="Roboto" w:eastAsia="Roboto" w:hAnsi="Roboto" w:cs="Roboto"/>
                <w:color w:val="595858"/>
                <w:sz w:val="23"/>
                <w:szCs w:val="23"/>
              </w:rPr>
              <w:t>2 sec</w:t>
            </w:r>
          </w:p>
        </w:tc>
        <w:tc>
          <w:tcPr>
            <w:tcW w:w="3270" w:type="dxa"/>
            <w:tcBorders>
              <w:top w:val="nil"/>
              <w:left w:val="nil"/>
              <w:bottom w:val="nil"/>
              <w:right w:val="nil"/>
            </w:tcBorders>
            <w:tcMar>
              <w:top w:w="80" w:type="dxa"/>
              <w:left w:w="160" w:type="dxa"/>
              <w:bottom w:w="80" w:type="dxa"/>
              <w:right w:w="160" w:type="dxa"/>
            </w:tcMar>
          </w:tcPr>
          <w:p w:rsidR="00C0485A" w:rsidRDefault="00506C1D">
            <w:pPr>
              <w:widowControl w:val="0"/>
              <w:pBdr>
                <w:top w:val="nil"/>
                <w:left w:val="nil"/>
                <w:bottom w:val="nil"/>
                <w:right w:val="nil"/>
                <w:between w:val="nil"/>
              </w:pBdr>
              <w:spacing w:line="276" w:lineRule="auto"/>
              <w:rPr>
                <w:rFonts w:ascii="Roboto" w:eastAsia="Roboto" w:hAnsi="Roboto" w:cs="Roboto"/>
                <w:color w:val="595858"/>
                <w:sz w:val="23"/>
                <w:szCs w:val="23"/>
              </w:rPr>
            </w:pPr>
            <w:r>
              <w:rPr>
                <w:rFonts w:ascii="Roboto" w:eastAsia="Roboto" w:hAnsi="Roboto" w:cs="Roboto"/>
                <w:color w:val="595858"/>
                <w:sz w:val="23"/>
                <w:szCs w:val="23"/>
              </w:rPr>
              <w:t>Selective search is slow and hence computation time is still high.</w:t>
            </w:r>
          </w:p>
        </w:tc>
      </w:tr>
      <w:tr w:rsidR="00C0485A" w:rsidTr="00064DA7">
        <w:trPr>
          <w:trHeight w:val="910"/>
        </w:trPr>
        <w:tc>
          <w:tcPr>
            <w:tcW w:w="1425" w:type="dxa"/>
            <w:tcBorders>
              <w:top w:val="nil"/>
              <w:left w:val="nil"/>
              <w:bottom w:val="nil"/>
              <w:right w:val="nil"/>
            </w:tcBorders>
            <w:tcMar>
              <w:top w:w="80" w:type="dxa"/>
              <w:left w:w="160" w:type="dxa"/>
              <w:bottom w:w="80" w:type="dxa"/>
              <w:right w:w="160" w:type="dxa"/>
            </w:tcMar>
          </w:tcPr>
          <w:p w:rsidR="00C0485A" w:rsidRDefault="00506C1D">
            <w:pPr>
              <w:widowControl w:val="0"/>
              <w:pBdr>
                <w:top w:val="nil"/>
                <w:left w:val="nil"/>
                <w:bottom w:val="nil"/>
                <w:right w:val="nil"/>
                <w:between w:val="nil"/>
              </w:pBdr>
              <w:spacing w:line="276" w:lineRule="auto"/>
              <w:rPr>
                <w:rFonts w:ascii="Roboto" w:eastAsia="Roboto" w:hAnsi="Roboto" w:cs="Roboto"/>
                <w:color w:val="595858"/>
                <w:sz w:val="23"/>
                <w:szCs w:val="23"/>
              </w:rPr>
            </w:pPr>
            <w:r>
              <w:rPr>
                <w:rFonts w:ascii="Roboto" w:eastAsia="Roboto" w:hAnsi="Roboto" w:cs="Roboto"/>
                <w:color w:val="595858"/>
                <w:sz w:val="23"/>
                <w:szCs w:val="23"/>
              </w:rPr>
              <w:t>Faster R-CNN</w:t>
            </w:r>
          </w:p>
        </w:tc>
        <w:tc>
          <w:tcPr>
            <w:tcW w:w="3750" w:type="dxa"/>
            <w:tcBorders>
              <w:top w:val="nil"/>
              <w:left w:val="nil"/>
              <w:bottom w:val="nil"/>
              <w:right w:val="nil"/>
            </w:tcBorders>
            <w:tcMar>
              <w:top w:w="80" w:type="dxa"/>
              <w:left w:w="160" w:type="dxa"/>
              <w:bottom w:w="80" w:type="dxa"/>
              <w:right w:w="160" w:type="dxa"/>
            </w:tcMar>
          </w:tcPr>
          <w:p w:rsidR="00C0485A" w:rsidRDefault="00506C1D">
            <w:pPr>
              <w:widowControl w:val="0"/>
              <w:pBdr>
                <w:top w:val="nil"/>
                <w:left w:val="nil"/>
                <w:bottom w:val="nil"/>
                <w:right w:val="nil"/>
                <w:between w:val="nil"/>
              </w:pBdr>
              <w:spacing w:line="276" w:lineRule="auto"/>
              <w:rPr>
                <w:rFonts w:ascii="Roboto" w:eastAsia="Roboto" w:hAnsi="Roboto" w:cs="Roboto"/>
                <w:color w:val="595858"/>
                <w:sz w:val="23"/>
                <w:szCs w:val="23"/>
              </w:rPr>
            </w:pPr>
            <w:r>
              <w:rPr>
                <w:rFonts w:ascii="Roboto" w:eastAsia="Roboto" w:hAnsi="Roboto" w:cs="Roboto"/>
                <w:color w:val="595858"/>
                <w:sz w:val="23"/>
                <w:szCs w:val="23"/>
              </w:rPr>
              <w:t>Replaces the selective search method with region proposal network (RPN) which makes the algorithm much faster.</w:t>
            </w:r>
          </w:p>
        </w:tc>
        <w:tc>
          <w:tcPr>
            <w:tcW w:w="1440" w:type="dxa"/>
            <w:tcBorders>
              <w:top w:val="nil"/>
              <w:left w:val="nil"/>
              <w:bottom w:val="nil"/>
              <w:right w:val="nil"/>
            </w:tcBorders>
            <w:tcMar>
              <w:top w:w="80" w:type="dxa"/>
              <w:left w:w="160" w:type="dxa"/>
              <w:bottom w:w="80" w:type="dxa"/>
              <w:right w:w="160" w:type="dxa"/>
            </w:tcMar>
          </w:tcPr>
          <w:p w:rsidR="00C0485A" w:rsidRDefault="00506C1D">
            <w:pPr>
              <w:widowControl w:val="0"/>
              <w:pBdr>
                <w:top w:val="nil"/>
                <w:left w:val="nil"/>
                <w:bottom w:val="nil"/>
                <w:right w:val="nil"/>
                <w:between w:val="nil"/>
              </w:pBdr>
              <w:spacing w:line="276" w:lineRule="auto"/>
              <w:rPr>
                <w:rFonts w:ascii="Roboto" w:eastAsia="Roboto" w:hAnsi="Roboto" w:cs="Roboto"/>
                <w:color w:val="595858"/>
                <w:sz w:val="23"/>
                <w:szCs w:val="23"/>
              </w:rPr>
            </w:pPr>
            <w:r>
              <w:rPr>
                <w:rFonts w:ascii="Roboto" w:eastAsia="Roboto" w:hAnsi="Roboto" w:cs="Roboto"/>
                <w:color w:val="595858"/>
                <w:sz w:val="23"/>
                <w:szCs w:val="23"/>
              </w:rPr>
              <w:t>0.2 sec</w:t>
            </w:r>
          </w:p>
        </w:tc>
        <w:tc>
          <w:tcPr>
            <w:tcW w:w="3270" w:type="dxa"/>
            <w:tcBorders>
              <w:top w:val="nil"/>
              <w:left w:val="nil"/>
              <w:bottom w:val="nil"/>
              <w:right w:val="nil"/>
            </w:tcBorders>
            <w:tcMar>
              <w:top w:w="80" w:type="dxa"/>
              <w:left w:w="160" w:type="dxa"/>
              <w:bottom w:w="80" w:type="dxa"/>
              <w:right w:w="160" w:type="dxa"/>
            </w:tcMar>
          </w:tcPr>
          <w:p w:rsidR="00C0485A" w:rsidRDefault="00506C1D">
            <w:pPr>
              <w:widowControl w:val="0"/>
              <w:pBdr>
                <w:top w:val="nil"/>
                <w:left w:val="nil"/>
                <w:bottom w:val="nil"/>
                <w:right w:val="nil"/>
                <w:between w:val="nil"/>
              </w:pBdr>
              <w:spacing w:line="276" w:lineRule="auto"/>
              <w:rPr>
                <w:rFonts w:ascii="Roboto" w:eastAsia="Roboto" w:hAnsi="Roboto" w:cs="Roboto"/>
                <w:color w:val="595858"/>
                <w:sz w:val="23"/>
                <w:szCs w:val="23"/>
              </w:rPr>
            </w:pPr>
            <w:r>
              <w:rPr>
                <w:rFonts w:ascii="Roboto" w:eastAsia="Roboto" w:hAnsi="Roboto" w:cs="Roboto"/>
                <w:color w:val="595858"/>
                <w:sz w:val="23"/>
                <w:szCs w:val="23"/>
              </w:rPr>
              <w:t>Object proposal takes time and as there are different systems working one after the other, the performance of systems depends on how the previous system has performed.</w:t>
            </w:r>
          </w:p>
          <w:p w:rsidR="00C0485A" w:rsidRDefault="00C0485A">
            <w:pPr>
              <w:widowControl w:val="0"/>
              <w:pBdr>
                <w:top w:val="nil"/>
                <w:left w:val="nil"/>
                <w:bottom w:val="nil"/>
                <w:right w:val="nil"/>
                <w:between w:val="nil"/>
              </w:pBdr>
              <w:spacing w:line="276" w:lineRule="auto"/>
              <w:rPr>
                <w:rFonts w:ascii="Roboto" w:eastAsia="Roboto" w:hAnsi="Roboto" w:cs="Roboto"/>
                <w:color w:val="595858"/>
                <w:sz w:val="23"/>
                <w:szCs w:val="23"/>
              </w:rPr>
            </w:pPr>
          </w:p>
        </w:tc>
      </w:tr>
    </w:tbl>
    <w:p w:rsidR="00064DA7" w:rsidRDefault="00064DA7" w:rsidP="00064DA7">
      <w:pPr>
        <w:shd w:val="clear" w:color="auto" w:fill="FFFFFF"/>
        <w:spacing w:before="180" w:after="180"/>
        <w:ind w:left="720"/>
        <w:rPr>
          <w:rFonts w:ascii="Arial" w:eastAsia="Arial" w:hAnsi="Arial" w:cs="Arial"/>
          <w:b/>
          <w:color w:val="2D3B45"/>
        </w:rPr>
      </w:pPr>
    </w:p>
    <w:p w:rsidR="00C0485A" w:rsidRPr="00064DA7" w:rsidRDefault="00064DA7" w:rsidP="00064DA7">
      <w:pPr>
        <w:shd w:val="clear" w:color="auto" w:fill="FFFFFF"/>
        <w:spacing w:before="180" w:after="180"/>
        <w:ind w:left="720"/>
        <w:rPr>
          <w:rFonts w:ascii="Arial" w:eastAsia="Arial" w:hAnsi="Arial" w:cs="Arial"/>
          <w:b/>
          <w:color w:val="2D3B45"/>
        </w:rPr>
      </w:pPr>
      <w:r>
        <w:rPr>
          <w:rFonts w:ascii="Arial" w:eastAsia="Arial" w:hAnsi="Arial" w:cs="Arial"/>
          <w:b/>
          <w:color w:val="2D3B45"/>
        </w:rPr>
        <w:lastRenderedPageBreak/>
        <w:t xml:space="preserve">5.2 </w:t>
      </w:r>
      <w:r w:rsidR="00506C1D" w:rsidRPr="00064DA7">
        <w:rPr>
          <w:rFonts w:ascii="Arial" w:eastAsia="Arial" w:hAnsi="Arial" w:cs="Arial"/>
          <w:b/>
          <w:color w:val="2D3B45"/>
        </w:rPr>
        <w:t>Convolutional Neural Networks:</w:t>
      </w:r>
    </w:p>
    <w:p w:rsidR="00C0485A" w:rsidRDefault="00506C1D">
      <w:pPr>
        <w:shd w:val="clear" w:color="auto" w:fill="FFFFFF"/>
        <w:spacing w:before="180" w:after="180"/>
        <w:rPr>
          <w:rFonts w:ascii="Arial" w:eastAsia="Arial" w:hAnsi="Arial" w:cs="Arial"/>
        </w:rPr>
      </w:pPr>
      <w:r>
        <w:rPr>
          <w:rFonts w:ascii="Arial" w:eastAsia="Arial" w:hAnsi="Arial" w:cs="Arial"/>
          <w:sz w:val="14"/>
          <w:szCs w:val="14"/>
        </w:rPr>
        <w:t xml:space="preserve">  </w:t>
      </w:r>
      <w:r w:rsidR="00064DA7">
        <w:rPr>
          <w:rFonts w:ascii="Arial" w:eastAsia="Arial" w:hAnsi="Arial" w:cs="Arial"/>
          <w:sz w:val="14"/>
          <w:szCs w:val="14"/>
        </w:rPr>
        <w:tab/>
      </w:r>
      <w:r>
        <w:rPr>
          <w:rFonts w:ascii="Arial" w:eastAsia="Arial" w:hAnsi="Arial" w:cs="Arial"/>
        </w:rPr>
        <w:t>This model is used for the prediction of fire in the satellite images.</w:t>
      </w:r>
    </w:p>
    <w:p w:rsidR="00C0485A" w:rsidRPr="00064DA7" w:rsidRDefault="00506C1D" w:rsidP="00064DA7">
      <w:pPr>
        <w:pStyle w:val="ListParagraph"/>
        <w:numPr>
          <w:ilvl w:val="0"/>
          <w:numId w:val="10"/>
        </w:numPr>
        <w:shd w:val="clear" w:color="auto" w:fill="FFFFFF"/>
        <w:spacing w:before="180" w:after="180"/>
        <w:rPr>
          <w:rFonts w:ascii="Arial" w:eastAsia="Arial" w:hAnsi="Arial" w:cs="Arial"/>
          <w:color w:val="333333"/>
        </w:rPr>
      </w:pPr>
      <w:r w:rsidRPr="00064DA7">
        <w:rPr>
          <w:rFonts w:ascii="Arial" w:eastAsia="Arial" w:hAnsi="Arial" w:cs="Arial"/>
          <w:color w:val="333333"/>
        </w:rPr>
        <w:t xml:space="preserve">CNNs work well with data having spatially recurring patterns </w:t>
      </w:r>
      <w:r w:rsidR="00064DA7" w:rsidRPr="00064DA7">
        <w:rPr>
          <w:rFonts w:ascii="Arial" w:eastAsia="Arial" w:hAnsi="Arial" w:cs="Arial"/>
          <w:color w:val="333333"/>
        </w:rPr>
        <w:t>i.e., images</w:t>
      </w:r>
      <w:r w:rsidRPr="00064DA7">
        <w:rPr>
          <w:rFonts w:ascii="Arial" w:eastAsia="Arial" w:hAnsi="Arial" w:cs="Arial"/>
          <w:color w:val="333333"/>
        </w:rPr>
        <w:t>, speech.</w:t>
      </w:r>
    </w:p>
    <w:p w:rsidR="00C0485A" w:rsidRPr="00064DA7" w:rsidRDefault="00064DA7" w:rsidP="00064DA7">
      <w:pPr>
        <w:pStyle w:val="ListParagraph"/>
        <w:numPr>
          <w:ilvl w:val="0"/>
          <w:numId w:val="10"/>
        </w:numPr>
        <w:shd w:val="clear" w:color="auto" w:fill="FFFFFF"/>
        <w:spacing w:before="180" w:after="180"/>
        <w:rPr>
          <w:rFonts w:ascii="Arial" w:eastAsia="Arial" w:hAnsi="Arial" w:cs="Arial"/>
          <w:color w:val="333333"/>
          <w:highlight w:val="white"/>
        </w:rPr>
      </w:pPr>
      <w:r w:rsidRPr="00064DA7">
        <w:rPr>
          <w:rFonts w:ascii="Arial" w:eastAsia="Arial" w:hAnsi="Arial" w:cs="Arial"/>
          <w:color w:val="333333"/>
          <w:highlight w:val="white"/>
        </w:rPr>
        <w:t>CNNs are</w:t>
      </w:r>
      <w:r w:rsidR="00506C1D" w:rsidRPr="00064DA7">
        <w:rPr>
          <w:rFonts w:ascii="Arial" w:eastAsia="Arial" w:hAnsi="Arial" w:cs="Arial"/>
          <w:color w:val="333333"/>
          <w:highlight w:val="white"/>
        </w:rPr>
        <w:t xml:space="preserve"> able to learn relevant features from an image at different levels similar to a human brain. </w:t>
      </w:r>
    </w:p>
    <w:p w:rsidR="00C0485A" w:rsidRPr="00064DA7" w:rsidRDefault="00506C1D" w:rsidP="00064DA7">
      <w:pPr>
        <w:pStyle w:val="ListParagraph"/>
        <w:numPr>
          <w:ilvl w:val="0"/>
          <w:numId w:val="10"/>
        </w:numPr>
        <w:shd w:val="clear" w:color="auto" w:fill="FFFFFF"/>
        <w:spacing w:before="180" w:after="180"/>
        <w:rPr>
          <w:rFonts w:ascii="Arial" w:eastAsia="Arial" w:hAnsi="Arial" w:cs="Arial"/>
          <w:color w:val="333333"/>
          <w:highlight w:val="white"/>
        </w:rPr>
      </w:pPr>
      <w:r w:rsidRPr="00064DA7">
        <w:rPr>
          <w:rFonts w:ascii="Arial" w:eastAsia="Arial" w:hAnsi="Arial" w:cs="Arial"/>
          <w:color w:val="333333"/>
          <w:highlight w:val="white"/>
        </w:rPr>
        <w:t>Works well with large amount of data</w:t>
      </w:r>
    </w:p>
    <w:p w:rsidR="00C0485A" w:rsidRPr="00064DA7" w:rsidRDefault="00506C1D" w:rsidP="00064DA7">
      <w:pPr>
        <w:pStyle w:val="ListParagraph"/>
        <w:numPr>
          <w:ilvl w:val="0"/>
          <w:numId w:val="10"/>
        </w:numPr>
        <w:shd w:val="clear" w:color="auto" w:fill="FFFFFF"/>
        <w:spacing w:before="180" w:after="180"/>
        <w:rPr>
          <w:rFonts w:ascii="Arial" w:eastAsia="Arial" w:hAnsi="Arial" w:cs="Arial"/>
          <w:color w:val="111111"/>
          <w:sz w:val="21"/>
          <w:szCs w:val="21"/>
          <w:highlight w:val="white"/>
        </w:rPr>
      </w:pPr>
      <w:r w:rsidRPr="00064DA7">
        <w:rPr>
          <w:rFonts w:ascii="Arial" w:eastAsia="Arial" w:hAnsi="Arial" w:cs="Arial"/>
        </w:rPr>
        <w:t xml:space="preserve">Gives good </w:t>
      </w:r>
      <w:r w:rsidRPr="00064DA7">
        <w:rPr>
          <w:rFonts w:ascii="Arial" w:eastAsia="Arial" w:hAnsi="Arial" w:cs="Arial"/>
          <w:color w:val="111111"/>
          <w:sz w:val="21"/>
          <w:szCs w:val="21"/>
          <w:highlight w:val="white"/>
        </w:rPr>
        <w:t>accuracy in image recognition problems</w:t>
      </w:r>
    </w:p>
    <w:p w:rsidR="00C0485A" w:rsidRDefault="00506C1D" w:rsidP="00064DA7">
      <w:pPr>
        <w:pStyle w:val="ListParagraph"/>
        <w:numPr>
          <w:ilvl w:val="0"/>
          <w:numId w:val="10"/>
        </w:numPr>
        <w:shd w:val="clear" w:color="auto" w:fill="FFFFFF"/>
        <w:spacing w:before="180" w:after="180"/>
        <w:rPr>
          <w:rFonts w:ascii="Arial" w:eastAsia="Arial" w:hAnsi="Arial" w:cs="Arial"/>
        </w:rPr>
      </w:pPr>
      <w:r w:rsidRPr="00064DA7">
        <w:rPr>
          <w:rFonts w:ascii="Arial" w:eastAsia="Arial" w:hAnsi="Arial" w:cs="Arial"/>
        </w:rPr>
        <w:t>Most of the other machine learning and AI algorithms do not work well for large amount of image data.</w:t>
      </w:r>
    </w:p>
    <w:p w:rsidR="00064DA7" w:rsidRPr="00064DA7" w:rsidRDefault="00064DA7" w:rsidP="00064DA7">
      <w:pPr>
        <w:pStyle w:val="ListParagraph"/>
        <w:shd w:val="clear" w:color="auto" w:fill="FFFFFF"/>
        <w:spacing w:before="180" w:after="180"/>
        <w:ind w:left="1440"/>
        <w:rPr>
          <w:rFonts w:ascii="Arial" w:eastAsia="Arial" w:hAnsi="Arial" w:cs="Arial"/>
        </w:rPr>
      </w:pPr>
    </w:p>
    <w:p w:rsidR="00C0485A" w:rsidRPr="00064DA7" w:rsidRDefault="00064DA7" w:rsidP="00064DA7">
      <w:pPr>
        <w:shd w:val="clear" w:color="auto" w:fill="FFFFFF"/>
        <w:spacing w:before="180" w:after="180"/>
        <w:ind w:left="720"/>
        <w:rPr>
          <w:rFonts w:ascii="Arial" w:eastAsia="Arial" w:hAnsi="Arial" w:cs="Arial"/>
          <w:b/>
          <w:color w:val="2D3B45"/>
        </w:rPr>
      </w:pPr>
      <w:r>
        <w:rPr>
          <w:rFonts w:ascii="Arial" w:eastAsia="Arial" w:hAnsi="Arial" w:cs="Arial"/>
          <w:b/>
          <w:color w:val="2D3B45"/>
        </w:rPr>
        <w:t xml:space="preserve">5.3 </w:t>
      </w:r>
      <w:r w:rsidR="00506C1D" w:rsidRPr="00064DA7">
        <w:rPr>
          <w:rFonts w:ascii="Arial" w:eastAsia="Arial" w:hAnsi="Arial" w:cs="Arial"/>
          <w:b/>
          <w:color w:val="2D3B45"/>
        </w:rPr>
        <w:t>Random Forest:</w:t>
      </w:r>
    </w:p>
    <w:p w:rsidR="00C0485A" w:rsidRPr="00064DA7" w:rsidRDefault="00506C1D" w:rsidP="00064DA7">
      <w:pPr>
        <w:pStyle w:val="ListParagraph"/>
        <w:numPr>
          <w:ilvl w:val="0"/>
          <w:numId w:val="10"/>
        </w:numPr>
        <w:shd w:val="clear" w:color="auto" w:fill="FFFFFF"/>
        <w:spacing w:before="180" w:after="180"/>
        <w:rPr>
          <w:rFonts w:ascii="Arial" w:eastAsia="Arial" w:hAnsi="Arial" w:cs="Arial"/>
          <w:color w:val="333333"/>
        </w:rPr>
      </w:pPr>
      <w:r w:rsidRPr="00064DA7">
        <w:rPr>
          <w:rFonts w:ascii="Arial" w:eastAsia="Arial" w:hAnsi="Arial" w:cs="Arial"/>
          <w:color w:val="333333"/>
        </w:rPr>
        <w:t>Random Forests require almost no input preparation. They can handle binary features, categorical features, numerical features without any need for scaling.</w:t>
      </w:r>
    </w:p>
    <w:p w:rsidR="00C0485A" w:rsidRPr="00064DA7" w:rsidRDefault="00506C1D" w:rsidP="00064DA7">
      <w:pPr>
        <w:pStyle w:val="ListParagraph"/>
        <w:numPr>
          <w:ilvl w:val="0"/>
          <w:numId w:val="10"/>
        </w:numPr>
        <w:shd w:val="clear" w:color="auto" w:fill="FFFFFF"/>
        <w:spacing w:before="180" w:after="180"/>
        <w:rPr>
          <w:rFonts w:ascii="Arial" w:eastAsia="Arial" w:hAnsi="Arial" w:cs="Arial"/>
          <w:color w:val="333333"/>
        </w:rPr>
      </w:pPr>
      <w:r w:rsidRPr="00064DA7">
        <w:rPr>
          <w:rFonts w:ascii="Arial" w:eastAsia="Arial" w:hAnsi="Arial" w:cs="Arial"/>
          <w:color w:val="333333"/>
        </w:rPr>
        <w:t>Random Forests perform implicit feature selection and provide a pretty good indicator of feature importance.</w:t>
      </w:r>
    </w:p>
    <w:p w:rsidR="00C0485A" w:rsidRPr="00064DA7" w:rsidRDefault="00506C1D" w:rsidP="00064DA7">
      <w:pPr>
        <w:pStyle w:val="ListParagraph"/>
        <w:numPr>
          <w:ilvl w:val="0"/>
          <w:numId w:val="10"/>
        </w:numPr>
        <w:shd w:val="clear" w:color="auto" w:fill="FFFFFF"/>
        <w:spacing w:before="180" w:after="180"/>
        <w:rPr>
          <w:rFonts w:ascii="Arial" w:eastAsia="Arial" w:hAnsi="Arial" w:cs="Arial"/>
          <w:color w:val="333333"/>
        </w:rPr>
      </w:pPr>
      <w:r w:rsidRPr="00064DA7">
        <w:rPr>
          <w:rFonts w:ascii="Arial" w:eastAsia="Arial" w:hAnsi="Arial" w:cs="Arial"/>
          <w:color w:val="333333"/>
        </w:rPr>
        <w:t>Random Forests are very quick to train. The random feature sub-setting that aims at diversifying individual trees, is at the same time a great performance optimization.</w:t>
      </w:r>
    </w:p>
    <w:p w:rsidR="00C0485A" w:rsidRPr="00064DA7" w:rsidRDefault="00506C1D" w:rsidP="00064DA7">
      <w:pPr>
        <w:pStyle w:val="ListParagraph"/>
        <w:numPr>
          <w:ilvl w:val="0"/>
          <w:numId w:val="10"/>
        </w:numPr>
        <w:shd w:val="clear" w:color="auto" w:fill="FFFFFF"/>
        <w:spacing w:before="180" w:after="180"/>
        <w:rPr>
          <w:rFonts w:ascii="Arial" w:eastAsia="Arial" w:hAnsi="Arial" w:cs="Arial"/>
          <w:color w:val="333333"/>
        </w:rPr>
      </w:pPr>
      <w:r w:rsidRPr="00064DA7">
        <w:rPr>
          <w:rFonts w:ascii="Arial" w:eastAsia="Arial" w:hAnsi="Arial" w:cs="Arial"/>
          <w:color w:val="333333"/>
        </w:rPr>
        <w:t>Random Forest are not very sensitive to hyper-parameters</w:t>
      </w:r>
    </w:p>
    <w:p w:rsidR="00C0485A" w:rsidRDefault="00506C1D" w:rsidP="00064DA7">
      <w:pPr>
        <w:pStyle w:val="ListParagraph"/>
        <w:numPr>
          <w:ilvl w:val="0"/>
          <w:numId w:val="10"/>
        </w:numPr>
        <w:shd w:val="clear" w:color="auto" w:fill="FFFFFF"/>
        <w:spacing w:before="180" w:after="180"/>
        <w:rPr>
          <w:rFonts w:ascii="Arial" w:eastAsia="Arial" w:hAnsi="Arial" w:cs="Arial"/>
          <w:color w:val="333333"/>
        </w:rPr>
      </w:pPr>
      <w:r w:rsidRPr="00064DA7">
        <w:rPr>
          <w:rFonts w:ascii="Arial" w:eastAsia="Arial" w:hAnsi="Arial" w:cs="Arial"/>
          <w:color w:val="333333"/>
        </w:rPr>
        <w:t>Random Forests can be easily grown in parallel. The same cannot be said about boosted models or large neural networks.</w:t>
      </w:r>
    </w:p>
    <w:p w:rsidR="00064DA7" w:rsidRPr="00064DA7" w:rsidRDefault="00064DA7" w:rsidP="00064DA7">
      <w:pPr>
        <w:pStyle w:val="ListParagraph"/>
        <w:shd w:val="clear" w:color="auto" w:fill="FFFFFF"/>
        <w:spacing w:before="180" w:after="180"/>
        <w:ind w:left="1440"/>
        <w:rPr>
          <w:rFonts w:ascii="Arial" w:eastAsia="Arial" w:hAnsi="Arial" w:cs="Arial"/>
          <w:color w:val="333333"/>
        </w:rPr>
      </w:pPr>
    </w:p>
    <w:p w:rsidR="00C0485A" w:rsidRPr="00064DA7" w:rsidRDefault="00064DA7" w:rsidP="00064DA7">
      <w:pPr>
        <w:shd w:val="clear" w:color="auto" w:fill="FFFFFF"/>
        <w:spacing w:before="180" w:after="180"/>
        <w:ind w:left="720"/>
        <w:rPr>
          <w:rFonts w:ascii="Arial" w:eastAsia="Arial" w:hAnsi="Arial" w:cs="Arial"/>
          <w:b/>
          <w:color w:val="2D3B45"/>
        </w:rPr>
      </w:pPr>
      <w:r>
        <w:rPr>
          <w:rFonts w:ascii="Arial" w:eastAsia="Arial" w:hAnsi="Arial" w:cs="Arial"/>
          <w:b/>
          <w:color w:val="2D3B45"/>
        </w:rPr>
        <w:t xml:space="preserve">5.4 </w:t>
      </w:r>
      <w:r w:rsidR="00506C1D" w:rsidRPr="00064DA7">
        <w:rPr>
          <w:rFonts w:ascii="Arial" w:eastAsia="Arial" w:hAnsi="Arial" w:cs="Arial"/>
          <w:b/>
          <w:color w:val="2D3B45"/>
        </w:rPr>
        <w:t>Logistic Regression:</w:t>
      </w:r>
    </w:p>
    <w:p w:rsidR="00C0485A" w:rsidRPr="00064DA7" w:rsidRDefault="00506C1D" w:rsidP="00064DA7">
      <w:pPr>
        <w:pStyle w:val="ListParagraph"/>
        <w:numPr>
          <w:ilvl w:val="0"/>
          <w:numId w:val="10"/>
        </w:numPr>
        <w:shd w:val="clear" w:color="auto" w:fill="FFFFFF"/>
        <w:spacing w:before="180" w:after="180"/>
        <w:rPr>
          <w:rFonts w:ascii="Arial" w:eastAsia="Arial" w:hAnsi="Arial" w:cs="Arial"/>
          <w:color w:val="333333"/>
        </w:rPr>
      </w:pPr>
      <w:r w:rsidRPr="00064DA7">
        <w:rPr>
          <w:rFonts w:ascii="Arial" w:eastAsia="Arial" w:hAnsi="Arial" w:cs="Arial"/>
          <w:color w:val="333333"/>
        </w:rPr>
        <w:t>Logistic regression is used when the dependent variable is binary (0/ 1, True/ False, Yes/ No) in nature.</w:t>
      </w:r>
    </w:p>
    <w:p w:rsidR="00C0485A" w:rsidRPr="00064DA7" w:rsidRDefault="00506C1D" w:rsidP="00064DA7">
      <w:pPr>
        <w:pStyle w:val="ListParagraph"/>
        <w:numPr>
          <w:ilvl w:val="0"/>
          <w:numId w:val="10"/>
        </w:numPr>
        <w:shd w:val="clear" w:color="auto" w:fill="FFFFFF"/>
        <w:spacing w:before="180" w:after="180"/>
        <w:rPr>
          <w:rFonts w:ascii="Arial" w:eastAsia="Arial" w:hAnsi="Arial" w:cs="Arial"/>
          <w:color w:val="333333"/>
        </w:rPr>
      </w:pPr>
      <w:r w:rsidRPr="00064DA7">
        <w:rPr>
          <w:rFonts w:ascii="Arial" w:eastAsia="Arial" w:hAnsi="Arial" w:cs="Arial"/>
          <w:color w:val="333333"/>
        </w:rPr>
        <w:t>In logistic regression, the outcome (dependent variable) has only a limited number of possible values.</w:t>
      </w:r>
    </w:p>
    <w:p w:rsidR="00C0485A" w:rsidRPr="00064DA7" w:rsidRDefault="00506C1D" w:rsidP="00064DA7">
      <w:pPr>
        <w:pStyle w:val="ListParagraph"/>
        <w:numPr>
          <w:ilvl w:val="0"/>
          <w:numId w:val="10"/>
        </w:numPr>
        <w:shd w:val="clear" w:color="auto" w:fill="FFFFFF"/>
        <w:spacing w:before="180" w:after="180"/>
        <w:rPr>
          <w:rFonts w:ascii="Arial" w:eastAsia="Arial" w:hAnsi="Arial" w:cs="Arial"/>
          <w:color w:val="333333"/>
        </w:rPr>
      </w:pPr>
      <w:r w:rsidRPr="00064DA7">
        <w:rPr>
          <w:rFonts w:ascii="Arial" w:eastAsia="Arial" w:hAnsi="Arial" w:cs="Arial"/>
          <w:color w:val="333333"/>
        </w:rPr>
        <w:t xml:space="preserve">The output of the logistic regression model is more informative than other classification algorithms. </w:t>
      </w:r>
    </w:p>
    <w:p w:rsidR="00C0485A" w:rsidRPr="00064DA7" w:rsidRDefault="00506C1D" w:rsidP="00064DA7">
      <w:pPr>
        <w:pStyle w:val="ListParagraph"/>
        <w:numPr>
          <w:ilvl w:val="0"/>
          <w:numId w:val="10"/>
        </w:numPr>
        <w:shd w:val="clear" w:color="auto" w:fill="FFFFFF"/>
        <w:spacing w:before="180" w:after="180"/>
        <w:rPr>
          <w:rFonts w:ascii="Arial" w:eastAsia="Arial" w:hAnsi="Arial" w:cs="Arial"/>
          <w:color w:val="333333"/>
        </w:rPr>
      </w:pPr>
      <w:r w:rsidRPr="00064DA7">
        <w:rPr>
          <w:rFonts w:ascii="Arial" w:eastAsia="Arial" w:hAnsi="Arial" w:cs="Arial"/>
          <w:color w:val="333333"/>
        </w:rPr>
        <w:t>It is more robust: the independent variables don’t have to be normally distributed, or have equal variance in each group</w:t>
      </w:r>
    </w:p>
    <w:p w:rsidR="00C0485A" w:rsidRPr="00064DA7" w:rsidRDefault="00506C1D" w:rsidP="00064DA7">
      <w:pPr>
        <w:pStyle w:val="ListParagraph"/>
        <w:numPr>
          <w:ilvl w:val="0"/>
          <w:numId w:val="10"/>
        </w:numPr>
        <w:shd w:val="clear" w:color="auto" w:fill="FFFFFF"/>
        <w:spacing w:before="180" w:after="180"/>
        <w:rPr>
          <w:rFonts w:ascii="Arial" w:eastAsia="Arial" w:hAnsi="Arial" w:cs="Arial"/>
          <w:color w:val="333333"/>
        </w:rPr>
      </w:pPr>
      <w:r w:rsidRPr="00064DA7">
        <w:rPr>
          <w:rFonts w:ascii="Arial" w:eastAsia="Arial" w:hAnsi="Arial" w:cs="Arial"/>
          <w:color w:val="333333"/>
        </w:rPr>
        <w:t>It does not assume a linear relationship between the IV and DV</w:t>
      </w:r>
    </w:p>
    <w:p w:rsidR="00C0485A" w:rsidRPr="00064DA7" w:rsidRDefault="00506C1D" w:rsidP="00064DA7">
      <w:pPr>
        <w:pStyle w:val="ListParagraph"/>
        <w:numPr>
          <w:ilvl w:val="0"/>
          <w:numId w:val="10"/>
        </w:numPr>
        <w:shd w:val="clear" w:color="auto" w:fill="FFFFFF"/>
        <w:spacing w:before="180" w:after="180"/>
        <w:rPr>
          <w:rFonts w:ascii="Arial" w:eastAsia="Arial" w:hAnsi="Arial" w:cs="Arial"/>
          <w:color w:val="333333"/>
        </w:rPr>
      </w:pPr>
      <w:r w:rsidRPr="00064DA7">
        <w:rPr>
          <w:rFonts w:ascii="Arial" w:eastAsia="Arial" w:hAnsi="Arial" w:cs="Arial"/>
          <w:color w:val="333333"/>
        </w:rPr>
        <w:t>It may handle nonlinear effects</w:t>
      </w:r>
    </w:p>
    <w:p w:rsidR="00C0485A" w:rsidRPr="00064DA7" w:rsidRDefault="00506C1D" w:rsidP="00064DA7">
      <w:pPr>
        <w:pStyle w:val="ListParagraph"/>
        <w:numPr>
          <w:ilvl w:val="0"/>
          <w:numId w:val="10"/>
        </w:numPr>
        <w:shd w:val="clear" w:color="auto" w:fill="FFFFFF"/>
        <w:spacing w:before="180" w:after="180"/>
        <w:rPr>
          <w:rFonts w:ascii="Arial" w:eastAsia="Arial" w:hAnsi="Arial" w:cs="Arial"/>
          <w:color w:val="333333"/>
        </w:rPr>
      </w:pPr>
      <w:r w:rsidRPr="00064DA7">
        <w:rPr>
          <w:rFonts w:ascii="Arial" w:eastAsia="Arial" w:hAnsi="Arial" w:cs="Arial"/>
          <w:color w:val="333333"/>
        </w:rPr>
        <w:t>You can add explicit interaction and power terms</w:t>
      </w:r>
    </w:p>
    <w:p w:rsidR="00C0485A" w:rsidRPr="00064DA7" w:rsidRDefault="00506C1D" w:rsidP="00064DA7">
      <w:pPr>
        <w:pStyle w:val="ListParagraph"/>
        <w:numPr>
          <w:ilvl w:val="0"/>
          <w:numId w:val="10"/>
        </w:numPr>
        <w:shd w:val="clear" w:color="auto" w:fill="FFFFFF"/>
        <w:spacing w:before="180" w:after="180"/>
        <w:rPr>
          <w:rFonts w:ascii="Arial" w:eastAsia="Arial" w:hAnsi="Arial" w:cs="Arial"/>
          <w:color w:val="333333"/>
        </w:rPr>
      </w:pPr>
      <w:r w:rsidRPr="00064DA7">
        <w:rPr>
          <w:rFonts w:ascii="Arial" w:eastAsia="Arial" w:hAnsi="Arial" w:cs="Arial"/>
          <w:color w:val="333333"/>
        </w:rPr>
        <w:t>The DV need not be normally distributed.</w:t>
      </w:r>
    </w:p>
    <w:p w:rsidR="00C0485A" w:rsidRPr="00064DA7" w:rsidRDefault="00506C1D" w:rsidP="00064DA7">
      <w:pPr>
        <w:pStyle w:val="ListParagraph"/>
        <w:numPr>
          <w:ilvl w:val="0"/>
          <w:numId w:val="10"/>
        </w:numPr>
        <w:shd w:val="clear" w:color="auto" w:fill="FFFFFF"/>
        <w:spacing w:before="180" w:after="180"/>
        <w:rPr>
          <w:rFonts w:ascii="Arial" w:eastAsia="Arial" w:hAnsi="Arial" w:cs="Arial"/>
          <w:color w:val="333333"/>
        </w:rPr>
      </w:pPr>
      <w:r w:rsidRPr="00064DA7">
        <w:rPr>
          <w:rFonts w:ascii="Arial" w:eastAsia="Arial" w:hAnsi="Arial" w:cs="Arial"/>
          <w:color w:val="333333"/>
        </w:rPr>
        <w:t>There is no homogeneity of variance assumption.</w:t>
      </w:r>
    </w:p>
    <w:p w:rsidR="00C0485A" w:rsidRPr="00064DA7" w:rsidRDefault="00506C1D" w:rsidP="00064DA7">
      <w:pPr>
        <w:pStyle w:val="ListParagraph"/>
        <w:numPr>
          <w:ilvl w:val="0"/>
          <w:numId w:val="10"/>
        </w:numPr>
        <w:shd w:val="clear" w:color="auto" w:fill="FFFFFF"/>
        <w:spacing w:before="180" w:after="180"/>
        <w:rPr>
          <w:rFonts w:ascii="Arial" w:eastAsia="Arial" w:hAnsi="Arial" w:cs="Arial"/>
          <w:color w:val="333333"/>
        </w:rPr>
      </w:pPr>
      <w:r w:rsidRPr="00064DA7">
        <w:rPr>
          <w:rFonts w:ascii="Arial" w:eastAsia="Arial" w:hAnsi="Arial" w:cs="Arial"/>
          <w:color w:val="333333"/>
        </w:rPr>
        <w:t>Normally distributed error terms are not assumed.</w:t>
      </w:r>
    </w:p>
    <w:p w:rsidR="00C0485A" w:rsidRPr="00064DA7" w:rsidRDefault="00506C1D" w:rsidP="00064DA7">
      <w:pPr>
        <w:pStyle w:val="ListParagraph"/>
        <w:numPr>
          <w:ilvl w:val="0"/>
          <w:numId w:val="10"/>
        </w:numPr>
        <w:shd w:val="clear" w:color="auto" w:fill="FFFFFF"/>
        <w:spacing w:before="180" w:after="180"/>
        <w:rPr>
          <w:rFonts w:ascii="Arial" w:eastAsia="Arial" w:hAnsi="Arial" w:cs="Arial"/>
          <w:color w:val="333333"/>
        </w:rPr>
      </w:pPr>
      <w:r w:rsidRPr="00064DA7">
        <w:rPr>
          <w:rFonts w:ascii="Arial" w:eastAsia="Arial" w:hAnsi="Arial" w:cs="Arial"/>
          <w:color w:val="333333"/>
        </w:rPr>
        <w:t>It does not require that the independents be an interval.</w:t>
      </w:r>
    </w:p>
    <w:p w:rsidR="00C0485A" w:rsidRPr="00064DA7" w:rsidRDefault="00506C1D" w:rsidP="00064DA7">
      <w:pPr>
        <w:pStyle w:val="ListParagraph"/>
        <w:numPr>
          <w:ilvl w:val="0"/>
          <w:numId w:val="10"/>
        </w:numPr>
        <w:shd w:val="clear" w:color="auto" w:fill="FFFFFF"/>
        <w:spacing w:before="180" w:after="180"/>
        <w:rPr>
          <w:rFonts w:ascii="Arial" w:eastAsia="Arial" w:hAnsi="Arial" w:cs="Arial"/>
          <w:color w:val="333333"/>
        </w:rPr>
      </w:pPr>
      <w:r w:rsidRPr="00064DA7">
        <w:rPr>
          <w:rFonts w:ascii="Arial" w:eastAsia="Arial" w:hAnsi="Arial" w:cs="Arial"/>
          <w:color w:val="333333"/>
        </w:rPr>
        <w:t>It does not require that the independents be unbounded.</w:t>
      </w:r>
    </w:p>
    <w:p w:rsidR="00C0485A" w:rsidRDefault="00506C1D">
      <w:pPr>
        <w:pStyle w:val="Heading1"/>
        <w:shd w:val="clear" w:color="auto" w:fill="FFFFFF"/>
        <w:spacing w:before="180" w:after="180"/>
      </w:pPr>
      <w:bookmarkStart w:id="9" w:name="_9o36j71zn9l5" w:colFirst="0" w:colLast="0"/>
      <w:bookmarkStart w:id="10" w:name="_Toc7126570"/>
      <w:bookmarkEnd w:id="9"/>
      <w:r>
        <w:lastRenderedPageBreak/>
        <w:t>6. Training and Test Data Preparation</w:t>
      </w:r>
      <w:bookmarkEnd w:id="10"/>
      <w:r>
        <w:t xml:space="preserve"> </w:t>
      </w:r>
    </w:p>
    <w:p w:rsidR="00C0485A" w:rsidRDefault="00506C1D">
      <w:pPr>
        <w:shd w:val="clear" w:color="auto" w:fill="FFFFFF"/>
        <w:spacing w:before="180" w:after="180"/>
        <w:rPr>
          <w:rFonts w:ascii="Arial" w:eastAsia="Arial" w:hAnsi="Arial" w:cs="Arial"/>
          <w:b/>
          <w:color w:val="2D3B45"/>
          <w:sz w:val="28"/>
          <w:szCs w:val="28"/>
        </w:rPr>
      </w:pPr>
      <w:r>
        <w:rPr>
          <w:rFonts w:ascii="Arial" w:eastAsia="Arial" w:hAnsi="Arial" w:cs="Arial"/>
          <w:b/>
          <w:color w:val="2D3B45"/>
          <w:sz w:val="28"/>
          <w:szCs w:val="28"/>
        </w:rPr>
        <w:t>6.1 Data Types</w:t>
      </w:r>
      <w:r w:rsidR="00DA7448">
        <w:rPr>
          <w:rFonts w:ascii="Arial" w:eastAsia="Arial" w:hAnsi="Arial" w:cs="Arial"/>
          <w:b/>
          <w:color w:val="2D3B45"/>
          <w:sz w:val="28"/>
          <w:szCs w:val="28"/>
        </w:rPr>
        <w:t xml:space="preserve"> and dimensions</w:t>
      </w:r>
      <w:r>
        <w:rPr>
          <w:rFonts w:ascii="Arial" w:eastAsia="Arial" w:hAnsi="Arial" w:cs="Arial"/>
          <w:b/>
          <w:color w:val="2D3B45"/>
          <w:sz w:val="28"/>
          <w:szCs w:val="28"/>
        </w:rPr>
        <w:t xml:space="preserve"> considered: </w:t>
      </w:r>
    </w:p>
    <w:p w:rsidR="00C0485A" w:rsidRDefault="00506C1D">
      <w:pPr>
        <w:shd w:val="clear" w:color="auto" w:fill="FFFFFF"/>
        <w:spacing w:before="180" w:after="180"/>
        <w:rPr>
          <w:rFonts w:ascii="Arial" w:eastAsia="Arial" w:hAnsi="Arial" w:cs="Arial"/>
          <w:color w:val="2D3B45"/>
        </w:rPr>
      </w:pPr>
      <w:r>
        <w:rPr>
          <w:rFonts w:ascii="Arial" w:eastAsia="Arial" w:hAnsi="Arial" w:cs="Arial"/>
          <w:color w:val="2D3B45"/>
        </w:rPr>
        <w:t>To analyze the data in full scope in all the dimensions, we will be considering following kinds of data:</w:t>
      </w:r>
    </w:p>
    <w:p w:rsidR="00C0485A" w:rsidRDefault="00506C1D">
      <w:pPr>
        <w:shd w:val="clear" w:color="auto" w:fill="FFFFFF"/>
        <w:spacing w:before="180" w:after="180"/>
        <w:rPr>
          <w:rFonts w:ascii="Arial" w:eastAsia="Arial" w:hAnsi="Arial" w:cs="Arial"/>
          <w:b/>
          <w:color w:val="2D3B45"/>
          <w:sz w:val="28"/>
          <w:szCs w:val="28"/>
        </w:rPr>
      </w:pPr>
      <w:r>
        <w:rPr>
          <w:rFonts w:ascii="Arial" w:eastAsia="Arial" w:hAnsi="Arial" w:cs="Arial"/>
          <w:b/>
          <w:color w:val="2D3B45"/>
          <w:sz w:val="28"/>
          <w:szCs w:val="28"/>
        </w:rPr>
        <w:t>6.1.1 Satellite Images:</w:t>
      </w:r>
    </w:p>
    <w:p w:rsidR="00C0485A" w:rsidRDefault="00506C1D">
      <w:pPr>
        <w:shd w:val="clear" w:color="auto" w:fill="FFFFFF"/>
        <w:spacing w:before="180" w:after="180"/>
        <w:rPr>
          <w:rFonts w:ascii="Arial" w:eastAsia="Arial" w:hAnsi="Arial" w:cs="Arial"/>
          <w:b/>
          <w:color w:val="2D3B45"/>
          <w:sz w:val="28"/>
          <w:szCs w:val="28"/>
        </w:rPr>
      </w:pPr>
      <w:r>
        <w:rPr>
          <w:rFonts w:ascii="Arial" w:eastAsia="Arial" w:hAnsi="Arial" w:cs="Arial"/>
          <w:color w:val="2D3B45"/>
        </w:rPr>
        <w:t xml:space="preserve">As satellite data covers large areas and helps in the identification of extremely large features. Satellite images provide insights about the vegetation changes over season and the change in human activity over a terrain. These types of data </w:t>
      </w:r>
      <w:proofErr w:type="gramStart"/>
      <w:r>
        <w:rPr>
          <w:rFonts w:ascii="Arial" w:eastAsia="Arial" w:hAnsi="Arial" w:cs="Arial"/>
          <w:color w:val="2D3B45"/>
        </w:rPr>
        <w:t>contains</w:t>
      </w:r>
      <w:proofErr w:type="gramEnd"/>
      <w:r>
        <w:rPr>
          <w:rFonts w:ascii="Arial" w:eastAsia="Arial" w:hAnsi="Arial" w:cs="Arial"/>
          <w:color w:val="2D3B45"/>
        </w:rPr>
        <w:t xml:space="preserve"> information related to the state of crops (NDVI: Normalized Difference Vegetation Index), meteorological conditions (LST: Land Surface Temperature) as well as the fire indicator “Thermal Anomalies”.  These aspects can be leveraged to predict the possibility of fire in a place at a particular time. </w:t>
      </w:r>
    </w:p>
    <w:p w:rsidR="00C0485A" w:rsidRDefault="00506C1D">
      <w:pPr>
        <w:shd w:val="clear" w:color="auto" w:fill="FFFFFF"/>
        <w:spacing w:before="180" w:after="180"/>
        <w:jc w:val="center"/>
        <w:rPr>
          <w:rFonts w:ascii="Arial" w:eastAsia="Arial" w:hAnsi="Arial" w:cs="Arial"/>
          <w:b/>
          <w:color w:val="2D3B45"/>
          <w:sz w:val="28"/>
          <w:szCs w:val="28"/>
        </w:rPr>
      </w:pPr>
      <w:r>
        <w:rPr>
          <w:rFonts w:ascii="Arial" w:eastAsia="Arial" w:hAnsi="Arial" w:cs="Arial"/>
          <w:b/>
          <w:noProof/>
          <w:color w:val="2D3B45"/>
          <w:sz w:val="28"/>
          <w:szCs w:val="28"/>
        </w:rPr>
        <w:drawing>
          <wp:inline distT="114300" distB="114300" distL="114300" distR="114300">
            <wp:extent cx="2619375" cy="2109788"/>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2619375" cy="2109788"/>
                    </a:xfrm>
                    <a:prstGeom prst="rect">
                      <a:avLst/>
                    </a:prstGeom>
                    <a:ln/>
                  </pic:spPr>
                </pic:pic>
              </a:graphicData>
            </a:graphic>
          </wp:inline>
        </w:drawing>
      </w:r>
      <w:r>
        <w:rPr>
          <w:rFonts w:ascii="Arial" w:eastAsia="Arial" w:hAnsi="Arial" w:cs="Arial"/>
          <w:b/>
          <w:color w:val="2D3B45"/>
          <w:sz w:val="28"/>
          <w:szCs w:val="28"/>
        </w:rPr>
        <w:tab/>
      </w:r>
      <w:r>
        <w:rPr>
          <w:rFonts w:ascii="Arial" w:eastAsia="Arial" w:hAnsi="Arial" w:cs="Arial"/>
          <w:b/>
          <w:noProof/>
          <w:color w:val="2D3B45"/>
          <w:sz w:val="28"/>
          <w:szCs w:val="28"/>
        </w:rPr>
        <w:drawing>
          <wp:inline distT="114300" distB="114300" distL="114300" distR="114300">
            <wp:extent cx="3028950" cy="2138363"/>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3028950" cy="2138363"/>
                    </a:xfrm>
                    <a:prstGeom prst="rect">
                      <a:avLst/>
                    </a:prstGeom>
                    <a:ln/>
                  </pic:spPr>
                </pic:pic>
              </a:graphicData>
            </a:graphic>
          </wp:inline>
        </w:drawing>
      </w:r>
    </w:p>
    <w:p w:rsidR="00C0485A" w:rsidRDefault="00506C1D">
      <w:pPr>
        <w:shd w:val="clear" w:color="auto" w:fill="FFFFFF"/>
        <w:spacing w:before="180" w:after="180"/>
        <w:jc w:val="center"/>
        <w:rPr>
          <w:rFonts w:ascii="Arial" w:eastAsia="Arial" w:hAnsi="Arial" w:cs="Arial"/>
          <w:b/>
          <w:color w:val="2D3B45"/>
          <w:sz w:val="28"/>
          <w:szCs w:val="28"/>
        </w:rPr>
      </w:pPr>
      <w:r>
        <w:rPr>
          <w:rFonts w:ascii="Arial" w:eastAsia="Arial" w:hAnsi="Arial" w:cs="Arial"/>
          <w:color w:val="2D3B45"/>
          <w:sz w:val="20"/>
          <w:szCs w:val="20"/>
        </w:rPr>
        <w:t>Fig 6.1.1.1: Satellite images of smoke and fire</w:t>
      </w:r>
    </w:p>
    <w:p w:rsidR="00C0485A" w:rsidRDefault="00506C1D">
      <w:pPr>
        <w:shd w:val="clear" w:color="auto" w:fill="FFFFFF"/>
        <w:spacing w:before="180" w:after="180"/>
        <w:jc w:val="center"/>
        <w:rPr>
          <w:rFonts w:ascii="Arial" w:eastAsia="Arial" w:hAnsi="Arial" w:cs="Arial"/>
          <w:b/>
          <w:color w:val="2D3B45"/>
          <w:sz w:val="28"/>
          <w:szCs w:val="28"/>
        </w:rPr>
      </w:pPr>
      <w:r>
        <w:rPr>
          <w:rFonts w:ascii="Arial" w:eastAsia="Arial" w:hAnsi="Arial" w:cs="Arial"/>
          <w:b/>
          <w:noProof/>
          <w:color w:val="2D3B45"/>
          <w:sz w:val="28"/>
          <w:szCs w:val="28"/>
        </w:rPr>
        <w:drawing>
          <wp:inline distT="114300" distB="114300" distL="114300" distR="114300">
            <wp:extent cx="5783886" cy="2497192"/>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5783886" cy="2497192"/>
                    </a:xfrm>
                    <a:prstGeom prst="rect">
                      <a:avLst/>
                    </a:prstGeom>
                    <a:ln/>
                  </pic:spPr>
                </pic:pic>
              </a:graphicData>
            </a:graphic>
          </wp:inline>
        </w:drawing>
      </w:r>
    </w:p>
    <w:p w:rsidR="00C0485A" w:rsidRDefault="00506C1D">
      <w:pPr>
        <w:shd w:val="clear" w:color="auto" w:fill="FFFFFF"/>
        <w:spacing w:before="180" w:after="180"/>
        <w:jc w:val="center"/>
        <w:rPr>
          <w:rFonts w:ascii="Arial" w:eastAsia="Arial" w:hAnsi="Arial" w:cs="Arial"/>
          <w:b/>
          <w:color w:val="2D3B45"/>
          <w:sz w:val="28"/>
          <w:szCs w:val="28"/>
        </w:rPr>
      </w:pPr>
      <w:r>
        <w:rPr>
          <w:rFonts w:ascii="Arial" w:eastAsia="Arial" w:hAnsi="Arial" w:cs="Arial"/>
          <w:color w:val="2D3B45"/>
          <w:sz w:val="20"/>
          <w:szCs w:val="20"/>
        </w:rPr>
        <w:t>Fig 6.1.1.2: Satellite image in grid format</w:t>
      </w:r>
    </w:p>
    <w:p w:rsidR="00C0485A" w:rsidRPr="00DA7448" w:rsidRDefault="00506C1D" w:rsidP="00DA7448">
      <w:pPr>
        <w:rPr>
          <w:rFonts w:ascii="Arial" w:eastAsia="Arial" w:hAnsi="Arial" w:cs="Arial"/>
          <w:b/>
          <w:sz w:val="28"/>
          <w:szCs w:val="28"/>
        </w:rPr>
      </w:pPr>
      <w:r>
        <w:rPr>
          <w:rFonts w:ascii="Arial" w:eastAsia="Arial" w:hAnsi="Arial" w:cs="Arial"/>
          <w:b/>
          <w:color w:val="2D3B45"/>
          <w:sz w:val="28"/>
          <w:szCs w:val="28"/>
        </w:rPr>
        <w:lastRenderedPageBreak/>
        <w:t xml:space="preserve">6.1.2 </w:t>
      </w:r>
      <w:r w:rsidR="00DA7448">
        <w:rPr>
          <w:rFonts w:ascii="Arial" w:eastAsia="Arial" w:hAnsi="Arial" w:cs="Arial"/>
          <w:b/>
          <w:sz w:val="28"/>
          <w:szCs w:val="28"/>
        </w:rPr>
        <w:t xml:space="preserve">Weather </w:t>
      </w:r>
      <w:r>
        <w:rPr>
          <w:rFonts w:ascii="Arial" w:eastAsia="Arial" w:hAnsi="Arial" w:cs="Arial"/>
          <w:b/>
          <w:color w:val="2D3B45"/>
          <w:sz w:val="28"/>
          <w:szCs w:val="28"/>
        </w:rPr>
        <w:t>CSV Data:</w:t>
      </w:r>
    </w:p>
    <w:p w:rsidR="00DA7448" w:rsidRPr="00DA7448" w:rsidRDefault="00506C1D" w:rsidP="00DA7448">
      <w:pPr>
        <w:shd w:val="clear" w:color="auto" w:fill="FFFFFF"/>
        <w:spacing w:before="180" w:after="180"/>
        <w:rPr>
          <w:rFonts w:ascii="Arial" w:eastAsia="Arial" w:hAnsi="Arial" w:cs="Arial"/>
          <w:color w:val="2D3B45"/>
        </w:rPr>
      </w:pPr>
      <w:r>
        <w:rPr>
          <w:rFonts w:ascii="Arial" w:eastAsia="Arial" w:hAnsi="Arial" w:cs="Arial"/>
          <w:color w:val="2D3B45"/>
        </w:rPr>
        <w:t>Historical data in CSV format is considered for applying machine learning for predicting fire. The data is fetched from US government weather data site for implementing the initial model. For analyzing and labeling any fire, the historic data is essentially required. National center for environmental information, ca.gov etc. websites provide historical data about fire incidents. The historic data will be used for labeling the dataset in different dimensions, especially fire. One special insight we obtained by examining the history was, every fire was followed by a severe weather alert.</w:t>
      </w:r>
      <w:r w:rsidR="00DA7448">
        <w:rPr>
          <w:rFonts w:ascii="Arial" w:eastAsia="Arial" w:hAnsi="Arial" w:cs="Arial"/>
          <w:b/>
          <w:sz w:val="28"/>
          <w:szCs w:val="28"/>
        </w:rPr>
        <w:t xml:space="preserve">     </w:t>
      </w:r>
    </w:p>
    <w:p w:rsidR="00DA7448" w:rsidRDefault="00DA7448" w:rsidP="00DA7448">
      <w:pPr>
        <w:shd w:val="clear" w:color="auto" w:fill="FFFFFF"/>
        <w:spacing w:before="180" w:after="180"/>
        <w:rPr>
          <w:rFonts w:ascii="Arial" w:eastAsia="Arial" w:hAnsi="Arial" w:cs="Arial"/>
          <w:color w:val="2D3B45"/>
        </w:rPr>
      </w:pPr>
      <w:r>
        <w:rPr>
          <w:rFonts w:ascii="Arial" w:eastAsia="Arial" w:hAnsi="Arial" w:cs="Arial"/>
          <w:color w:val="2D3B45"/>
        </w:rPr>
        <w:t>The goal of this dimension is to provide data analytics and insights into the relationship between weather and the possibility of wildfire at San Diego County. The weather data were obtained from various sources. These are the steps followed in preparing the data set.</w:t>
      </w:r>
    </w:p>
    <w:p w:rsidR="00DA7448" w:rsidRDefault="00DA7448" w:rsidP="00DA7448">
      <w:pPr>
        <w:numPr>
          <w:ilvl w:val="0"/>
          <w:numId w:val="6"/>
        </w:numPr>
        <w:shd w:val="clear" w:color="auto" w:fill="FFFFFF"/>
        <w:spacing w:before="180"/>
        <w:rPr>
          <w:rFonts w:ascii="Arial" w:eastAsia="Arial" w:hAnsi="Arial" w:cs="Arial"/>
          <w:color w:val="2D3B45"/>
        </w:rPr>
      </w:pPr>
      <w:r>
        <w:rPr>
          <w:rFonts w:ascii="Arial" w:eastAsia="Arial" w:hAnsi="Arial" w:cs="Arial"/>
          <w:color w:val="2D3B45"/>
        </w:rPr>
        <w:t>Collected data from various sources</w:t>
      </w:r>
    </w:p>
    <w:p w:rsidR="00DA7448" w:rsidRDefault="00DA7448" w:rsidP="00DA7448">
      <w:pPr>
        <w:numPr>
          <w:ilvl w:val="0"/>
          <w:numId w:val="6"/>
        </w:numPr>
        <w:shd w:val="clear" w:color="auto" w:fill="FFFFFF"/>
        <w:rPr>
          <w:rFonts w:ascii="Arial" w:eastAsia="Arial" w:hAnsi="Arial" w:cs="Arial"/>
          <w:color w:val="2D3B45"/>
        </w:rPr>
      </w:pPr>
      <w:r>
        <w:rPr>
          <w:rFonts w:ascii="Arial" w:eastAsia="Arial" w:hAnsi="Arial" w:cs="Arial"/>
          <w:color w:val="2D3B45"/>
        </w:rPr>
        <w:t>Analyzed data for correctness</w:t>
      </w:r>
    </w:p>
    <w:p w:rsidR="00DA7448" w:rsidRDefault="00DA7448" w:rsidP="00DA7448">
      <w:pPr>
        <w:numPr>
          <w:ilvl w:val="0"/>
          <w:numId w:val="6"/>
        </w:numPr>
        <w:shd w:val="clear" w:color="auto" w:fill="FFFFFF"/>
        <w:rPr>
          <w:rFonts w:ascii="Arial" w:eastAsia="Arial" w:hAnsi="Arial" w:cs="Arial"/>
          <w:color w:val="2D3B45"/>
        </w:rPr>
      </w:pPr>
      <w:r>
        <w:rPr>
          <w:rFonts w:ascii="Arial" w:eastAsia="Arial" w:hAnsi="Arial" w:cs="Arial"/>
          <w:color w:val="2D3B45"/>
        </w:rPr>
        <w:t>Cleaned data</w:t>
      </w:r>
    </w:p>
    <w:p w:rsidR="00DA7448" w:rsidRDefault="00DA7448" w:rsidP="00DA7448">
      <w:pPr>
        <w:numPr>
          <w:ilvl w:val="0"/>
          <w:numId w:val="6"/>
        </w:numPr>
        <w:shd w:val="clear" w:color="auto" w:fill="FFFFFF"/>
        <w:rPr>
          <w:rFonts w:ascii="Arial" w:eastAsia="Arial" w:hAnsi="Arial" w:cs="Arial"/>
          <w:color w:val="2D3B45"/>
        </w:rPr>
      </w:pPr>
      <w:r>
        <w:rPr>
          <w:rFonts w:ascii="Arial" w:eastAsia="Arial" w:hAnsi="Arial" w:cs="Arial"/>
          <w:color w:val="2D3B45"/>
        </w:rPr>
        <w:t>Visualized data for correlations using Seaborn heatmaps and plots</w:t>
      </w:r>
    </w:p>
    <w:p w:rsidR="00DA7448" w:rsidRDefault="00DA7448" w:rsidP="00DA7448">
      <w:pPr>
        <w:numPr>
          <w:ilvl w:val="0"/>
          <w:numId w:val="6"/>
        </w:numPr>
        <w:shd w:val="clear" w:color="auto" w:fill="FFFFFF"/>
        <w:rPr>
          <w:rFonts w:ascii="Arial" w:eastAsia="Arial" w:hAnsi="Arial" w:cs="Arial"/>
          <w:color w:val="2D3B45"/>
        </w:rPr>
      </w:pPr>
      <w:r>
        <w:rPr>
          <w:rFonts w:ascii="Arial" w:eastAsia="Arial" w:hAnsi="Arial" w:cs="Arial"/>
          <w:color w:val="2D3B45"/>
        </w:rPr>
        <w:t>Removed least correlated attributes</w:t>
      </w:r>
    </w:p>
    <w:p w:rsidR="00C0485A" w:rsidRDefault="00DA7448" w:rsidP="00DA7448">
      <w:pPr>
        <w:numPr>
          <w:ilvl w:val="0"/>
          <w:numId w:val="6"/>
        </w:numPr>
        <w:shd w:val="clear" w:color="auto" w:fill="FFFFFF"/>
        <w:spacing w:after="180"/>
        <w:rPr>
          <w:rFonts w:ascii="Arial" w:eastAsia="Arial" w:hAnsi="Arial" w:cs="Arial"/>
          <w:color w:val="2D3B45"/>
        </w:rPr>
      </w:pPr>
      <w:r>
        <w:rPr>
          <w:rFonts w:ascii="Arial" w:eastAsia="Arial" w:hAnsi="Arial" w:cs="Arial"/>
          <w:color w:val="2D3B45"/>
        </w:rPr>
        <w:t>Labeled the data to 0 (“no fire”) and 1 (“fire”) using fire history of San Diego as a reference.</w:t>
      </w:r>
    </w:p>
    <w:p w:rsidR="00DA7448" w:rsidRPr="00DA7448" w:rsidRDefault="00DA7448" w:rsidP="00DA7448">
      <w:pPr>
        <w:shd w:val="clear" w:color="auto" w:fill="FFFFFF"/>
        <w:spacing w:after="180"/>
        <w:ind w:left="720"/>
        <w:rPr>
          <w:rFonts w:ascii="Arial" w:eastAsia="Arial" w:hAnsi="Arial" w:cs="Arial"/>
          <w:color w:val="2D3B45"/>
        </w:rPr>
      </w:pPr>
    </w:p>
    <w:p w:rsidR="00C0485A" w:rsidRDefault="00506C1D">
      <w:pPr>
        <w:shd w:val="clear" w:color="auto" w:fill="FFFFFF"/>
        <w:spacing w:before="180" w:after="180"/>
        <w:rPr>
          <w:rFonts w:ascii="Arial" w:eastAsia="Arial" w:hAnsi="Arial" w:cs="Arial"/>
          <w:color w:val="2D3B45"/>
          <w:sz w:val="28"/>
          <w:szCs w:val="28"/>
        </w:rPr>
      </w:pPr>
      <w:r>
        <w:rPr>
          <w:rFonts w:ascii="Arial" w:eastAsia="Arial" w:hAnsi="Arial" w:cs="Arial"/>
          <w:b/>
          <w:color w:val="2D3B45"/>
          <w:sz w:val="28"/>
          <w:szCs w:val="28"/>
        </w:rPr>
        <w:t>6.2 Data Pre-Processing:</w:t>
      </w:r>
    </w:p>
    <w:p w:rsidR="00C0485A" w:rsidRDefault="00506C1D">
      <w:pPr>
        <w:numPr>
          <w:ilvl w:val="0"/>
          <w:numId w:val="9"/>
        </w:numPr>
        <w:shd w:val="clear" w:color="auto" w:fill="FFFFFF"/>
        <w:spacing w:before="180" w:after="180"/>
        <w:rPr>
          <w:rFonts w:ascii="Arial" w:eastAsia="Arial" w:hAnsi="Arial" w:cs="Arial"/>
          <w:b/>
          <w:color w:val="2D3B45"/>
        </w:rPr>
      </w:pPr>
      <w:r>
        <w:rPr>
          <w:rFonts w:ascii="Arial" w:eastAsia="Arial" w:hAnsi="Arial" w:cs="Arial"/>
          <w:b/>
          <w:color w:val="2D3B45"/>
        </w:rPr>
        <w:t xml:space="preserve">Data </w:t>
      </w:r>
      <w:r w:rsidR="00064DA7">
        <w:rPr>
          <w:rFonts w:ascii="Arial" w:eastAsia="Arial" w:hAnsi="Arial" w:cs="Arial"/>
          <w:b/>
          <w:color w:val="2D3B45"/>
        </w:rPr>
        <w:t>Labeling:</w:t>
      </w:r>
      <w:r>
        <w:rPr>
          <w:rFonts w:ascii="Arial" w:eastAsia="Arial" w:hAnsi="Arial" w:cs="Arial"/>
          <w:b/>
          <w:color w:val="2D3B45"/>
        </w:rPr>
        <w:t xml:space="preserve"> </w:t>
      </w:r>
      <w:r>
        <w:rPr>
          <w:rFonts w:ascii="Arial" w:eastAsia="Arial" w:hAnsi="Arial" w:cs="Arial"/>
          <w:color w:val="2D3B45"/>
        </w:rPr>
        <w:t xml:space="preserve">Every dataset considered was labeled to indicate fire. The satellite data was </w:t>
      </w:r>
    </w:p>
    <w:p w:rsidR="00C0485A" w:rsidRDefault="00506C1D">
      <w:pPr>
        <w:numPr>
          <w:ilvl w:val="0"/>
          <w:numId w:val="9"/>
        </w:numPr>
        <w:shd w:val="clear" w:color="auto" w:fill="FFFFFF"/>
        <w:spacing w:before="180" w:after="180"/>
        <w:rPr>
          <w:rFonts w:ascii="Arial" w:eastAsia="Arial" w:hAnsi="Arial" w:cs="Arial"/>
          <w:b/>
          <w:color w:val="2D3B45"/>
        </w:rPr>
      </w:pPr>
      <w:r>
        <w:rPr>
          <w:rFonts w:ascii="Arial" w:eastAsia="Arial" w:hAnsi="Arial" w:cs="Arial"/>
          <w:b/>
          <w:color w:val="2D3B45"/>
        </w:rPr>
        <w:t>Handling missing values:</w:t>
      </w:r>
    </w:p>
    <w:p w:rsidR="00C0485A" w:rsidRDefault="00506C1D">
      <w:pPr>
        <w:shd w:val="clear" w:color="auto" w:fill="FFFFFF"/>
        <w:spacing w:before="180" w:after="180"/>
        <w:ind w:left="720"/>
        <w:rPr>
          <w:rFonts w:ascii="Arial" w:eastAsia="Arial" w:hAnsi="Arial" w:cs="Arial"/>
          <w:color w:val="2D3B45"/>
        </w:rPr>
      </w:pPr>
      <w:r>
        <w:rPr>
          <w:rFonts w:ascii="Arial" w:eastAsia="Arial" w:hAnsi="Arial" w:cs="Arial"/>
          <w:color w:val="2D3B45"/>
        </w:rPr>
        <w:t>To handle missing values in case of sensor data/csv data, we’ll be using imputer with appropriate strategy. In case of non-significant features, we can fill zeroes, otherwise we’ll be taking the mean value. Depending upon the type of feature, its significance and impact on final results, we may vary the strategy.</w:t>
      </w:r>
    </w:p>
    <w:p w:rsidR="00C0485A" w:rsidRDefault="00506C1D">
      <w:pPr>
        <w:shd w:val="clear" w:color="auto" w:fill="FFFFFF"/>
        <w:spacing w:before="180" w:after="180"/>
        <w:ind w:left="720"/>
        <w:rPr>
          <w:rFonts w:ascii="Arial" w:eastAsia="Arial" w:hAnsi="Arial" w:cs="Arial"/>
          <w:color w:val="2D3B45"/>
        </w:rPr>
      </w:pPr>
      <w:r>
        <w:rPr>
          <w:rFonts w:ascii="Arial" w:eastAsia="Arial" w:hAnsi="Arial" w:cs="Arial"/>
          <w:color w:val="2D3B45"/>
        </w:rPr>
        <w:t>We handl</w:t>
      </w:r>
      <w:r w:rsidR="00DA7448">
        <w:rPr>
          <w:rFonts w:ascii="Arial" w:eastAsia="Arial" w:hAnsi="Arial" w:cs="Arial"/>
          <w:color w:val="2D3B45"/>
        </w:rPr>
        <w:t>ed</w:t>
      </w:r>
      <w:r>
        <w:rPr>
          <w:rFonts w:ascii="Arial" w:eastAsia="Arial" w:hAnsi="Arial" w:cs="Arial"/>
          <w:color w:val="2D3B45"/>
        </w:rPr>
        <w:t xml:space="preserve"> null and duplicate values.</w:t>
      </w:r>
    </w:p>
    <w:p w:rsidR="00C0485A" w:rsidRDefault="00506C1D">
      <w:pPr>
        <w:numPr>
          <w:ilvl w:val="0"/>
          <w:numId w:val="9"/>
        </w:numPr>
        <w:shd w:val="clear" w:color="auto" w:fill="FFFFFF"/>
        <w:spacing w:before="180" w:after="180"/>
        <w:rPr>
          <w:rFonts w:ascii="Arial" w:eastAsia="Arial" w:hAnsi="Arial" w:cs="Arial"/>
          <w:b/>
          <w:color w:val="2D3B45"/>
        </w:rPr>
      </w:pPr>
      <w:r>
        <w:rPr>
          <w:rFonts w:ascii="Arial" w:eastAsia="Arial" w:hAnsi="Arial" w:cs="Arial"/>
          <w:b/>
          <w:color w:val="2D3B45"/>
        </w:rPr>
        <w:t xml:space="preserve">Dimensionality Reduction: </w:t>
      </w:r>
    </w:p>
    <w:p w:rsidR="00C0485A" w:rsidRDefault="00506C1D" w:rsidP="00DA7448">
      <w:pPr>
        <w:shd w:val="clear" w:color="auto" w:fill="FFFFFF"/>
        <w:spacing w:before="180" w:after="180"/>
        <w:ind w:left="720"/>
        <w:rPr>
          <w:rFonts w:ascii="Arial" w:eastAsia="Arial" w:hAnsi="Arial" w:cs="Arial"/>
          <w:color w:val="2D3B45"/>
        </w:rPr>
      </w:pPr>
      <w:r>
        <w:rPr>
          <w:rFonts w:ascii="Arial" w:eastAsia="Arial" w:hAnsi="Arial" w:cs="Arial"/>
          <w:color w:val="2D3B45"/>
        </w:rPr>
        <w:t xml:space="preserve">For better performance, we removed attributes that are least correlated with the </w:t>
      </w:r>
      <w:r w:rsidR="00DA7448">
        <w:rPr>
          <w:rFonts w:ascii="Arial" w:eastAsia="Arial" w:hAnsi="Arial" w:cs="Arial"/>
          <w:color w:val="2D3B45"/>
        </w:rPr>
        <w:t>data. Image</w:t>
      </w:r>
      <w:r>
        <w:rPr>
          <w:rFonts w:ascii="Arial" w:eastAsia="Arial" w:hAnsi="Arial" w:cs="Arial"/>
          <w:color w:val="2D3B45"/>
        </w:rPr>
        <w:t xml:space="preserve"> data were resized for dimensionality reduction.  Feature reduction techniques like PCA and SVD were used.</w:t>
      </w:r>
    </w:p>
    <w:p w:rsidR="00C0485A" w:rsidRDefault="00506C1D">
      <w:pPr>
        <w:numPr>
          <w:ilvl w:val="0"/>
          <w:numId w:val="9"/>
        </w:numPr>
        <w:shd w:val="clear" w:color="auto" w:fill="FFFFFF"/>
        <w:spacing w:before="180" w:after="180"/>
        <w:rPr>
          <w:rFonts w:ascii="Arial" w:eastAsia="Arial" w:hAnsi="Arial" w:cs="Arial"/>
          <w:b/>
          <w:color w:val="2D3B45"/>
        </w:rPr>
      </w:pPr>
      <w:r>
        <w:rPr>
          <w:rFonts w:ascii="Arial" w:eastAsia="Arial" w:hAnsi="Arial" w:cs="Arial"/>
          <w:b/>
          <w:color w:val="2D3B45"/>
        </w:rPr>
        <w:t xml:space="preserve"> Normalization: </w:t>
      </w:r>
    </w:p>
    <w:p w:rsidR="00C0485A" w:rsidRDefault="00506C1D">
      <w:pPr>
        <w:shd w:val="clear" w:color="auto" w:fill="FFFFFF"/>
        <w:spacing w:before="180" w:after="180"/>
        <w:ind w:left="720"/>
        <w:rPr>
          <w:rFonts w:ascii="Arial" w:eastAsia="Arial" w:hAnsi="Arial" w:cs="Arial"/>
          <w:color w:val="2D3B45"/>
        </w:rPr>
      </w:pPr>
      <w:r>
        <w:rPr>
          <w:rFonts w:ascii="Arial" w:eastAsia="Arial" w:hAnsi="Arial" w:cs="Arial"/>
          <w:color w:val="2D3B45"/>
        </w:rPr>
        <w:t xml:space="preserve">The numerical attributes were normalized using mean and standard deviation.  Image </w:t>
      </w:r>
      <w:r w:rsidR="00DA7448">
        <w:rPr>
          <w:rFonts w:ascii="Arial" w:eastAsia="Arial" w:hAnsi="Arial" w:cs="Arial"/>
          <w:color w:val="2D3B45"/>
        </w:rPr>
        <w:t>data was</w:t>
      </w:r>
      <w:r>
        <w:rPr>
          <w:rFonts w:ascii="Arial" w:eastAsia="Arial" w:hAnsi="Arial" w:cs="Arial"/>
          <w:color w:val="2D3B45"/>
        </w:rPr>
        <w:t xml:space="preserve"> not normalized because we need to retain all the bands and colors in the satellite data for training purposes.</w:t>
      </w:r>
    </w:p>
    <w:p w:rsidR="00C0485A" w:rsidRDefault="00506C1D">
      <w:pPr>
        <w:numPr>
          <w:ilvl w:val="0"/>
          <w:numId w:val="9"/>
        </w:numPr>
        <w:shd w:val="clear" w:color="auto" w:fill="FFFFFF"/>
        <w:spacing w:before="180" w:after="180"/>
        <w:rPr>
          <w:rFonts w:ascii="Arial" w:eastAsia="Arial" w:hAnsi="Arial" w:cs="Arial"/>
          <w:b/>
          <w:color w:val="2D3B45"/>
        </w:rPr>
      </w:pPr>
      <w:r>
        <w:rPr>
          <w:rFonts w:ascii="Arial" w:eastAsia="Arial" w:hAnsi="Arial" w:cs="Arial"/>
          <w:b/>
          <w:color w:val="2D3B45"/>
        </w:rPr>
        <w:lastRenderedPageBreak/>
        <w:t xml:space="preserve">Hold out: </w:t>
      </w:r>
    </w:p>
    <w:p w:rsidR="00C0485A" w:rsidRDefault="00506C1D">
      <w:pPr>
        <w:shd w:val="clear" w:color="auto" w:fill="FFFFFF"/>
        <w:spacing w:before="180" w:after="180"/>
        <w:ind w:left="720"/>
        <w:rPr>
          <w:rFonts w:ascii="Arial" w:eastAsia="Arial" w:hAnsi="Arial" w:cs="Arial"/>
          <w:color w:val="2D3B45"/>
        </w:rPr>
      </w:pPr>
      <w:r>
        <w:rPr>
          <w:rFonts w:ascii="Arial" w:eastAsia="Arial" w:hAnsi="Arial" w:cs="Arial"/>
          <w:color w:val="2D3B45"/>
        </w:rPr>
        <w:t xml:space="preserve">80% of the data will be retained for training the models. 10% is will be used for validation and 10% will be kept aside as test data. We will be using </w:t>
      </w:r>
      <w:proofErr w:type="spellStart"/>
      <w:r>
        <w:rPr>
          <w:rFonts w:ascii="Arial" w:eastAsia="Arial" w:hAnsi="Arial" w:cs="Arial"/>
          <w:color w:val="2D3B45"/>
        </w:rPr>
        <w:t>Scikit-learn’s</w:t>
      </w:r>
      <w:proofErr w:type="spellEnd"/>
      <w:r>
        <w:rPr>
          <w:rFonts w:ascii="Arial" w:eastAsia="Arial" w:hAnsi="Arial" w:cs="Arial"/>
          <w:color w:val="2D3B45"/>
        </w:rPr>
        <w:t xml:space="preserve"> </w:t>
      </w:r>
      <w:proofErr w:type="spellStart"/>
      <w:r>
        <w:rPr>
          <w:rFonts w:ascii="Arial" w:eastAsia="Arial" w:hAnsi="Arial" w:cs="Arial"/>
          <w:color w:val="2D3B45"/>
        </w:rPr>
        <w:t>train_test_split</w:t>
      </w:r>
      <w:proofErr w:type="spellEnd"/>
      <w:r>
        <w:rPr>
          <w:rFonts w:ascii="Arial" w:eastAsia="Arial" w:hAnsi="Arial" w:cs="Arial"/>
          <w:color w:val="2D3B45"/>
        </w:rPr>
        <w:t xml:space="preserve"> function for splitting the test and train data. If we see any chance of bias to get introduced, we’ll be using the stratified sampling to make sure that the test set is representative. If any of the models has to be fine-tuned, k-fold cross validation will be used.</w:t>
      </w:r>
    </w:p>
    <w:p w:rsidR="00DA7448" w:rsidRDefault="00DA7448">
      <w:pPr>
        <w:shd w:val="clear" w:color="auto" w:fill="FFFFFF"/>
        <w:spacing w:before="180" w:after="180"/>
        <w:rPr>
          <w:rFonts w:ascii="Arial" w:eastAsia="Arial" w:hAnsi="Arial" w:cs="Arial"/>
          <w:b/>
          <w:color w:val="2D3B45"/>
          <w:sz w:val="28"/>
          <w:szCs w:val="28"/>
        </w:rPr>
      </w:pPr>
    </w:p>
    <w:p w:rsidR="00C0485A" w:rsidRDefault="00506C1D">
      <w:pPr>
        <w:shd w:val="clear" w:color="auto" w:fill="FFFFFF"/>
        <w:spacing w:before="180" w:after="180"/>
        <w:rPr>
          <w:rFonts w:ascii="Arial" w:eastAsia="Arial" w:hAnsi="Arial" w:cs="Arial"/>
          <w:color w:val="2D3B45"/>
        </w:rPr>
      </w:pPr>
      <w:r>
        <w:rPr>
          <w:rFonts w:ascii="Arial" w:eastAsia="Arial" w:hAnsi="Arial" w:cs="Arial"/>
          <w:b/>
          <w:color w:val="2D3B45"/>
          <w:sz w:val="28"/>
          <w:szCs w:val="28"/>
        </w:rPr>
        <w:t>6.3 Different dimensions considered:</w:t>
      </w:r>
    </w:p>
    <w:p w:rsidR="00C0485A" w:rsidRDefault="00506C1D">
      <w:pPr>
        <w:rPr>
          <w:rFonts w:ascii="Arial" w:eastAsia="Arial" w:hAnsi="Arial" w:cs="Arial"/>
        </w:rPr>
      </w:pPr>
      <w:r>
        <w:rPr>
          <w:rFonts w:ascii="Arial" w:eastAsia="Arial" w:hAnsi="Arial" w:cs="Arial"/>
          <w:color w:val="1A3346"/>
        </w:rPr>
        <w:t>The frequency of large wildfires is influenced by a complex combination of natural and human factors. Temperature, soil moisture, relative humidity, wind speed, and vegetation (fuel density) are important aspects of the relationship between fire frequency and ecosystems.</w:t>
      </w:r>
    </w:p>
    <w:p w:rsidR="00C0485A" w:rsidRDefault="00506C1D">
      <w:pPr>
        <w:rPr>
          <w:rFonts w:ascii="Arial" w:eastAsia="Arial" w:hAnsi="Arial" w:cs="Arial"/>
        </w:rPr>
      </w:pPr>
      <w:r>
        <w:rPr>
          <w:rFonts w:ascii="Arial" w:eastAsia="Arial" w:hAnsi="Arial" w:cs="Arial"/>
        </w:rPr>
        <w:t xml:space="preserve">The overall data set is a combination of satellite and sensor data depicting the below 2 dimensions - </w:t>
      </w:r>
    </w:p>
    <w:p w:rsidR="00C0485A" w:rsidRDefault="00506C1D">
      <w:pPr>
        <w:numPr>
          <w:ilvl w:val="0"/>
          <w:numId w:val="3"/>
        </w:numPr>
        <w:rPr>
          <w:rFonts w:ascii="Arial" w:eastAsia="Arial" w:hAnsi="Arial" w:cs="Arial"/>
        </w:rPr>
      </w:pPr>
      <w:r>
        <w:rPr>
          <w:rFonts w:ascii="Arial" w:eastAsia="Arial" w:hAnsi="Arial" w:cs="Arial"/>
        </w:rPr>
        <w:t>Weather</w:t>
      </w:r>
    </w:p>
    <w:p w:rsidR="00C0485A" w:rsidRDefault="00506C1D" w:rsidP="00DA7448">
      <w:pPr>
        <w:numPr>
          <w:ilvl w:val="0"/>
          <w:numId w:val="3"/>
        </w:numPr>
        <w:rPr>
          <w:rFonts w:ascii="Arial" w:eastAsia="Arial" w:hAnsi="Arial" w:cs="Arial"/>
          <w:color w:val="1C1D1E"/>
          <w:highlight w:val="white"/>
        </w:rPr>
      </w:pPr>
      <w:r>
        <w:rPr>
          <w:rFonts w:ascii="Arial" w:eastAsia="Arial" w:hAnsi="Arial" w:cs="Arial"/>
        </w:rPr>
        <w:t>Satellite Images</w:t>
      </w:r>
    </w:p>
    <w:p w:rsidR="00C0485A" w:rsidRDefault="00C0485A">
      <w:pPr>
        <w:shd w:val="clear" w:color="auto" w:fill="FFFFFF"/>
        <w:rPr>
          <w:rFonts w:ascii="Arial" w:eastAsia="Arial" w:hAnsi="Arial" w:cs="Arial"/>
          <w:b/>
          <w:color w:val="1C1D1E"/>
          <w:sz w:val="28"/>
          <w:szCs w:val="28"/>
          <w:highlight w:val="white"/>
        </w:rPr>
      </w:pPr>
    </w:p>
    <w:p w:rsidR="00C0485A" w:rsidRDefault="00506C1D">
      <w:pPr>
        <w:shd w:val="clear" w:color="auto" w:fill="FFFFFF"/>
        <w:rPr>
          <w:rFonts w:ascii="Arial" w:eastAsia="Arial" w:hAnsi="Arial" w:cs="Arial"/>
          <w:b/>
          <w:color w:val="1C1D1E"/>
          <w:sz w:val="28"/>
          <w:szCs w:val="28"/>
          <w:highlight w:val="white"/>
        </w:rPr>
      </w:pPr>
      <w:r>
        <w:rPr>
          <w:rFonts w:ascii="Arial" w:eastAsia="Arial" w:hAnsi="Arial" w:cs="Arial"/>
          <w:b/>
          <w:color w:val="1C1D1E"/>
          <w:sz w:val="28"/>
          <w:szCs w:val="28"/>
          <w:highlight w:val="white"/>
        </w:rPr>
        <w:t>6.4 Project Workflow</w:t>
      </w:r>
    </w:p>
    <w:p w:rsidR="00C0485A" w:rsidRDefault="00C0485A">
      <w:pPr>
        <w:shd w:val="clear" w:color="auto" w:fill="FFFFFF"/>
        <w:rPr>
          <w:rFonts w:ascii="Arial" w:eastAsia="Arial" w:hAnsi="Arial" w:cs="Arial"/>
          <w:b/>
          <w:color w:val="1C1D1E"/>
          <w:sz w:val="28"/>
          <w:szCs w:val="28"/>
          <w:highlight w:val="white"/>
        </w:rPr>
      </w:pPr>
    </w:p>
    <w:p w:rsidR="00C0485A" w:rsidRDefault="00506C1D">
      <w:pPr>
        <w:shd w:val="clear" w:color="auto" w:fill="FFFFFF"/>
        <w:spacing w:before="180" w:after="180"/>
        <w:jc w:val="center"/>
        <w:rPr>
          <w:rFonts w:ascii="Arial" w:eastAsia="Arial" w:hAnsi="Arial" w:cs="Arial"/>
          <w:color w:val="2D3B45"/>
          <w:sz w:val="20"/>
          <w:szCs w:val="20"/>
        </w:rPr>
      </w:pPr>
      <w:r>
        <w:rPr>
          <w:rFonts w:ascii="Arial" w:eastAsia="Arial" w:hAnsi="Arial" w:cs="Arial"/>
          <w:noProof/>
          <w:color w:val="2D3B45"/>
          <w:sz w:val="20"/>
          <w:szCs w:val="20"/>
        </w:rPr>
        <w:drawing>
          <wp:inline distT="114300" distB="114300" distL="114300" distR="114300">
            <wp:extent cx="5520690" cy="3325906"/>
            <wp:effectExtent l="0" t="0" r="3810" b="1905"/>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536096" cy="3335187"/>
                    </a:xfrm>
                    <a:prstGeom prst="rect">
                      <a:avLst/>
                    </a:prstGeom>
                    <a:ln/>
                  </pic:spPr>
                </pic:pic>
              </a:graphicData>
            </a:graphic>
          </wp:inline>
        </w:drawing>
      </w:r>
      <w:r>
        <w:rPr>
          <w:rFonts w:ascii="Arial" w:eastAsia="Arial" w:hAnsi="Arial" w:cs="Arial"/>
          <w:color w:val="2D3B45"/>
          <w:sz w:val="20"/>
          <w:szCs w:val="20"/>
        </w:rPr>
        <w:t xml:space="preserve"> </w:t>
      </w:r>
    </w:p>
    <w:p w:rsidR="00C21D47" w:rsidRDefault="00C21D47" w:rsidP="00C21D47">
      <w:pPr>
        <w:shd w:val="clear" w:color="auto" w:fill="FFFFFF"/>
        <w:spacing w:before="180" w:after="180"/>
        <w:jc w:val="center"/>
        <w:rPr>
          <w:rFonts w:ascii="Arial" w:eastAsia="Arial" w:hAnsi="Arial" w:cs="Arial"/>
          <w:b/>
          <w:color w:val="2D3B45"/>
          <w:sz w:val="28"/>
          <w:szCs w:val="28"/>
        </w:rPr>
      </w:pPr>
      <w:r>
        <w:rPr>
          <w:rFonts w:ascii="Arial" w:eastAsia="Arial" w:hAnsi="Arial" w:cs="Arial"/>
          <w:color w:val="2D3B45"/>
          <w:sz w:val="20"/>
          <w:szCs w:val="20"/>
        </w:rPr>
        <w:t>Fig 6.4: Project Workflow</w:t>
      </w:r>
    </w:p>
    <w:p w:rsidR="00C0485A" w:rsidRDefault="00C0485A" w:rsidP="00506C1D">
      <w:pPr>
        <w:shd w:val="clear" w:color="auto" w:fill="FFFFFF"/>
        <w:spacing w:before="180" w:after="180"/>
        <w:rPr>
          <w:rFonts w:ascii="Arial" w:eastAsia="Arial" w:hAnsi="Arial" w:cs="Arial"/>
          <w:color w:val="2D3B45"/>
          <w:sz w:val="20"/>
          <w:szCs w:val="20"/>
        </w:rPr>
      </w:pPr>
    </w:p>
    <w:p w:rsidR="00C0485A" w:rsidRDefault="00506C1D">
      <w:pPr>
        <w:pStyle w:val="Heading1"/>
        <w:shd w:val="clear" w:color="auto" w:fill="FFFFFF"/>
        <w:spacing w:before="180" w:after="180"/>
      </w:pPr>
      <w:bookmarkStart w:id="11" w:name="_Toc7126571"/>
      <w:r>
        <w:lastRenderedPageBreak/>
        <w:t xml:space="preserve">7. </w:t>
      </w:r>
      <w:r w:rsidRPr="00506C1D">
        <w:t>Model training process</w:t>
      </w:r>
      <w:bookmarkEnd w:id="11"/>
    </w:p>
    <w:p w:rsidR="00506C1D" w:rsidRDefault="00506C1D" w:rsidP="00506C1D">
      <w:pPr>
        <w:shd w:val="clear" w:color="auto" w:fill="FFFFFF"/>
        <w:ind w:firstLine="720"/>
        <w:rPr>
          <w:rFonts w:ascii="Arial" w:eastAsia="Arial" w:hAnsi="Arial" w:cs="Arial"/>
          <w:b/>
          <w:color w:val="1C1D1E"/>
          <w:sz w:val="28"/>
          <w:szCs w:val="28"/>
          <w:highlight w:val="white"/>
        </w:rPr>
      </w:pPr>
      <w:r>
        <w:rPr>
          <w:rFonts w:ascii="Arial" w:eastAsia="Arial" w:hAnsi="Arial" w:cs="Arial"/>
          <w:b/>
          <w:color w:val="1C1D1E"/>
          <w:sz w:val="28"/>
          <w:szCs w:val="28"/>
          <w:highlight w:val="white"/>
        </w:rPr>
        <w:t>7.1 Random Forest implementation</w:t>
      </w:r>
    </w:p>
    <w:p w:rsidR="00C0485A" w:rsidRDefault="00C0485A">
      <w:bookmarkStart w:id="12" w:name="_c9cp8us6io6b" w:colFirst="0" w:colLast="0"/>
      <w:bookmarkEnd w:id="12"/>
    </w:p>
    <w:p w:rsidR="00C0485A" w:rsidRDefault="00506C1D">
      <w:r>
        <w:rPr>
          <w:noProof/>
        </w:rPr>
        <w:drawing>
          <wp:inline distT="114300" distB="114300" distL="114300" distR="114300">
            <wp:extent cx="5786438" cy="32004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786438" cy="3200400"/>
                    </a:xfrm>
                    <a:prstGeom prst="rect">
                      <a:avLst/>
                    </a:prstGeom>
                    <a:ln/>
                  </pic:spPr>
                </pic:pic>
              </a:graphicData>
            </a:graphic>
          </wp:inline>
        </w:drawing>
      </w:r>
    </w:p>
    <w:p w:rsidR="00C0485A" w:rsidRDefault="00C0485A"/>
    <w:p w:rsidR="00C0485A" w:rsidRDefault="00506C1D">
      <w:r>
        <w:rPr>
          <w:noProof/>
        </w:rPr>
        <w:drawing>
          <wp:inline distT="114300" distB="114300" distL="114300" distR="114300">
            <wp:extent cx="4676775" cy="1728788"/>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4676775" cy="1728788"/>
                    </a:xfrm>
                    <a:prstGeom prst="rect">
                      <a:avLst/>
                    </a:prstGeom>
                    <a:ln/>
                  </pic:spPr>
                </pic:pic>
              </a:graphicData>
            </a:graphic>
          </wp:inline>
        </w:drawing>
      </w:r>
    </w:p>
    <w:p w:rsidR="00C0485A" w:rsidRDefault="00506C1D">
      <w:r>
        <w:rPr>
          <w:noProof/>
        </w:rPr>
        <w:drawing>
          <wp:inline distT="114300" distB="114300" distL="114300" distR="114300">
            <wp:extent cx="2809875" cy="2262188"/>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2809875" cy="2262188"/>
                    </a:xfrm>
                    <a:prstGeom prst="rect">
                      <a:avLst/>
                    </a:prstGeom>
                    <a:ln/>
                  </pic:spPr>
                </pic:pic>
              </a:graphicData>
            </a:graphic>
          </wp:inline>
        </w:drawing>
      </w:r>
      <w:r>
        <w:t xml:space="preserve">    </w:t>
      </w:r>
      <w:r>
        <w:rPr>
          <w:noProof/>
        </w:rPr>
        <w:drawing>
          <wp:inline distT="114300" distB="114300" distL="114300" distR="114300">
            <wp:extent cx="2743200" cy="2243138"/>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2743200" cy="2243138"/>
                    </a:xfrm>
                    <a:prstGeom prst="rect">
                      <a:avLst/>
                    </a:prstGeom>
                    <a:ln/>
                  </pic:spPr>
                </pic:pic>
              </a:graphicData>
            </a:graphic>
          </wp:inline>
        </w:drawing>
      </w:r>
    </w:p>
    <w:p w:rsidR="00C0485A" w:rsidRDefault="00506C1D" w:rsidP="00506C1D">
      <w:pPr>
        <w:shd w:val="clear" w:color="auto" w:fill="FFFFFF"/>
        <w:ind w:firstLine="720"/>
        <w:rPr>
          <w:b/>
        </w:rPr>
      </w:pPr>
      <w:r>
        <w:rPr>
          <w:rFonts w:ascii="Arial" w:eastAsia="Arial" w:hAnsi="Arial" w:cs="Arial"/>
          <w:b/>
          <w:color w:val="1C1D1E"/>
          <w:sz w:val="28"/>
          <w:szCs w:val="28"/>
          <w:highlight w:val="white"/>
        </w:rPr>
        <w:lastRenderedPageBreak/>
        <w:t>7.2 Logistic Regression implementation</w:t>
      </w:r>
    </w:p>
    <w:p w:rsidR="00C0485A" w:rsidRDefault="00C0485A"/>
    <w:p w:rsidR="00C0485A" w:rsidRDefault="00506C1D">
      <w:r>
        <w:rPr>
          <w:noProof/>
        </w:rPr>
        <w:drawing>
          <wp:inline distT="114300" distB="114300" distL="114300" distR="114300">
            <wp:extent cx="5943600" cy="18161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943600" cy="1816100"/>
                    </a:xfrm>
                    <a:prstGeom prst="rect">
                      <a:avLst/>
                    </a:prstGeom>
                    <a:ln/>
                  </pic:spPr>
                </pic:pic>
              </a:graphicData>
            </a:graphic>
          </wp:inline>
        </w:drawing>
      </w:r>
    </w:p>
    <w:p w:rsidR="00506C1D" w:rsidRDefault="00506C1D"/>
    <w:p w:rsidR="00C0485A" w:rsidRDefault="00506C1D">
      <w:r>
        <w:t xml:space="preserve"> </w:t>
      </w:r>
      <w:r>
        <w:rPr>
          <w:noProof/>
        </w:rPr>
        <w:drawing>
          <wp:inline distT="114300" distB="114300" distL="114300" distR="114300">
            <wp:extent cx="3967163" cy="941784"/>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967163" cy="941784"/>
                    </a:xfrm>
                    <a:prstGeom prst="rect">
                      <a:avLst/>
                    </a:prstGeom>
                    <a:ln/>
                  </pic:spPr>
                </pic:pic>
              </a:graphicData>
            </a:graphic>
          </wp:inline>
        </w:drawing>
      </w:r>
    </w:p>
    <w:p w:rsidR="00506C1D" w:rsidRDefault="00506C1D"/>
    <w:p w:rsidR="00C0485A" w:rsidRDefault="00506C1D">
      <w:r>
        <w:rPr>
          <w:noProof/>
        </w:rPr>
        <w:drawing>
          <wp:inline distT="114300" distB="114300" distL="114300" distR="114300">
            <wp:extent cx="5943600" cy="205740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943600" cy="2057400"/>
                    </a:xfrm>
                    <a:prstGeom prst="rect">
                      <a:avLst/>
                    </a:prstGeom>
                    <a:ln/>
                  </pic:spPr>
                </pic:pic>
              </a:graphicData>
            </a:graphic>
          </wp:inline>
        </w:drawing>
      </w:r>
    </w:p>
    <w:p w:rsidR="00C0485A" w:rsidRDefault="00C0485A"/>
    <w:p w:rsidR="00C0485A" w:rsidRDefault="00506C1D">
      <w:r>
        <w:rPr>
          <w:noProof/>
        </w:rPr>
        <w:drawing>
          <wp:inline distT="114300" distB="114300" distL="114300" distR="114300">
            <wp:extent cx="6372936" cy="775335"/>
            <wp:effectExtent l="0" t="0" r="254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6414548" cy="780398"/>
                    </a:xfrm>
                    <a:prstGeom prst="rect">
                      <a:avLst/>
                    </a:prstGeom>
                    <a:ln/>
                  </pic:spPr>
                </pic:pic>
              </a:graphicData>
            </a:graphic>
          </wp:inline>
        </w:drawing>
      </w:r>
    </w:p>
    <w:p w:rsidR="00C0485A" w:rsidRDefault="00506C1D">
      <w:r>
        <w:rPr>
          <w:noProof/>
        </w:rPr>
        <w:drawing>
          <wp:inline distT="114300" distB="114300" distL="114300" distR="114300">
            <wp:extent cx="5423535" cy="1622612"/>
            <wp:effectExtent l="0" t="0" r="0" b="3175"/>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437097" cy="1626669"/>
                    </a:xfrm>
                    <a:prstGeom prst="rect">
                      <a:avLst/>
                    </a:prstGeom>
                    <a:ln/>
                  </pic:spPr>
                </pic:pic>
              </a:graphicData>
            </a:graphic>
          </wp:inline>
        </w:drawing>
      </w:r>
    </w:p>
    <w:p w:rsidR="00C0485A" w:rsidRDefault="00506C1D">
      <w:r>
        <w:rPr>
          <w:noProof/>
        </w:rPr>
        <w:lastRenderedPageBreak/>
        <w:drawing>
          <wp:inline distT="114300" distB="114300" distL="114300" distR="114300">
            <wp:extent cx="4090988" cy="2384696"/>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4090988" cy="2384696"/>
                    </a:xfrm>
                    <a:prstGeom prst="rect">
                      <a:avLst/>
                    </a:prstGeom>
                    <a:ln/>
                  </pic:spPr>
                </pic:pic>
              </a:graphicData>
            </a:graphic>
          </wp:inline>
        </w:drawing>
      </w:r>
    </w:p>
    <w:p w:rsidR="00506C1D" w:rsidRDefault="00506C1D"/>
    <w:p w:rsidR="00506C1D" w:rsidRDefault="00506C1D" w:rsidP="00506C1D">
      <w:pPr>
        <w:shd w:val="clear" w:color="auto" w:fill="FFFFFF"/>
        <w:ind w:firstLine="720"/>
        <w:rPr>
          <w:rFonts w:ascii="Arial" w:eastAsia="Arial" w:hAnsi="Arial" w:cs="Arial"/>
          <w:b/>
          <w:color w:val="1C1D1E"/>
          <w:sz w:val="28"/>
          <w:szCs w:val="28"/>
        </w:rPr>
      </w:pPr>
      <w:r>
        <w:rPr>
          <w:rFonts w:ascii="Arial" w:eastAsia="Arial" w:hAnsi="Arial" w:cs="Arial"/>
          <w:b/>
          <w:color w:val="1C1D1E"/>
          <w:sz w:val="28"/>
          <w:szCs w:val="28"/>
          <w:highlight w:val="white"/>
        </w:rPr>
        <w:t xml:space="preserve">7.3 </w:t>
      </w:r>
      <w:r w:rsidR="00997363">
        <w:rPr>
          <w:rFonts w:ascii="Arial" w:eastAsia="Arial" w:hAnsi="Arial" w:cs="Arial"/>
          <w:b/>
          <w:color w:val="1C1D1E"/>
          <w:sz w:val="28"/>
          <w:szCs w:val="28"/>
          <w:highlight w:val="white"/>
        </w:rPr>
        <w:t>CNN</w:t>
      </w:r>
      <w:bookmarkStart w:id="13" w:name="_GoBack"/>
      <w:bookmarkEnd w:id="13"/>
      <w:r>
        <w:rPr>
          <w:rFonts w:ascii="Arial" w:eastAsia="Arial" w:hAnsi="Arial" w:cs="Arial"/>
          <w:b/>
          <w:color w:val="1C1D1E"/>
          <w:sz w:val="28"/>
          <w:szCs w:val="28"/>
          <w:highlight w:val="white"/>
        </w:rPr>
        <w:t xml:space="preserve"> implementation</w:t>
      </w:r>
    </w:p>
    <w:p w:rsidR="00506C1D" w:rsidRDefault="00506C1D" w:rsidP="00506C1D">
      <w:pPr>
        <w:shd w:val="clear" w:color="auto" w:fill="FFFFFF"/>
        <w:ind w:firstLine="720"/>
        <w:rPr>
          <w:rFonts w:ascii="Arial" w:eastAsia="Arial" w:hAnsi="Arial" w:cs="Arial"/>
          <w:b/>
          <w:color w:val="1C1D1E"/>
          <w:sz w:val="28"/>
          <w:szCs w:val="28"/>
        </w:rPr>
      </w:pPr>
    </w:p>
    <w:p w:rsidR="00506C1D" w:rsidRDefault="00506C1D" w:rsidP="00506C1D">
      <w:pPr>
        <w:shd w:val="clear" w:color="auto" w:fill="FFFFFF"/>
        <w:ind w:firstLine="720"/>
        <w:rPr>
          <w:b/>
        </w:rPr>
      </w:pPr>
      <w:r>
        <w:rPr>
          <w:rFonts w:ascii="Arial" w:eastAsia="Arial" w:hAnsi="Arial" w:cs="Arial"/>
          <w:b/>
          <w:color w:val="1C1D1E"/>
          <w:sz w:val="28"/>
          <w:szCs w:val="28"/>
        </w:rPr>
        <w:tab/>
      </w:r>
      <w:r w:rsidRPr="00506C1D">
        <w:rPr>
          <w:rFonts w:ascii="Arial" w:eastAsia="Arial" w:hAnsi="Arial" w:cs="Arial"/>
          <w:color w:val="1A3346"/>
        </w:rPr>
        <w:t>No of Epochs: 50</w:t>
      </w:r>
    </w:p>
    <w:p w:rsidR="00506C1D" w:rsidRDefault="00506C1D" w:rsidP="00506C1D">
      <w:pPr>
        <w:shd w:val="clear" w:color="auto" w:fill="FFFFFF"/>
        <w:ind w:firstLine="720"/>
        <w:rPr>
          <w:rFonts w:ascii="Arial" w:eastAsia="Arial" w:hAnsi="Arial" w:cs="Arial"/>
          <w:color w:val="1A3346"/>
        </w:rPr>
      </w:pPr>
      <w:r w:rsidRPr="00506C1D">
        <w:rPr>
          <w:rFonts w:ascii="Arial" w:eastAsia="Arial" w:hAnsi="Arial" w:cs="Arial"/>
          <w:color w:val="1A3346"/>
        </w:rPr>
        <w:t xml:space="preserve">           Batch Size:50</w:t>
      </w:r>
    </w:p>
    <w:p w:rsidR="00506C1D" w:rsidRDefault="00506C1D" w:rsidP="00506C1D">
      <w:pPr>
        <w:shd w:val="clear" w:color="auto" w:fill="FFFFFF"/>
        <w:ind w:firstLine="720"/>
      </w:pPr>
    </w:p>
    <w:p w:rsidR="00C0485A" w:rsidRDefault="00506C1D">
      <w:r>
        <w:rPr>
          <w:noProof/>
        </w:rPr>
        <w:drawing>
          <wp:inline distT="114300" distB="114300" distL="114300" distR="114300">
            <wp:extent cx="5943600" cy="325120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5943600" cy="3251200"/>
                    </a:xfrm>
                    <a:prstGeom prst="rect">
                      <a:avLst/>
                    </a:prstGeom>
                    <a:ln/>
                  </pic:spPr>
                </pic:pic>
              </a:graphicData>
            </a:graphic>
          </wp:inline>
        </w:drawing>
      </w:r>
    </w:p>
    <w:p w:rsidR="00C0485A" w:rsidRDefault="00C0485A"/>
    <w:p w:rsidR="00C0485A" w:rsidRDefault="00506C1D">
      <w:r>
        <w:t xml:space="preserve">           </w:t>
      </w:r>
    </w:p>
    <w:p w:rsidR="00506C1D" w:rsidRDefault="00506C1D" w:rsidP="00506C1D">
      <w:pPr>
        <w:shd w:val="clear" w:color="auto" w:fill="FFFFFF"/>
        <w:ind w:firstLine="720"/>
        <w:rPr>
          <w:rFonts w:ascii="Arial" w:eastAsia="Arial" w:hAnsi="Arial" w:cs="Arial"/>
          <w:b/>
          <w:color w:val="1C1D1E"/>
          <w:sz w:val="28"/>
          <w:szCs w:val="28"/>
          <w:highlight w:val="white"/>
        </w:rPr>
      </w:pPr>
    </w:p>
    <w:p w:rsidR="00997363" w:rsidRDefault="00997363" w:rsidP="00506C1D">
      <w:pPr>
        <w:shd w:val="clear" w:color="auto" w:fill="FFFFFF"/>
        <w:ind w:firstLine="720"/>
        <w:rPr>
          <w:rFonts w:ascii="Arial" w:eastAsia="Arial" w:hAnsi="Arial" w:cs="Arial"/>
          <w:b/>
          <w:color w:val="1C1D1E"/>
          <w:sz w:val="28"/>
          <w:szCs w:val="28"/>
          <w:highlight w:val="white"/>
        </w:rPr>
      </w:pPr>
    </w:p>
    <w:p w:rsidR="00506C1D" w:rsidRDefault="00506C1D" w:rsidP="00506C1D">
      <w:pPr>
        <w:shd w:val="clear" w:color="auto" w:fill="FFFFFF"/>
        <w:ind w:firstLine="720"/>
        <w:rPr>
          <w:rFonts w:ascii="Arial" w:eastAsia="Arial" w:hAnsi="Arial" w:cs="Arial"/>
          <w:b/>
          <w:color w:val="1C1D1E"/>
          <w:sz w:val="28"/>
          <w:szCs w:val="28"/>
        </w:rPr>
      </w:pPr>
      <w:r>
        <w:rPr>
          <w:rFonts w:ascii="Arial" w:eastAsia="Arial" w:hAnsi="Arial" w:cs="Arial"/>
          <w:b/>
          <w:color w:val="1C1D1E"/>
          <w:sz w:val="28"/>
          <w:szCs w:val="28"/>
          <w:highlight w:val="white"/>
        </w:rPr>
        <w:t xml:space="preserve">7.4 </w:t>
      </w:r>
      <w:r>
        <w:rPr>
          <w:rFonts w:ascii="Arial" w:eastAsia="Arial" w:hAnsi="Arial" w:cs="Arial"/>
          <w:b/>
          <w:color w:val="1C1D1E"/>
          <w:sz w:val="28"/>
          <w:szCs w:val="28"/>
        </w:rPr>
        <w:t>Faster R-CNN</w:t>
      </w:r>
    </w:p>
    <w:p w:rsidR="00506C1D" w:rsidRDefault="00506C1D" w:rsidP="00506C1D">
      <w:pPr>
        <w:shd w:val="clear" w:color="auto" w:fill="FFFFFF"/>
        <w:ind w:firstLine="720"/>
        <w:rPr>
          <w:rFonts w:ascii="Arial" w:eastAsia="Arial" w:hAnsi="Arial" w:cs="Arial"/>
          <w:b/>
          <w:color w:val="1C1D1E"/>
          <w:sz w:val="28"/>
          <w:szCs w:val="28"/>
        </w:rPr>
      </w:pPr>
    </w:p>
    <w:p w:rsidR="00506C1D" w:rsidRDefault="00506C1D" w:rsidP="00506C1D">
      <w:pPr>
        <w:shd w:val="clear" w:color="auto" w:fill="FFFFFF"/>
        <w:ind w:firstLine="720"/>
        <w:rPr>
          <w:rFonts w:ascii="Arial" w:eastAsia="Arial" w:hAnsi="Arial" w:cs="Arial"/>
          <w:color w:val="1A3346"/>
        </w:rPr>
      </w:pPr>
      <w:r>
        <w:rPr>
          <w:rFonts w:ascii="Arial" w:eastAsia="Arial" w:hAnsi="Arial" w:cs="Arial"/>
          <w:b/>
          <w:color w:val="1C1D1E"/>
          <w:sz w:val="28"/>
          <w:szCs w:val="28"/>
        </w:rPr>
        <w:tab/>
      </w:r>
      <w:r w:rsidRPr="00506C1D">
        <w:rPr>
          <w:rFonts w:ascii="Arial" w:eastAsia="Arial" w:hAnsi="Arial" w:cs="Arial"/>
          <w:color w:val="1A3346"/>
        </w:rPr>
        <w:t>No of Epochs: 50</w:t>
      </w:r>
    </w:p>
    <w:p w:rsidR="00506C1D" w:rsidRDefault="00506C1D" w:rsidP="00506C1D">
      <w:pPr>
        <w:shd w:val="clear" w:color="auto" w:fill="FFFFFF"/>
        <w:ind w:left="720" w:firstLine="720"/>
        <w:rPr>
          <w:b/>
        </w:rPr>
      </w:pPr>
      <w:r>
        <w:rPr>
          <w:rFonts w:ascii="Arial" w:eastAsia="Arial" w:hAnsi="Arial" w:cs="Arial"/>
          <w:color w:val="1A3346"/>
        </w:rPr>
        <w:lastRenderedPageBreak/>
        <w:t>Epoch Length: 10</w:t>
      </w:r>
    </w:p>
    <w:p w:rsidR="00C0485A" w:rsidRDefault="00506C1D" w:rsidP="00506C1D">
      <w:pPr>
        <w:shd w:val="clear" w:color="auto" w:fill="FFFFFF"/>
        <w:ind w:firstLine="720"/>
      </w:pPr>
      <w:r w:rsidRPr="00506C1D">
        <w:rPr>
          <w:rFonts w:ascii="Arial" w:eastAsia="Arial" w:hAnsi="Arial" w:cs="Arial"/>
          <w:color w:val="1A3346"/>
        </w:rPr>
        <w:t xml:space="preserve">           </w:t>
      </w:r>
      <w:r>
        <w:rPr>
          <w:rFonts w:ascii="Arial" w:eastAsia="Arial" w:hAnsi="Arial" w:cs="Arial"/>
          <w:color w:val="1A3346"/>
        </w:rPr>
        <w:t>Base Network</w:t>
      </w:r>
      <w:r w:rsidRPr="00506C1D">
        <w:rPr>
          <w:rFonts w:ascii="Arial" w:eastAsia="Arial" w:hAnsi="Arial" w:cs="Arial"/>
          <w:color w:val="1A3346"/>
        </w:rPr>
        <w:t>:</w:t>
      </w:r>
      <w:r>
        <w:rPr>
          <w:rFonts w:ascii="Arial" w:eastAsia="Arial" w:hAnsi="Arial" w:cs="Arial"/>
          <w:color w:val="1A3346"/>
        </w:rPr>
        <w:t xml:space="preserve"> Resnet </w:t>
      </w:r>
      <w:r w:rsidRPr="00506C1D">
        <w:rPr>
          <w:rFonts w:ascii="Arial" w:eastAsia="Arial" w:hAnsi="Arial" w:cs="Arial"/>
          <w:color w:val="1A3346"/>
        </w:rPr>
        <w:t>50</w:t>
      </w:r>
    </w:p>
    <w:p w:rsidR="00C0485A" w:rsidRDefault="00506C1D">
      <w:r>
        <w:tab/>
      </w:r>
      <w:r>
        <w:rPr>
          <w:noProof/>
        </w:rPr>
        <w:drawing>
          <wp:inline distT="114300" distB="114300" distL="114300" distR="114300">
            <wp:extent cx="5943600" cy="10033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943600" cy="1003300"/>
                    </a:xfrm>
                    <a:prstGeom prst="rect">
                      <a:avLst/>
                    </a:prstGeom>
                    <a:ln/>
                  </pic:spPr>
                </pic:pic>
              </a:graphicData>
            </a:graphic>
          </wp:inline>
        </w:drawing>
      </w:r>
    </w:p>
    <w:p w:rsidR="00C0485A" w:rsidRDefault="00506C1D">
      <w:r>
        <w:t xml:space="preserve">     </w:t>
      </w:r>
    </w:p>
    <w:p w:rsidR="00C0485A" w:rsidRDefault="00506C1D" w:rsidP="00506C1D">
      <w:r>
        <w:t>1. Fire localization</w:t>
      </w:r>
    </w:p>
    <w:p w:rsidR="00C0485A" w:rsidRDefault="00506C1D">
      <w:r>
        <w:rPr>
          <w:noProof/>
        </w:rPr>
        <w:drawing>
          <wp:inline distT="114300" distB="114300" distL="114300" distR="114300">
            <wp:extent cx="2909888" cy="1990725"/>
            <wp:effectExtent l="0" t="0" r="0" b="0"/>
            <wp:docPr id="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2909888" cy="1990725"/>
                    </a:xfrm>
                    <a:prstGeom prst="rect">
                      <a:avLst/>
                    </a:prstGeom>
                    <a:ln/>
                  </pic:spPr>
                </pic:pic>
              </a:graphicData>
            </a:graphic>
          </wp:inline>
        </w:drawing>
      </w:r>
    </w:p>
    <w:p w:rsidR="00506C1D" w:rsidRDefault="00506C1D"/>
    <w:p w:rsidR="00C0485A" w:rsidRDefault="00506C1D">
      <w:r>
        <w:t>2. Smoke localization</w:t>
      </w:r>
    </w:p>
    <w:p w:rsidR="00C0485A" w:rsidRDefault="00506C1D">
      <w:r>
        <w:rPr>
          <w:noProof/>
        </w:rPr>
        <w:drawing>
          <wp:inline distT="114300" distB="114300" distL="114300" distR="114300">
            <wp:extent cx="3052763" cy="1730266"/>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3052763" cy="1730266"/>
                    </a:xfrm>
                    <a:prstGeom prst="rect">
                      <a:avLst/>
                    </a:prstGeom>
                    <a:ln/>
                  </pic:spPr>
                </pic:pic>
              </a:graphicData>
            </a:graphic>
          </wp:inline>
        </w:drawing>
      </w:r>
    </w:p>
    <w:p w:rsidR="00506C1D" w:rsidRDefault="00506C1D"/>
    <w:p w:rsidR="00C0485A" w:rsidRDefault="00506C1D">
      <w:r>
        <w:t>3. No Fire</w:t>
      </w:r>
    </w:p>
    <w:p w:rsidR="00C0485A" w:rsidRDefault="00506C1D">
      <w:r>
        <w:rPr>
          <w:noProof/>
        </w:rPr>
        <w:drawing>
          <wp:inline distT="114300" distB="114300" distL="114300" distR="114300">
            <wp:extent cx="2556932" cy="1918447"/>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2563836" cy="1923627"/>
                    </a:xfrm>
                    <a:prstGeom prst="rect">
                      <a:avLst/>
                    </a:prstGeom>
                    <a:ln/>
                  </pic:spPr>
                </pic:pic>
              </a:graphicData>
            </a:graphic>
          </wp:inline>
        </w:drawing>
      </w:r>
    </w:p>
    <w:p w:rsidR="00C0485A" w:rsidRDefault="00C0485A"/>
    <w:p w:rsidR="00C0485A" w:rsidRDefault="00506C1D">
      <w:pPr>
        <w:pStyle w:val="Heading1"/>
        <w:shd w:val="clear" w:color="auto" w:fill="FFFFFF"/>
        <w:spacing w:before="180" w:after="180"/>
      </w:pPr>
      <w:bookmarkStart w:id="14" w:name="_Toc7126572"/>
      <w:r>
        <w:t>8. Case Study with Statistics</w:t>
      </w:r>
      <w:bookmarkEnd w:id="14"/>
      <w:r>
        <w:t xml:space="preserve"> </w:t>
      </w:r>
    </w:p>
    <w:p w:rsidR="00C0485A" w:rsidRDefault="00506C1D">
      <w:pPr>
        <w:shd w:val="clear" w:color="auto" w:fill="FFFFFF"/>
        <w:spacing w:before="180" w:after="180"/>
        <w:rPr>
          <w:rFonts w:ascii="Arial" w:eastAsia="Arial" w:hAnsi="Arial" w:cs="Arial"/>
          <w:color w:val="1C1D1E"/>
          <w:highlight w:val="white"/>
        </w:rPr>
      </w:pPr>
      <w:r>
        <w:rPr>
          <w:rFonts w:ascii="Arial" w:eastAsia="Arial" w:hAnsi="Arial" w:cs="Arial"/>
          <w:b/>
          <w:color w:val="1C1D1E"/>
          <w:sz w:val="28"/>
          <w:szCs w:val="28"/>
          <w:highlight w:val="white"/>
        </w:rPr>
        <w:t xml:space="preserve">Case Study - Early Fire detection using weather data: </w:t>
      </w:r>
      <w:r>
        <w:rPr>
          <w:rFonts w:ascii="Arial" w:eastAsia="Arial" w:hAnsi="Arial" w:cs="Arial"/>
          <w:color w:val="1C1D1E"/>
          <w:highlight w:val="white"/>
        </w:rPr>
        <w:t xml:space="preserve">Detecting and predicting fire at early stages is very crucial because fire spreads at a very fast pace. The most effective way to minimize the damages caused by the forest fires is the early detection of forest fires and a </w:t>
      </w:r>
      <w:r w:rsidR="00997363">
        <w:rPr>
          <w:rFonts w:ascii="Arial" w:eastAsia="Arial" w:hAnsi="Arial" w:cs="Arial"/>
          <w:color w:val="1C1D1E"/>
          <w:highlight w:val="white"/>
        </w:rPr>
        <w:t>fast-appropriate</w:t>
      </w:r>
      <w:r>
        <w:rPr>
          <w:rFonts w:ascii="Arial" w:eastAsia="Arial" w:hAnsi="Arial" w:cs="Arial"/>
          <w:color w:val="1C1D1E"/>
          <w:highlight w:val="white"/>
        </w:rPr>
        <w:t xml:space="preserve"> reaction. Many countries have their own indices to measure and react to the wildfire occurrences. One of the well-known </w:t>
      </w:r>
      <w:r w:rsidR="00997363">
        <w:rPr>
          <w:rFonts w:ascii="Arial" w:eastAsia="Arial" w:hAnsi="Arial" w:cs="Arial"/>
          <w:color w:val="1C1D1E"/>
          <w:highlight w:val="white"/>
        </w:rPr>
        <w:t>indices</w:t>
      </w:r>
      <w:r>
        <w:rPr>
          <w:rFonts w:ascii="Arial" w:eastAsia="Arial" w:hAnsi="Arial" w:cs="Arial"/>
          <w:color w:val="1C1D1E"/>
          <w:highlight w:val="white"/>
        </w:rPr>
        <w:t xml:space="preserve"> </w:t>
      </w:r>
      <w:r w:rsidR="00997363">
        <w:rPr>
          <w:rFonts w:ascii="Arial" w:eastAsia="Arial" w:hAnsi="Arial" w:cs="Arial"/>
          <w:color w:val="1C1D1E"/>
          <w:highlight w:val="white"/>
        </w:rPr>
        <w:t>is Canadian</w:t>
      </w:r>
      <w:r>
        <w:rPr>
          <w:rFonts w:ascii="Arial" w:eastAsia="Arial" w:hAnsi="Arial" w:cs="Arial"/>
          <w:color w:val="1C1D1E"/>
          <w:highlight w:val="white"/>
        </w:rPr>
        <w:t xml:space="preserve"> Fire Weather Index. It uses fire weather modeling, as a basis for modeling and displaying of the possibility of fire occurrence in the forests. The calculation of the components is based on consecutive daily monitoring of the temperature, the relative humidity, the wind speed, and the 24-hour rainfall.</w:t>
      </w:r>
    </w:p>
    <w:p w:rsidR="00C0485A" w:rsidRDefault="00506C1D">
      <w:pPr>
        <w:shd w:val="clear" w:color="auto" w:fill="FFFFFF"/>
        <w:spacing w:before="180" w:after="180"/>
        <w:rPr>
          <w:rFonts w:ascii="Arial" w:eastAsia="Arial" w:hAnsi="Arial" w:cs="Arial"/>
          <w:color w:val="1C1D1E"/>
          <w:highlight w:val="white"/>
        </w:rPr>
      </w:pPr>
      <w:r>
        <w:rPr>
          <w:rFonts w:ascii="Arial" w:eastAsia="Arial" w:hAnsi="Arial" w:cs="Arial"/>
          <w:color w:val="1C1D1E"/>
          <w:highlight w:val="white"/>
        </w:rPr>
        <w:t>Since USA do not have a fire weather index unlike other countries, the dependency between different weather parameters need to be analyzed with the help of machine learning models and needs to reach the best predictor.</w:t>
      </w:r>
    </w:p>
    <w:p w:rsidR="00C0485A" w:rsidRDefault="00506C1D">
      <w:pPr>
        <w:shd w:val="clear" w:color="auto" w:fill="FFFFFF"/>
        <w:spacing w:before="180" w:after="180"/>
        <w:rPr>
          <w:rFonts w:ascii="Arial" w:eastAsia="Arial" w:hAnsi="Arial" w:cs="Arial"/>
          <w:color w:val="505050"/>
          <w:highlight w:val="white"/>
        </w:rPr>
      </w:pPr>
      <w:r>
        <w:rPr>
          <w:rFonts w:ascii="Arial" w:eastAsia="Arial" w:hAnsi="Arial" w:cs="Arial"/>
          <w:b/>
          <w:color w:val="1C1D1E"/>
          <w:highlight w:val="white"/>
        </w:rPr>
        <w:t xml:space="preserve">Case Study - Smoke Detection in Satellite Data: </w:t>
      </w:r>
      <w:r>
        <w:rPr>
          <w:rFonts w:ascii="Arial" w:eastAsia="Arial" w:hAnsi="Arial" w:cs="Arial"/>
          <w:color w:val="1C1D1E"/>
          <w:highlight w:val="white"/>
        </w:rPr>
        <w:t xml:space="preserve">While detecting satellite data, it is very easy to mistake between smoke and cloud distribution. Since smoke appears before fire, it is indeed a good indication of early fire prediction too. To distinguish between smoke and cloud, a good method to adopt is, to train smoke patterns with vegetation or land as backdrop. The paper </w:t>
      </w:r>
      <w:r>
        <w:rPr>
          <w:rFonts w:ascii="Arial" w:eastAsia="Arial" w:hAnsi="Arial" w:cs="Arial"/>
          <w:i/>
          <w:color w:val="505050"/>
          <w:highlight w:val="white"/>
        </w:rPr>
        <w:t xml:space="preserve">Deep domain </w:t>
      </w:r>
      <w:r w:rsidR="00997363">
        <w:rPr>
          <w:rFonts w:ascii="Arial" w:eastAsia="Arial" w:hAnsi="Arial" w:cs="Arial"/>
          <w:i/>
          <w:color w:val="505050"/>
          <w:highlight w:val="white"/>
        </w:rPr>
        <w:t>adaptation-based</w:t>
      </w:r>
      <w:r>
        <w:rPr>
          <w:rFonts w:ascii="Arial" w:eastAsia="Arial" w:hAnsi="Arial" w:cs="Arial"/>
          <w:i/>
          <w:color w:val="505050"/>
          <w:highlight w:val="white"/>
        </w:rPr>
        <w:t xml:space="preserve"> video smoke detection using synthetic smoke images</w:t>
      </w:r>
      <w:r>
        <w:rPr>
          <w:rFonts w:ascii="Arial" w:eastAsia="Arial" w:hAnsi="Arial" w:cs="Arial"/>
          <w:b/>
          <w:i/>
          <w:color w:val="505050"/>
          <w:highlight w:val="white"/>
        </w:rPr>
        <w:t xml:space="preserve"> </w:t>
      </w:r>
      <w:r>
        <w:rPr>
          <w:rFonts w:ascii="Arial" w:eastAsia="Arial" w:hAnsi="Arial" w:cs="Arial"/>
          <w:i/>
          <w:color w:val="505050"/>
          <w:highlight w:val="white"/>
        </w:rPr>
        <w:t xml:space="preserve">by Gao Xu, Yongming Zhang, Qixing Zhang, </w:t>
      </w:r>
      <w:proofErr w:type="spellStart"/>
      <w:r>
        <w:rPr>
          <w:rFonts w:ascii="Arial" w:eastAsia="Arial" w:hAnsi="Arial" w:cs="Arial"/>
          <w:i/>
          <w:color w:val="505050"/>
          <w:highlight w:val="white"/>
        </w:rPr>
        <w:t>Gaohua</w:t>
      </w:r>
      <w:proofErr w:type="spellEnd"/>
      <w:r>
        <w:rPr>
          <w:rFonts w:ascii="Arial" w:eastAsia="Arial" w:hAnsi="Arial" w:cs="Arial"/>
          <w:i/>
          <w:color w:val="505050"/>
          <w:highlight w:val="white"/>
        </w:rPr>
        <w:t xml:space="preserve"> Lin, </w:t>
      </w:r>
      <w:proofErr w:type="spellStart"/>
      <w:r>
        <w:rPr>
          <w:rFonts w:ascii="Arial" w:eastAsia="Arial" w:hAnsi="Arial" w:cs="Arial"/>
          <w:i/>
          <w:color w:val="505050"/>
          <w:highlight w:val="white"/>
        </w:rPr>
        <w:t>Jinjun</w:t>
      </w:r>
      <w:proofErr w:type="spellEnd"/>
      <w:r>
        <w:rPr>
          <w:rFonts w:ascii="Arial" w:eastAsia="Arial" w:hAnsi="Arial" w:cs="Arial"/>
          <w:i/>
          <w:color w:val="505050"/>
          <w:highlight w:val="white"/>
        </w:rPr>
        <w:t xml:space="preserve"> Wang uses </w:t>
      </w:r>
      <w:r>
        <w:rPr>
          <w:rFonts w:ascii="Arial" w:eastAsia="Arial" w:hAnsi="Arial" w:cs="Arial"/>
          <w:color w:val="505050"/>
          <w:highlight w:val="white"/>
        </w:rPr>
        <w:t>synthetic smoke on green backdrops to simulate the effect of smoke on vegetation. Following is the statistics of their approach.</w:t>
      </w:r>
    </w:p>
    <w:p w:rsidR="00C0485A" w:rsidRPr="00506C1D" w:rsidRDefault="00506C1D">
      <w:pPr>
        <w:shd w:val="clear" w:color="auto" w:fill="FFFFFF"/>
        <w:spacing w:before="180" w:after="180"/>
        <w:rPr>
          <w:rFonts w:ascii="Arial" w:eastAsia="Arial" w:hAnsi="Arial" w:cs="Arial"/>
          <w:color w:val="505050"/>
          <w:highlight w:val="white"/>
        </w:rPr>
      </w:pPr>
      <w:r>
        <w:rPr>
          <w:rFonts w:ascii="Arial" w:eastAsia="Arial" w:hAnsi="Arial" w:cs="Arial"/>
          <w:noProof/>
          <w:color w:val="505050"/>
          <w:highlight w:val="white"/>
        </w:rPr>
        <w:drawing>
          <wp:inline distT="114300" distB="114300" distL="114300" distR="114300">
            <wp:extent cx="5943600" cy="17653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943600" cy="1765300"/>
                    </a:xfrm>
                    <a:prstGeom prst="rect">
                      <a:avLst/>
                    </a:prstGeom>
                    <a:ln/>
                  </pic:spPr>
                </pic:pic>
              </a:graphicData>
            </a:graphic>
          </wp:inline>
        </w:drawing>
      </w:r>
    </w:p>
    <w:p w:rsidR="00C0485A" w:rsidRDefault="00506C1D">
      <w:pPr>
        <w:shd w:val="clear" w:color="auto" w:fill="FFFFFF"/>
        <w:rPr>
          <w:rFonts w:ascii="Arial" w:eastAsia="Arial" w:hAnsi="Arial" w:cs="Arial"/>
          <w:color w:val="1C1D1E"/>
          <w:highlight w:val="white"/>
        </w:rPr>
      </w:pPr>
      <w:r>
        <w:rPr>
          <w:rFonts w:ascii="Arial" w:eastAsia="Arial" w:hAnsi="Arial" w:cs="Arial"/>
          <w:color w:val="1C1D1E"/>
          <w:highlight w:val="white"/>
        </w:rPr>
        <w:t xml:space="preserve">The test accuracy obtained while using a localized smoke identification </w:t>
      </w:r>
      <w:r w:rsidR="00997363">
        <w:rPr>
          <w:rFonts w:ascii="Arial" w:eastAsia="Arial" w:hAnsi="Arial" w:cs="Arial"/>
          <w:color w:val="1C1D1E"/>
          <w:highlight w:val="white"/>
        </w:rPr>
        <w:t>with Faster</w:t>
      </w:r>
      <w:r>
        <w:rPr>
          <w:rFonts w:ascii="Arial" w:eastAsia="Arial" w:hAnsi="Arial" w:cs="Arial"/>
          <w:color w:val="1C1D1E"/>
          <w:highlight w:val="white"/>
        </w:rPr>
        <w:t xml:space="preserve"> R-CNN with vegetation backdrop is 80.3%.</w:t>
      </w:r>
    </w:p>
    <w:p w:rsidR="00C0485A" w:rsidRDefault="00C0485A">
      <w:pPr>
        <w:shd w:val="clear" w:color="auto" w:fill="FFFFFF"/>
        <w:spacing w:before="180" w:after="180"/>
        <w:rPr>
          <w:rFonts w:ascii="Arial" w:eastAsia="Arial" w:hAnsi="Arial" w:cs="Arial"/>
          <w:color w:val="1C1D1E"/>
          <w:highlight w:val="white"/>
        </w:rPr>
      </w:pPr>
    </w:p>
    <w:p w:rsidR="00C0485A" w:rsidRDefault="00C0485A">
      <w:pPr>
        <w:shd w:val="clear" w:color="auto" w:fill="FFFFFF"/>
        <w:spacing w:before="180" w:after="180"/>
        <w:rPr>
          <w:rFonts w:ascii="Arial" w:eastAsia="Arial" w:hAnsi="Arial" w:cs="Arial"/>
          <w:color w:val="1C1D1E"/>
          <w:highlight w:val="white"/>
        </w:rPr>
      </w:pPr>
    </w:p>
    <w:p w:rsidR="00506C1D" w:rsidRDefault="00506C1D">
      <w:pPr>
        <w:shd w:val="clear" w:color="auto" w:fill="FFFFFF"/>
        <w:spacing w:before="180" w:after="180"/>
        <w:rPr>
          <w:rFonts w:ascii="Arial" w:eastAsia="Arial" w:hAnsi="Arial" w:cs="Arial"/>
          <w:color w:val="2D3B45"/>
          <w:sz w:val="40"/>
          <w:szCs w:val="40"/>
        </w:rPr>
      </w:pPr>
    </w:p>
    <w:p w:rsidR="00506C1D" w:rsidRDefault="00506C1D">
      <w:pPr>
        <w:shd w:val="clear" w:color="auto" w:fill="FFFFFF"/>
        <w:spacing w:before="180" w:after="180"/>
        <w:rPr>
          <w:rFonts w:ascii="Arial" w:eastAsia="Arial" w:hAnsi="Arial" w:cs="Arial"/>
          <w:color w:val="2D3B45"/>
          <w:sz w:val="40"/>
          <w:szCs w:val="40"/>
        </w:rPr>
      </w:pPr>
    </w:p>
    <w:p w:rsidR="00C0485A" w:rsidRDefault="00506C1D">
      <w:pPr>
        <w:shd w:val="clear" w:color="auto" w:fill="FFFFFF"/>
        <w:spacing w:before="180" w:after="180"/>
        <w:rPr>
          <w:rFonts w:ascii="Arial" w:eastAsia="Arial" w:hAnsi="Arial" w:cs="Arial"/>
          <w:color w:val="2D3B45"/>
          <w:sz w:val="40"/>
          <w:szCs w:val="40"/>
        </w:rPr>
      </w:pPr>
      <w:r>
        <w:rPr>
          <w:rFonts w:ascii="Arial" w:eastAsia="Arial" w:hAnsi="Arial" w:cs="Arial"/>
          <w:color w:val="2D3B45"/>
          <w:sz w:val="40"/>
          <w:szCs w:val="40"/>
        </w:rPr>
        <w:t>References:</w:t>
      </w:r>
    </w:p>
    <w:p w:rsidR="00C0485A" w:rsidRDefault="00997363">
      <w:pPr>
        <w:numPr>
          <w:ilvl w:val="0"/>
          <w:numId w:val="2"/>
        </w:numPr>
        <w:shd w:val="clear" w:color="auto" w:fill="FFFFFF"/>
        <w:spacing w:before="180"/>
        <w:rPr>
          <w:rFonts w:ascii="Arial" w:eastAsia="Arial" w:hAnsi="Arial" w:cs="Arial"/>
          <w:color w:val="2D3B45"/>
        </w:rPr>
      </w:pPr>
      <w:hyperlink r:id="rId35">
        <w:r w:rsidR="00506C1D">
          <w:rPr>
            <w:rFonts w:ascii="Arial" w:eastAsia="Arial" w:hAnsi="Arial" w:cs="Arial"/>
            <w:color w:val="1155CC"/>
            <w:u w:val="single"/>
          </w:rPr>
          <w:t>https://en.wikipedia.org/wiki/Residual_neural_network</w:t>
        </w:r>
      </w:hyperlink>
    </w:p>
    <w:p w:rsidR="00C0485A" w:rsidRDefault="00997363">
      <w:pPr>
        <w:numPr>
          <w:ilvl w:val="0"/>
          <w:numId w:val="2"/>
        </w:numPr>
        <w:shd w:val="clear" w:color="auto" w:fill="FFFFFF"/>
        <w:rPr>
          <w:rFonts w:ascii="Arial" w:eastAsia="Arial" w:hAnsi="Arial" w:cs="Arial"/>
          <w:color w:val="2D3B45"/>
        </w:rPr>
      </w:pPr>
      <w:hyperlink r:id="rId36">
        <w:r w:rsidR="00506C1D">
          <w:rPr>
            <w:rFonts w:ascii="Arial" w:eastAsia="Arial" w:hAnsi="Arial" w:cs="Arial"/>
            <w:color w:val="1155CC"/>
            <w:u w:val="single"/>
          </w:rPr>
          <w:t>https://earthexplorer.usgs.gov/</w:t>
        </w:r>
      </w:hyperlink>
      <w:r w:rsidR="00506C1D">
        <w:rPr>
          <w:rFonts w:ascii="Arial" w:eastAsia="Arial" w:hAnsi="Arial" w:cs="Arial"/>
          <w:color w:val="2D3B45"/>
        </w:rPr>
        <w:t xml:space="preserve"> </w:t>
      </w:r>
    </w:p>
    <w:p w:rsidR="00C0485A" w:rsidRDefault="00997363">
      <w:pPr>
        <w:numPr>
          <w:ilvl w:val="0"/>
          <w:numId w:val="2"/>
        </w:numPr>
        <w:shd w:val="clear" w:color="auto" w:fill="FFFFFF"/>
        <w:rPr>
          <w:rFonts w:ascii="Arial" w:eastAsia="Arial" w:hAnsi="Arial" w:cs="Arial"/>
          <w:color w:val="2D3B45"/>
        </w:rPr>
      </w:pPr>
      <w:hyperlink r:id="rId37">
        <w:r w:rsidR="00506C1D">
          <w:rPr>
            <w:rFonts w:ascii="Arial" w:eastAsia="Arial" w:hAnsi="Arial" w:cs="Arial"/>
            <w:color w:val="1155CC"/>
            <w:u w:val="single"/>
          </w:rPr>
          <w:t>http://cs229.stanford.edu/proj2018/report/210.pdf</w:t>
        </w:r>
      </w:hyperlink>
    </w:p>
    <w:p w:rsidR="00C0485A" w:rsidRDefault="00997363">
      <w:pPr>
        <w:numPr>
          <w:ilvl w:val="0"/>
          <w:numId w:val="2"/>
        </w:numPr>
        <w:shd w:val="clear" w:color="auto" w:fill="FFFFFF"/>
        <w:rPr>
          <w:rFonts w:ascii="Arial" w:eastAsia="Arial" w:hAnsi="Arial" w:cs="Arial"/>
          <w:color w:val="2D3B45"/>
        </w:rPr>
      </w:pPr>
      <w:hyperlink r:id="rId38">
        <w:r w:rsidR="00506C1D">
          <w:rPr>
            <w:rFonts w:ascii="Arial" w:eastAsia="Arial" w:hAnsi="Arial" w:cs="Arial"/>
            <w:color w:val="1155CC"/>
            <w:u w:val="single"/>
          </w:rPr>
          <w:t>https://ieeexplore.ieee.org/document/6054103</w:t>
        </w:r>
      </w:hyperlink>
    </w:p>
    <w:p w:rsidR="00C0485A" w:rsidRDefault="00997363">
      <w:pPr>
        <w:numPr>
          <w:ilvl w:val="0"/>
          <w:numId w:val="2"/>
        </w:numPr>
        <w:shd w:val="clear" w:color="auto" w:fill="FFFFFF"/>
        <w:rPr>
          <w:rFonts w:ascii="Arial" w:eastAsia="Arial" w:hAnsi="Arial" w:cs="Arial"/>
          <w:color w:val="2D3B45"/>
        </w:rPr>
      </w:pPr>
      <w:hyperlink r:id="rId39">
        <w:r w:rsidR="00506C1D">
          <w:rPr>
            <w:rFonts w:ascii="Arial" w:eastAsia="Arial" w:hAnsi="Arial" w:cs="Arial"/>
            <w:color w:val="1155CC"/>
            <w:u w:val="single"/>
          </w:rPr>
          <w:t>https://ieeexplore.ieee.org/document/7414773</w:t>
        </w:r>
      </w:hyperlink>
    </w:p>
    <w:p w:rsidR="00C0485A" w:rsidRDefault="00997363">
      <w:pPr>
        <w:numPr>
          <w:ilvl w:val="0"/>
          <w:numId w:val="2"/>
        </w:numPr>
        <w:shd w:val="clear" w:color="auto" w:fill="FFFFFF"/>
        <w:spacing w:after="180"/>
        <w:rPr>
          <w:rFonts w:ascii="Arial" w:eastAsia="Arial" w:hAnsi="Arial" w:cs="Arial"/>
          <w:color w:val="2D3B45"/>
        </w:rPr>
      </w:pPr>
      <w:hyperlink r:id="rId40">
        <w:r w:rsidR="00506C1D">
          <w:rPr>
            <w:rFonts w:ascii="Arial" w:eastAsia="Arial" w:hAnsi="Arial" w:cs="Arial"/>
            <w:color w:val="1155CC"/>
            <w:u w:val="single"/>
          </w:rPr>
          <w:t>https://www.scientificamerican.com/article/heres-what-we-know-about-wildfires-and-climate-change/</w:t>
        </w:r>
      </w:hyperlink>
    </w:p>
    <w:p w:rsidR="00C0485A" w:rsidRDefault="00997363">
      <w:pPr>
        <w:numPr>
          <w:ilvl w:val="0"/>
          <w:numId w:val="2"/>
        </w:numPr>
        <w:shd w:val="clear" w:color="auto" w:fill="FFFFFF"/>
        <w:spacing w:after="180"/>
        <w:rPr>
          <w:rFonts w:ascii="Arial" w:eastAsia="Arial" w:hAnsi="Arial" w:cs="Arial"/>
          <w:color w:val="2D3B45"/>
        </w:rPr>
      </w:pPr>
      <w:hyperlink r:id="rId41">
        <w:r w:rsidR="00506C1D">
          <w:rPr>
            <w:rFonts w:ascii="Arial" w:eastAsia="Arial" w:hAnsi="Arial" w:cs="Arial"/>
            <w:color w:val="1155CC"/>
            <w:u w:val="single"/>
          </w:rPr>
          <w:t>https://medium.com/rants-on-machine-learning/the-unreasonable-effectiveness-of-random-forests-f33c3ce28883</w:t>
        </w:r>
      </w:hyperlink>
    </w:p>
    <w:p w:rsidR="00C0485A" w:rsidRDefault="00C0485A">
      <w:pPr>
        <w:shd w:val="clear" w:color="auto" w:fill="FFFFFF"/>
        <w:spacing w:after="180"/>
        <w:ind w:left="720"/>
        <w:rPr>
          <w:rFonts w:ascii="Arial" w:eastAsia="Arial" w:hAnsi="Arial" w:cs="Arial"/>
          <w:color w:val="2D3B45"/>
        </w:rPr>
      </w:pPr>
    </w:p>
    <w:sectPr w:rsidR="00C0485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Roboto">
    <w:altName w:val="Arial"/>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98440D"/>
    <w:multiLevelType w:val="hybridMultilevel"/>
    <w:tmpl w:val="57A0F99C"/>
    <w:lvl w:ilvl="0" w:tplc="3FA2BDF0">
      <w:start w:val="1"/>
      <w:numFmt w:val="decimal"/>
      <w:lvlText w:val="%1."/>
      <w:lvlJc w:val="left"/>
      <w:pPr>
        <w:ind w:left="1120" w:hanging="40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3655A1C"/>
    <w:multiLevelType w:val="multilevel"/>
    <w:tmpl w:val="78AAA1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4A3066C"/>
    <w:multiLevelType w:val="multilevel"/>
    <w:tmpl w:val="0BAAE7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495B5B35"/>
    <w:multiLevelType w:val="multilevel"/>
    <w:tmpl w:val="91D8AC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E0569E6"/>
    <w:multiLevelType w:val="multilevel"/>
    <w:tmpl w:val="C96CE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8075CE5"/>
    <w:multiLevelType w:val="multilevel"/>
    <w:tmpl w:val="08E8E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08D42DC"/>
    <w:multiLevelType w:val="multilevel"/>
    <w:tmpl w:val="6B82FB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29F3472"/>
    <w:multiLevelType w:val="multilevel"/>
    <w:tmpl w:val="6304F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4EC0ACA"/>
    <w:multiLevelType w:val="multilevel"/>
    <w:tmpl w:val="264E0BA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5F53CC4"/>
    <w:multiLevelType w:val="hybridMultilevel"/>
    <w:tmpl w:val="F4E207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7652FC5"/>
    <w:multiLevelType w:val="multilevel"/>
    <w:tmpl w:val="90F2F66A"/>
    <w:lvl w:ilvl="0">
      <w:start w:val="1"/>
      <w:numFmt w:val="bullet"/>
      <w:lvlText w:val="●"/>
      <w:lvlJc w:val="left"/>
      <w:pPr>
        <w:ind w:left="720" w:hanging="360"/>
      </w:pPr>
      <w:rPr>
        <w:rFonts w:ascii="Roboto" w:eastAsia="Roboto" w:hAnsi="Roboto" w:cs="Roboto"/>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6"/>
  </w:num>
  <w:num w:numId="3">
    <w:abstractNumId w:val="4"/>
  </w:num>
  <w:num w:numId="4">
    <w:abstractNumId w:val="10"/>
  </w:num>
  <w:num w:numId="5">
    <w:abstractNumId w:val="7"/>
  </w:num>
  <w:num w:numId="6">
    <w:abstractNumId w:val="8"/>
  </w:num>
  <w:num w:numId="7">
    <w:abstractNumId w:val="5"/>
  </w:num>
  <w:num w:numId="8">
    <w:abstractNumId w:val="2"/>
  </w:num>
  <w:num w:numId="9">
    <w:abstractNumId w:val="3"/>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485A"/>
    <w:rsid w:val="00064DA7"/>
    <w:rsid w:val="0006653E"/>
    <w:rsid w:val="00506C1D"/>
    <w:rsid w:val="00997363"/>
    <w:rsid w:val="00C0485A"/>
    <w:rsid w:val="00C21D47"/>
    <w:rsid w:val="00DA74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70DDF73"/>
  <w15:docId w15:val="{BEE0A106-FC25-7C4A-B8CC-1DD7E4D8F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06653E"/>
    <w:rPr>
      <w:sz w:val="18"/>
      <w:szCs w:val="18"/>
    </w:rPr>
  </w:style>
  <w:style w:type="character" w:customStyle="1" w:styleId="BalloonTextChar">
    <w:name w:val="Balloon Text Char"/>
    <w:basedOn w:val="DefaultParagraphFont"/>
    <w:link w:val="BalloonText"/>
    <w:uiPriority w:val="99"/>
    <w:semiHidden/>
    <w:rsid w:val="0006653E"/>
    <w:rPr>
      <w:sz w:val="18"/>
      <w:szCs w:val="18"/>
    </w:rPr>
  </w:style>
  <w:style w:type="paragraph" w:styleId="TOC1">
    <w:name w:val="toc 1"/>
    <w:basedOn w:val="Normal"/>
    <w:next w:val="Normal"/>
    <w:autoRedefine/>
    <w:uiPriority w:val="39"/>
    <w:unhideWhenUsed/>
    <w:rsid w:val="0006653E"/>
    <w:pPr>
      <w:spacing w:after="100"/>
    </w:pPr>
  </w:style>
  <w:style w:type="character" w:styleId="Hyperlink">
    <w:name w:val="Hyperlink"/>
    <w:basedOn w:val="DefaultParagraphFont"/>
    <w:uiPriority w:val="99"/>
    <w:unhideWhenUsed/>
    <w:rsid w:val="0006653E"/>
    <w:rPr>
      <w:color w:val="0000FF" w:themeColor="hyperlink"/>
      <w:u w:val="single"/>
    </w:rPr>
  </w:style>
  <w:style w:type="paragraph" w:styleId="ListParagraph">
    <w:name w:val="List Paragraph"/>
    <w:basedOn w:val="Normal"/>
    <w:uiPriority w:val="34"/>
    <w:qFormat/>
    <w:rsid w:val="00064D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ieeexplore.ieee.org/document/7414773"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hyperlink" Target="mailto:nithya.kuchadi@sjsu.edu"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medium.com/rants-on-machine-learning/the-unreasonable-effectiveness-of-random-forests-f33c3ce28883" TargetMode="External"/><Relationship Id="rId1" Type="http://schemas.openxmlformats.org/officeDocument/2006/relationships/numbering" Target="numbering.xml"/><Relationship Id="rId6" Type="http://schemas.openxmlformats.org/officeDocument/2006/relationships/hyperlink" Target="mailto:nasrajan.jalin@sjsu.edu"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cs229.stanford.edu/proj2018/report/210.pdf" TargetMode="External"/><Relationship Id="rId40" Type="http://schemas.openxmlformats.org/officeDocument/2006/relationships/hyperlink" Target="https://www.scientificamerican.com/article/heres-what-we-know-about-wildfires-and-climate-change/" TargetMode="External"/><Relationship Id="rId5" Type="http://schemas.openxmlformats.org/officeDocument/2006/relationships/hyperlink" Target="mailto:shalu.rani@sjsu.edu"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arthexplorer.usgs.gov/"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en.wikipedia.org/wiki/Residual_neural_network"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ieeexplore.ieee.org/document/60541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3249</Words>
  <Characters>18523</Characters>
  <Application>Microsoft Office Word</Application>
  <DocSecurity>0</DocSecurity>
  <Lines>154</Lines>
  <Paragraphs>43</Paragraphs>
  <ScaleCrop>false</ScaleCrop>
  <Company/>
  <LinksUpToDate>false</LinksUpToDate>
  <CharactersWithSpaces>21729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Shalu Rani</cp:lastModifiedBy>
  <cp:revision>2</cp:revision>
  <dcterms:created xsi:type="dcterms:W3CDTF">2019-04-26T06:18:00Z</dcterms:created>
  <dcterms:modified xsi:type="dcterms:W3CDTF">2019-04-26T06:18:00Z</dcterms:modified>
</cp:coreProperties>
</file>